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9" w:rsidRPr="00751BA7" w:rsidRDefault="004A47B9" w:rsidP="004A47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51BA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A7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A7">
        <w:rPr>
          <w:rFonts w:ascii="Times New Roman" w:hAnsi="Times New Roman"/>
          <w:b/>
          <w:sz w:val="24"/>
          <w:szCs w:val="24"/>
        </w:rPr>
        <w:t>(МБОУ «СШ№16»)</w:t>
      </w:r>
    </w:p>
    <w:p w:rsidR="004A47B9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FF1" w:rsidRDefault="00F24515" w:rsidP="00F24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</w:t>
      </w:r>
      <w:r w:rsidR="009E6FF1">
        <w:rPr>
          <w:rFonts w:ascii="Times New Roman" w:hAnsi="Times New Roman"/>
          <w:sz w:val="28"/>
          <w:szCs w:val="28"/>
        </w:rPr>
        <w:t xml:space="preserve">рено»                       </w:t>
      </w:r>
      <w:r>
        <w:rPr>
          <w:rFonts w:ascii="Times New Roman" w:hAnsi="Times New Roman"/>
          <w:sz w:val="28"/>
          <w:szCs w:val="28"/>
        </w:rPr>
        <w:t xml:space="preserve">  «Согласовано»  </w:t>
      </w:r>
      <w:r w:rsidR="009E6FF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«Утверждено»                                                                                                                                                                                                             н</w:t>
      </w:r>
      <w:r w:rsidR="009E6FF1">
        <w:rPr>
          <w:rFonts w:ascii="Times New Roman" w:hAnsi="Times New Roman"/>
          <w:sz w:val="28"/>
          <w:szCs w:val="28"/>
        </w:rPr>
        <w:t>а заседании МО</w:t>
      </w:r>
      <w:r w:rsidR="009E6FF1">
        <w:rPr>
          <w:rFonts w:ascii="Times New Roman" w:hAnsi="Times New Roman"/>
          <w:sz w:val="28"/>
          <w:szCs w:val="28"/>
        </w:rPr>
        <w:tab/>
      </w:r>
      <w:r w:rsidR="009E6FF1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Зам.ди</w:t>
      </w:r>
      <w:r w:rsidR="009E6FF1">
        <w:rPr>
          <w:rFonts w:ascii="Times New Roman" w:hAnsi="Times New Roman"/>
          <w:sz w:val="28"/>
          <w:szCs w:val="28"/>
        </w:rPr>
        <w:t xml:space="preserve">ректора по УВР           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D164DE">
        <w:rPr>
          <w:rFonts w:ascii="Times New Roman" w:hAnsi="Times New Roman"/>
          <w:sz w:val="28"/>
          <w:szCs w:val="28"/>
        </w:rPr>
        <w:t xml:space="preserve">школы   </w:t>
      </w:r>
    </w:p>
    <w:p w:rsidR="00D164DE" w:rsidRDefault="00D164DE" w:rsidP="00F24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29</w:t>
      </w:r>
      <w:r w:rsidR="00F24515">
        <w:rPr>
          <w:rFonts w:ascii="Times New Roman" w:hAnsi="Times New Roman"/>
          <w:sz w:val="28"/>
          <w:szCs w:val="28"/>
        </w:rPr>
        <w:t xml:space="preserve">.08.2016 </w:t>
      </w:r>
      <w:r w:rsidR="009E6FF1">
        <w:rPr>
          <w:rFonts w:ascii="Times New Roman" w:hAnsi="Times New Roman"/>
          <w:sz w:val="28"/>
          <w:szCs w:val="28"/>
        </w:rPr>
        <w:t xml:space="preserve">                       </w:t>
      </w:r>
      <w:r w:rsidR="00F24515">
        <w:rPr>
          <w:rFonts w:ascii="Times New Roman" w:hAnsi="Times New Roman"/>
          <w:sz w:val="28"/>
          <w:szCs w:val="28"/>
        </w:rPr>
        <w:t xml:space="preserve">________ Т.В.Полищук       </w:t>
      </w:r>
      <w:r w:rsidR="009E6FF1">
        <w:rPr>
          <w:rFonts w:ascii="Times New Roman" w:hAnsi="Times New Roman"/>
          <w:sz w:val="28"/>
          <w:szCs w:val="28"/>
        </w:rPr>
        <w:t xml:space="preserve">   </w:t>
      </w:r>
      <w:r w:rsidR="00F24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FF1">
        <w:rPr>
          <w:rFonts w:ascii="Times New Roman" w:hAnsi="Times New Roman"/>
          <w:sz w:val="28"/>
          <w:szCs w:val="28"/>
        </w:rPr>
        <w:t>______</w:t>
      </w:r>
      <w:r w:rsidR="00F24515">
        <w:rPr>
          <w:rFonts w:ascii="Times New Roman" w:hAnsi="Times New Roman"/>
          <w:sz w:val="28"/>
          <w:szCs w:val="28"/>
        </w:rPr>
        <w:t>О.А.Донцова</w:t>
      </w:r>
      <w:proofErr w:type="spellEnd"/>
      <w:r w:rsidR="00F24515">
        <w:rPr>
          <w:rFonts w:ascii="Times New Roman" w:hAnsi="Times New Roman"/>
          <w:sz w:val="28"/>
          <w:szCs w:val="28"/>
        </w:rPr>
        <w:t xml:space="preserve"> протокол №1 </w:t>
      </w:r>
      <w:r w:rsidR="009E6FF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от 30.08.2016      </w:t>
      </w:r>
      <w:r w:rsidR="00F24515">
        <w:rPr>
          <w:rFonts w:ascii="Times New Roman" w:hAnsi="Times New Roman"/>
          <w:sz w:val="28"/>
          <w:szCs w:val="28"/>
        </w:rPr>
        <w:t xml:space="preserve">   </w:t>
      </w:r>
      <w:r w:rsidR="009E6FF1">
        <w:rPr>
          <w:rFonts w:ascii="Times New Roman" w:hAnsi="Times New Roman"/>
          <w:sz w:val="28"/>
          <w:szCs w:val="28"/>
        </w:rPr>
        <w:t xml:space="preserve">                   приказ №</w:t>
      </w:r>
      <w:r w:rsidR="00B44DF0">
        <w:rPr>
          <w:rFonts w:ascii="Times New Roman" w:hAnsi="Times New Roman"/>
          <w:sz w:val="28"/>
          <w:szCs w:val="28"/>
        </w:rPr>
        <w:t>3</w:t>
      </w:r>
      <w:r w:rsidR="00982CD6">
        <w:rPr>
          <w:rFonts w:ascii="Times New Roman" w:hAnsi="Times New Roman"/>
          <w:sz w:val="28"/>
          <w:szCs w:val="28"/>
        </w:rPr>
        <w:t>73</w:t>
      </w:r>
      <w:r w:rsidR="001C6CB6">
        <w:rPr>
          <w:rFonts w:ascii="Times New Roman" w:hAnsi="Times New Roman"/>
          <w:sz w:val="28"/>
          <w:szCs w:val="28"/>
        </w:rPr>
        <w:t xml:space="preserve"> </w:t>
      </w:r>
      <w:r w:rsidR="00F24515">
        <w:rPr>
          <w:rFonts w:ascii="Times New Roman" w:hAnsi="Times New Roman"/>
          <w:sz w:val="28"/>
          <w:szCs w:val="28"/>
        </w:rPr>
        <w:t>/01-03</w:t>
      </w:r>
    </w:p>
    <w:p w:rsidR="004A47B9" w:rsidRPr="00751BA7" w:rsidRDefault="00F24515" w:rsidP="00F24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А.П.Киселев</w:t>
      </w:r>
      <w:r w:rsidR="004A47B9">
        <w:rPr>
          <w:rFonts w:ascii="Times New Roman" w:hAnsi="Times New Roman"/>
          <w:sz w:val="28"/>
          <w:szCs w:val="28"/>
        </w:rPr>
        <w:tab/>
      </w:r>
      <w:r w:rsidR="004A47B9">
        <w:rPr>
          <w:rFonts w:ascii="Times New Roman" w:hAnsi="Times New Roman"/>
          <w:sz w:val="28"/>
          <w:szCs w:val="28"/>
        </w:rPr>
        <w:tab/>
      </w:r>
      <w:r w:rsidR="004A47B9">
        <w:rPr>
          <w:rFonts w:ascii="Times New Roman" w:hAnsi="Times New Roman"/>
          <w:sz w:val="28"/>
          <w:szCs w:val="28"/>
        </w:rPr>
        <w:tab/>
      </w:r>
      <w:r w:rsidR="004A47B9">
        <w:rPr>
          <w:rFonts w:ascii="Times New Roman" w:hAnsi="Times New Roman"/>
          <w:sz w:val="28"/>
          <w:szCs w:val="28"/>
        </w:rPr>
        <w:tab/>
      </w:r>
      <w:r w:rsidR="00D164DE">
        <w:rPr>
          <w:rFonts w:ascii="Times New Roman" w:hAnsi="Times New Roman"/>
          <w:sz w:val="28"/>
          <w:szCs w:val="28"/>
        </w:rPr>
        <w:t xml:space="preserve">                   </w:t>
      </w:r>
      <w:r w:rsidR="009E6FF1">
        <w:rPr>
          <w:rFonts w:ascii="Times New Roman" w:hAnsi="Times New Roman"/>
          <w:sz w:val="28"/>
          <w:szCs w:val="28"/>
        </w:rPr>
        <w:t xml:space="preserve">           </w:t>
      </w:r>
      <w:r w:rsidR="00D164DE">
        <w:rPr>
          <w:rFonts w:ascii="Times New Roman" w:hAnsi="Times New Roman"/>
          <w:sz w:val="28"/>
          <w:szCs w:val="28"/>
        </w:rPr>
        <w:t>от 31.08.2016</w:t>
      </w:r>
    </w:p>
    <w:p w:rsidR="004A47B9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751BA7">
        <w:rPr>
          <w:b/>
          <w:bCs/>
          <w:color w:val="000000"/>
          <w:kern w:val="24"/>
          <w:sz w:val="40"/>
          <w:szCs w:val="40"/>
        </w:rPr>
        <w:t xml:space="preserve">РАБОЧАЯ ПРОГРАММА ПО </w:t>
      </w:r>
      <w:r>
        <w:rPr>
          <w:b/>
          <w:bCs/>
          <w:color w:val="000000"/>
          <w:kern w:val="24"/>
          <w:sz w:val="40"/>
          <w:szCs w:val="40"/>
        </w:rPr>
        <w:t>КРЫМОВЕДЕНИЮ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</w:pPr>
      <w:r w:rsidRPr="00751BA7">
        <w:rPr>
          <w:b/>
          <w:bCs/>
          <w:color w:val="000000"/>
          <w:kern w:val="24"/>
          <w:sz w:val="40"/>
          <w:szCs w:val="40"/>
        </w:rPr>
        <w:t xml:space="preserve">для </w:t>
      </w:r>
      <w:r w:rsidR="001C6BCA" w:rsidRPr="001C6BCA">
        <w:rPr>
          <w:b/>
          <w:bCs/>
          <w:color w:val="000000"/>
          <w:kern w:val="24"/>
          <w:sz w:val="40"/>
          <w:szCs w:val="40"/>
        </w:rPr>
        <w:t>9</w:t>
      </w:r>
      <w:r w:rsidRPr="00751BA7">
        <w:rPr>
          <w:b/>
          <w:bCs/>
          <w:color w:val="000000"/>
          <w:kern w:val="24"/>
          <w:sz w:val="40"/>
          <w:szCs w:val="40"/>
        </w:rPr>
        <w:t>-</w:t>
      </w:r>
      <w:r>
        <w:rPr>
          <w:b/>
          <w:bCs/>
          <w:color w:val="000000"/>
          <w:kern w:val="24"/>
          <w:sz w:val="40"/>
          <w:szCs w:val="40"/>
        </w:rPr>
        <w:t>А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, </w:t>
      </w:r>
      <w:r w:rsidR="001C6BCA" w:rsidRPr="001C6BCA">
        <w:rPr>
          <w:b/>
          <w:bCs/>
          <w:color w:val="000000"/>
          <w:kern w:val="24"/>
          <w:sz w:val="40"/>
          <w:szCs w:val="40"/>
        </w:rPr>
        <w:t>9</w:t>
      </w:r>
      <w:r w:rsidRPr="00751BA7">
        <w:rPr>
          <w:b/>
          <w:bCs/>
          <w:color w:val="000000"/>
          <w:kern w:val="24"/>
          <w:sz w:val="40"/>
          <w:szCs w:val="40"/>
        </w:rPr>
        <w:t>-</w:t>
      </w:r>
      <w:r>
        <w:rPr>
          <w:b/>
          <w:bCs/>
          <w:color w:val="000000"/>
          <w:kern w:val="24"/>
          <w:sz w:val="40"/>
          <w:szCs w:val="40"/>
        </w:rPr>
        <w:t>Б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 классов 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751BA7">
        <w:rPr>
          <w:b/>
          <w:bCs/>
          <w:color w:val="000000"/>
          <w:kern w:val="24"/>
          <w:sz w:val="40"/>
          <w:szCs w:val="40"/>
        </w:rPr>
        <w:t>на 201</w:t>
      </w:r>
      <w:r w:rsidR="00EE24D7">
        <w:rPr>
          <w:b/>
          <w:bCs/>
          <w:color w:val="000000"/>
          <w:kern w:val="24"/>
          <w:sz w:val="40"/>
          <w:szCs w:val="40"/>
        </w:rPr>
        <w:t>6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 – 201</w:t>
      </w:r>
      <w:r w:rsidR="00EE24D7">
        <w:rPr>
          <w:b/>
          <w:bCs/>
          <w:color w:val="000000"/>
          <w:kern w:val="24"/>
          <w:sz w:val="40"/>
          <w:szCs w:val="40"/>
        </w:rPr>
        <w:t>7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right"/>
        <w:textAlignment w:val="baseline"/>
      </w:pPr>
      <w:r w:rsidRPr="00751BA7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4D0093" w:rsidRDefault="004D0093" w:rsidP="004A47B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Коваленко Валентина Владимировна</w:t>
      </w:r>
      <w:proofErr w:type="gramStart"/>
      <w:r>
        <w:rPr>
          <w:color w:val="000000"/>
          <w:kern w:val="24"/>
          <w:sz w:val="28"/>
          <w:szCs w:val="28"/>
        </w:rPr>
        <w:t xml:space="preserve"> ,</w:t>
      </w:r>
      <w:proofErr w:type="gramEnd"/>
    </w:p>
    <w:p w:rsidR="004D0093" w:rsidRDefault="004D0093" w:rsidP="004A47B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учитель истории и обществознания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right"/>
        <w:textAlignment w:val="baseline"/>
      </w:pPr>
      <w:r w:rsidRPr="00751BA7">
        <w:rPr>
          <w:color w:val="000000"/>
          <w:kern w:val="24"/>
          <w:sz w:val="28"/>
          <w:szCs w:val="28"/>
        </w:rPr>
        <w:t xml:space="preserve">_______________ </w:t>
      </w:r>
    </w:p>
    <w:p w:rsidR="004A47B9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5C222D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Евпатория     2016 г.</w:t>
      </w:r>
    </w:p>
    <w:p w:rsidR="00647BEB" w:rsidRDefault="00647BEB" w:rsidP="004A4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BEB" w:rsidRDefault="00647BEB" w:rsidP="004A4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BEB" w:rsidRDefault="00647BEB" w:rsidP="004A4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7B9" w:rsidRPr="007E13F7" w:rsidRDefault="00011BDD" w:rsidP="004A47B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Да</w:t>
      </w:r>
      <w:r w:rsidR="004A47B9" w:rsidRPr="00227274">
        <w:rPr>
          <w:rFonts w:ascii="Times New Roman" w:hAnsi="Times New Roman"/>
          <w:sz w:val="24"/>
          <w:szCs w:val="24"/>
          <w:lang w:eastAsia="ru-RU"/>
        </w:rPr>
        <w:t>нная рабочая програ</w:t>
      </w:r>
      <w:r w:rsidR="004A47B9">
        <w:rPr>
          <w:rFonts w:ascii="Times New Roman" w:hAnsi="Times New Roman"/>
          <w:sz w:val="24"/>
          <w:szCs w:val="24"/>
          <w:lang w:eastAsia="ru-RU"/>
        </w:rPr>
        <w:t xml:space="preserve">мма курса «Крымоведение» предназначена для учащихся </w:t>
      </w:r>
      <w:r w:rsidR="001C6BCA" w:rsidRPr="001C6BCA">
        <w:rPr>
          <w:rFonts w:ascii="Times New Roman" w:hAnsi="Times New Roman"/>
          <w:sz w:val="24"/>
          <w:szCs w:val="24"/>
          <w:lang w:eastAsia="ru-RU"/>
        </w:rPr>
        <w:t>9</w:t>
      </w:r>
      <w:r w:rsidR="004A47B9" w:rsidRPr="00227274">
        <w:rPr>
          <w:rFonts w:ascii="Times New Roman" w:hAnsi="Times New Roman"/>
          <w:sz w:val="24"/>
          <w:szCs w:val="24"/>
          <w:lang w:eastAsia="ru-RU"/>
        </w:rPr>
        <w:t xml:space="preserve"> класса средней общеобразовательной школы, изучающих предмет в первом концентре истори</w:t>
      </w:r>
      <w:r w:rsidR="004A47B9" w:rsidRPr="00227274">
        <w:rPr>
          <w:rFonts w:ascii="Times New Roman" w:hAnsi="Times New Roman"/>
          <w:sz w:val="24"/>
          <w:szCs w:val="24"/>
          <w:lang w:eastAsia="ru-RU"/>
        </w:rPr>
        <w:softHyphen/>
        <w:t xml:space="preserve">ческого образования, составлена на основе </w:t>
      </w:r>
      <w:r w:rsidR="004A47B9">
        <w:rPr>
          <w:rFonts w:ascii="Times New Roman" w:hAnsi="Times New Roman"/>
          <w:i/>
          <w:sz w:val="24"/>
          <w:szCs w:val="24"/>
          <w:lang w:eastAsia="ru-RU"/>
        </w:rPr>
        <w:t xml:space="preserve">рекомендаций и примерной программы по </w:t>
      </w:r>
      <w:proofErr w:type="spellStart"/>
      <w:r w:rsidR="004A47B9">
        <w:rPr>
          <w:rFonts w:ascii="Times New Roman" w:hAnsi="Times New Roman"/>
          <w:i/>
          <w:sz w:val="24"/>
          <w:szCs w:val="24"/>
          <w:lang w:eastAsia="ru-RU"/>
        </w:rPr>
        <w:t>крымоведению</w:t>
      </w:r>
      <w:proofErr w:type="spellEnd"/>
      <w:r w:rsidR="004A47B9">
        <w:rPr>
          <w:rFonts w:ascii="Times New Roman" w:hAnsi="Times New Roman"/>
          <w:i/>
          <w:sz w:val="24"/>
          <w:szCs w:val="24"/>
          <w:lang w:eastAsia="ru-RU"/>
        </w:rPr>
        <w:t xml:space="preserve"> КРИППО от 201</w:t>
      </w:r>
      <w:r w:rsidR="00090E81">
        <w:rPr>
          <w:rFonts w:ascii="Times New Roman" w:hAnsi="Times New Roman"/>
          <w:i/>
          <w:sz w:val="24"/>
          <w:szCs w:val="24"/>
          <w:lang w:eastAsia="ru-RU"/>
        </w:rPr>
        <w:t>6</w:t>
      </w:r>
      <w:r w:rsidR="004A47B9">
        <w:rPr>
          <w:rFonts w:ascii="Times New Roman" w:hAnsi="Times New Roman"/>
          <w:i/>
          <w:sz w:val="24"/>
          <w:szCs w:val="24"/>
          <w:lang w:eastAsia="ru-RU"/>
        </w:rPr>
        <w:t xml:space="preserve"> года для 5-9 классов общеобразовательных школ </w:t>
      </w:r>
      <w:proofErr w:type="spellStart"/>
      <w:r w:rsidR="004A47B9">
        <w:rPr>
          <w:rFonts w:ascii="Times New Roman" w:hAnsi="Times New Roman"/>
          <w:i/>
          <w:sz w:val="24"/>
          <w:szCs w:val="24"/>
          <w:lang w:eastAsia="ru-RU"/>
        </w:rPr>
        <w:t>РК.</w:t>
      </w:r>
      <w:r w:rsidR="002D17E7">
        <w:rPr>
          <w:rFonts w:ascii="Times New Roman" w:hAnsi="Times New Roman"/>
          <w:i/>
          <w:sz w:val="24"/>
          <w:szCs w:val="24"/>
          <w:lang w:eastAsia="ru-RU"/>
        </w:rPr>
        <w:t>Методических</w:t>
      </w:r>
      <w:proofErr w:type="spellEnd"/>
      <w:r w:rsidR="002D17E7">
        <w:rPr>
          <w:rFonts w:ascii="Times New Roman" w:hAnsi="Times New Roman"/>
          <w:i/>
          <w:sz w:val="24"/>
          <w:szCs w:val="24"/>
          <w:lang w:eastAsia="ru-RU"/>
        </w:rPr>
        <w:t xml:space="preserve"> рекомендаций КРИППО по преподаванию истории и обществознания в 2016-2017 учебном </w:t>
      </w:r>
      <w:proofErr w:type="spellStart"/>
      <w:r w:rsidR="002D17E7">
        <w:rPr>
          <w:rFonts w:ascii="Times New Roman" w:hAnsi="Times New Roman"/>
          <w:i/>
          <w:sz w:val="24"/>
          <w:szCs w:val="24"/>
          <w:lang w:eastAsia="ru-RU"/>
        </w:rPr>
        <w:t>году,</w:t>
      </w:r>
      <w:r w:rsidR="00611DB0">
        <w:rPr>
          <w:rFonts w:ascii="Times New Roman" w:hAnsi="Times New Roman"/>
          <w:i/>
          <w:sz w:val="24"/>
          <w:szCs w:val="24"/>
          <w:lang w:eastAsia="ru-RU"/>
        </w:rPr>
        <w:t>Рабочей</w:t>
      </w:r>
      <w:proofErr w:type="spellEnd"/>
      <w:r w:rsidR="00611DB0">
        <w:rPr>
          <w:rFonts w:ascii="Times New Roman" w:hAnsi="Times New Roman"/>
          <w:i/>
          <w:sz w:val="24"/>
          <w:szCs w:val="24"/>
          <w:lang w:eastAsia="ru-RU"/>
        </w:rPr>
        <w:t xml:space="preserve"> учебной </w:t>
      </w:r>
      <w:r w:rsidR="0000622F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611DB0">
        <w:rPr>
          <w:rFonts w:ascii="Times New Roman" w:hAnsi="Times New Roman"/>
          <w:i/>
          <w:sz w:val="24"/>
          <w:szCs w:val="24"/>
          <w:lang w:eastAsia="ru-RU"/>
        </w:rPr>
        <w:t>рограммы  МБОУ «СШ №16».</w:t>
      </w:r>
    </w:p>
    <w:p w:rsidR="004A47B9" w:rsidRDefault="004A47B9" w:rsidP="004A47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>Цель изучения курса «</w:t>
      </w:r>
      <w:r>
        <w:rPr>
          <w:rFonts w:ascii="Times New Roman" w:hAnsi="Times New Roman"/>
          <w:sz w:val="24"/>
          <w:szCs w:val="24"/>
          <w:lang w:eastAsia="ru-RU"/>
        </w:rPr>
        <w:t>Крымоведение</w:t>
      </w:r>
      <w:r w:rsidRPr="0022727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7274">
        <w:rPr>
          <w:rFonts w:ascii="Times New Roman" w:hAnsi="Times New Roman"/>
          <w:sz w:val="24"/>
          <w:szCs w:val="24"/>
          <w:lang w:eastAsia="ru-RU"/>
        </w:rPr>
        <w:t xml:space="preserve">– это формирование картины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регионального </w:t>
      </w:r>
      <w:r w:rsidRPr="00227274">
        <w:rPr>
          <w:rFonts w:ascii="Times New Roman" w:hAnsi="Times New Roman"/>
          <w:sz w:val="24"/>
          <w:szCs w:val="24"/>
          <w:lang w:eastAsia="ru-RU"/>
        </w:rPr>
        <w:t xml:space="preserve">исторического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Крыма в контексте всей истории</w:t>
      </w:r>
      <w:r w:rsidRPr="00227274">
        <w:rPr>
          <w:rFonts w:ascii="Times New Roman" w:hAnsi="Times New Roman"/>
          <w:sz w:val="24"/>
          <w:szCs w:val="24"/>
          <w:lang w:eastAsia="ru-RU"/>
        </w:rPr>
        <w:t xml:space="preserve">, получение учениками представлений о процессах, явлениях и понятиях в </w:t>
      </w:r>
      <w:r>
        <w:rPr>
          <w:rFonts w:ascii="Times New Roman" w:hAnsi="Times New Roman"/>
          <w:sz w:val="24"/>
          <w:szCs w:val="24"/>
          <w:lang w:eastAsia="ru-RU"/>
        </w:rPr>
        <w:t xml:space="preserve">Крыму </w:t>
      </w:r>
      <w:r w:rsidR="001C6BCA"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века. Программа рассчитана на контекстное изложение совместно с </w:t>
      </w:r>
      <w:r w:rsidR="00C11E78">
        <w:rPr>
          <w:rFonts w:ascii="Times New Roman" w:hAnsi="Times New Roman"/>
          <w:sz w:val="24"/>
          <w:szCs w:val="24"/>
          <w:lang w:eastAsia="ru-RU"/>
        </w:rPr>
        <w:t xml:space="preserve">всеобщей историей 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истори</w:t>
      </w:r>
      <w:r w:rsidR="005B6176">
        <w:rPr>
          <w:rFonts w:ascii="Times New Roman" w:hAnsi="Times New Roman"/>
          <w:sz w:val="24"/>
          <w:szCs w:val="24"/>
          <w:lang w:eastAsia="ru-RU"/>
        </w:rPr>
        <w:t>ей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России для </w:t>
      </w:r>
      <w:r w:rsidR="005B617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классов, многие темы пересекаются и идут параллельно.</w:t>
      </w:r>
    </w:p>
    <w:p w:rsidR="004A47B9" w:rsidRDefault="004A47B9" w:rsidP="004A47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47B9" w:rsidRPr="00227274" w:rsidRDefault="004A47B9" w:rsidP="004A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7274">
        <w:rPr>
          <w:rFonts w:ascii="Times New Roman" w:hAnsi="Times New Roman"/>
          <w:b/>
          <w:sz w:val="24"/>
          <w:szCs w:val="24"/>
          <w:lang w:eastAsia="ru-RU"/>
        </w:rPr>
        <w:t>ЦЕЛИ КУРСА</w:t>
      </w:r>
    </w:p>
    <w:p w:rsidR="004A47B9" w:rsidRPr="00227274" w:rsidRDefault="004A47B9" w:rsidP="004A47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 xml:space="preserve">Формирование целостного представления об историческом развитии </w:t>
      </w:r>
      <w:r>
        <w:rPr>
          <w:rFonts w:ascii="Times New Roman" w:hAnsi="Times New Roman"/>
          <w:sz w:val="24"/>
          <w:szCs w:val="24"/>
          <w:lang w:eastAsia="ru-RU"/>
        </w:rPr>
        <w:t>крымского региона, а также его роль в историческом процессе в целом.</w:t>
      </w:r>
    </w:p>
    <w:p w:rsidR="004A47B9" w:rsidRPr="00227274" w:rsidRDefault="004A47B9" w:rsidP="004A47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4A47B9" w:rsidRPr="00227274" w:rsidRDefault="004A47B9" w:rsidP="004A4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задач:</w:t>
      </w:r>
    </w:p>
    <w:p w:rsidR="004A47B9" w:rsidRPr="00227274" w:rsidRDefault="004A47B9" w:rsidP="004A4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7B9" w:rsidRPr="00227274" w:rsidRDefault="004A47B9" w:rsidP="004A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7274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4A47B9" w:rsidRPr="00227274" w:rsidRDefault="004A47B9" w:rsidP="004A47B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Крыма</w:t>
      </w:r>
      <w:r w:rsidRPr="0022727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1C6BCA">
        <w:rPr>
          <w:rFonts w:ascii="Times New Roman" w:hAnsi="Times New Roman"/>
          <w:sz w:val="24"/>
          <w:szCs w:val="24"/>
          <w:lang w:val="en-US" w:eastAsia="ru-RU"/>
        </w:rPr>
        <w:t>XX</w:t>
      </w:r>
      <w:r w:rsidR="001C6BCA" w:rsidRPr="001C6B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BCA">
        <w:rPr>
          <w:rFonts w:ascii="Times New Roman" w:hAnsi="Times New Roman"/>
          <w:sz w:val="24"/>
          <w:szCs w:val="24"/>
          <w:lang w:eastAsia="ru-RU"/>
        </w:rPr>
        <w:t>веке</w:t>
      </w:r>
      <w:r w:rsidRPr="00227274">
        <w:rPr>
          <w:rFonts w:ascii="Times New Roman" w:hAnsi="Times New Roman"/>
          <w:sz w:val="24"/>
          <w:szCs w:val="24"/>
          <w:lang w:eastAsia="ru-RU"/>
        </w:rPr>
        <w:t>, показать особенности этого периода и его самые яркие личности, явления и моменты;</w:t>
      </w:r>
    </w:p>
    <w:p w:rsidR="004A47B9" w:rsidRPr="00227274" w:rsidRDefault="004A47B9" w:rsidP="004A47B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характерных для данного региона.</w:t>
      </w:r>
    </w:p>
    <w:p w:rsidR="004A47B9" w:rsidRPr="00227274" w:rsidRDefault="004A47B9" w:rsidP="004A47B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274"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D53817" w:rsidRDefault="00D53817">
      <w:pPr>
        <w:rPr>
          <w:rFonts w:ascii="Times New Roman" w:hAnsi="Times New Roman"/>
          <w:sz w:val="28"/>
          <w:szCs w:val="28"/>
          <w:lang w:eastAsia="ru-RU"/>
        </w:rPr>
      </w:pPr>
    </w:p>
    <w:p w:rsidR="00D53817" w:rsidRPr="00227274" w:rsidRDefault="00D53817" w:rsidP="002272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7274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ПРЕДМЕТА:</w:t>
      </w:r>
    </w:p>
    <w:p w:rsidR="00D53817" w:rsidRPr="00227274" w:rsidRDefault="00D53817" w:rsidP="002272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КРЫМОВЕДЕНИЕ (3</w:t>
      </w:r>
      <w:r w:rsidR="00D902D4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D902D4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53817" w:rsidRPr="00227274" w:rsidRDefault="00D53817" w:rsidP="00D110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3817" w:rsidRPr="0094531E" w:rsidRDefault="00D53817" w:rsidP="00945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31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  <w:r w:rsidRPr="009453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531E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33430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35FDD" w:rsidRPr="00740D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4531E">
        <w:rPr>
          <w:rFonts w:ascii="Times New Roman" w:hAnsi="Times New Roman"/>
          <w:b/>
          <w:sz w:val="24"/>
          <w:szCs w:val="24"/>
          <w:lang w:eastAsia="ru-RU"/>
        </w:rPr>
        <w:t>час</w:t>
      </w:r>
      <w:r w:rsidR="0003343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94531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1C6BCA" w:rsidRPr="001C6BCA" w:rsidRDefault="00D53817" w:rsidP="001C6B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531E">
        <w:rPr>
          <w:rFonts w:ascii="Times New Roman" w:hAnsi="Times New Roman"/>
          <w:sz w:val="24"/>
          <w:szCs w:val="24"/>
        </w:rPr>
        <w:t xml:space="preserve">Предмет, цели и задачи курса, источники знаний. Географическое положение и величина территории (района, города, села). </w:t>
      </w:r>
      <w:r w:rsidR="001C6BCA" w:rsidRPr="001C6BCA">
        <w:rPr>
          <w:rFonts w:ascii="Times New Roman" w:hAnsi="Times New Roman"/>
          <w:sz w:val="24"/>
          <w:szCs w:val="24"/>
        </w:rPr>
        <w:t>Общие сведения: административные границы, размеры территории, политическое устройство, геральдика и атрибутика. Современное административно-территориальное устройство Республики Крым.</w:t>
      </w:r>
    </w:p>
    <w:p w:rsidR="00D53817" w:rsidRDefault="00D53817" w:rsidP="00945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531E">
        <w:rPr>
          <w:rFonts w:ascii="Times New Roman" w:hAnsi="Times New Roman"/>
          <w:sz w:val="24"/>
          <w:szCs w:val="24"/>
        </w:rPr>
        <w:t xml:space="preserve">Статус и функции населенных пунктов (административные, экономические, научные, туристические, рекреационные, культурные, культурно-исторические, духовные центры). Комплексное географическое районирование. </w:t>
      </w:r>
    </w:p>
    <w:p w:rsidR="001C6BCA" w:rsidRPr="001C6BCA" w:rsidRDefault="001C6BCA" w:rsidP="001C6B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6BCA">
        <w:rPr>
          <w:rFonts w:ascii="Times New Roman" w:hAnsi="Times New Roman"/>
          <w:sz w:val="24"/>
          <w:szCs w:val="24"/>
        </w:rPr>
        <w:t>Понятия «Экономико-географическое положение» и «Политико-географическое положение» - как категории, изменяющиеся во времени. Особенности и своеобразие ЭГП и ПГП Крыма.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BCA">
        <w:rPr>
          <w:rFonts w:ascii="Times New Roman" w:hAnsi="Times New Roman"/>
          <w:sz w:val="24"/>
          <w:szCs w:val="24"/>
        </w:rPr>
        <w:t>Особенности ЭГП своего района.</w:t>
      </w:r>
    </w:p>
    <w:p w:rsidR="001C6BCA" w:rsidRPr="001C6BCA" w:rsidRDefault="001C6BCA" w:rsidP="001C6B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6BCA">
        <w:rPr>
          <w:rFonts w:ascii="Times New Roman" w:hAnsi="Times New Roman"/>
          <w:sz w:val="24"/>
          <w:szCs w:val="24"/>
        </w:rPr>
        <w:t>Практическая работа №1. Нанесение на контурную карту субъектов административно-территориального устройства Республики Крым.</w:t>
      </w:r>
    </w:p>
    <w:p w:rsidR="00835FDD" w:rsidRDefault="00835FDD" w:rsidP="00835FD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  <w:r w:rsidR="0091617C">
        <w:rPr>
          <w:rFonts w:ascii="Times New Roman" w:hAnsi="Times New Roman"/>
          <w:b/>
          <w:sz w:val="24"/>
          <w:szCs w:val="24"/>
          <w:lang w:eastAsia="ru-RU"/>
        </w:rPr>
        <w:t>Таврическ</w:t>
      </w:r>
      <w:r w:rsidR="00F133CF"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="0091617C">
        <w:rPr>
          <w:rFonts w:ascii="Times New Roman" w:hAnsi="Times New Roman"/>
          <w:b/>
          <w:sz w:val="24"/>
          <w:szCs w:val="24"/>
          <w:lang w:eastAsia="ru-RU"/>
        </w:rPr>
        <w:t xml:space="preserve"> губерни</w:t>
      </w:r>
      <w:r w:rsidR="00F133CF">
        <w:rPr>
          <w:rFonts w:ascii="Times New Roman" w:hAnsi="Times New Roman"/>
          <w:b/>
          <w:sz w:val="24"/>
          <w:szCs w:val="24"/>
          <w:lang w:eastAsia="ru-RU"/>
        </w:rPr>
        <w:t xml:space="preserve">я начала </w:t>
      </w:r>
      <w:r w:rsidR="00F133CF">
        <w:rPr>
          <w:rFonts w:ascii="Times New Roman" w:hAnsi="Times New Roman"/>
          <w:b/>
          <w:sz w:val="24"/>
          <w:szCs w:val="24"/>
          <w:lang w:val="en-US" w:eastAsia="ru-RU"/>
        </w:rPr>
        <w:t>XX</w:t>
      </w:r>
      <w:r w:rsidR="00F133CF">
        <w:rPr>
          <w:rFonts w:ascii="Times New Roman" w:hAnsi="Times New Roman"/>
          <w:b/>
          <w:sz w:val="24"/>
          <w:szCs w:val="24"/>
          <w:lang w:eastAsia="ru-RU"/>
        </w:rPr>
        <w:t xml:space="preserve"> века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033430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F133CF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91617C" w:rsidRDefault="0091617C" w:rsidP="00835F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Образование Таврической губернии в конце </w:t>
      </w:r>
      <w:r>
        <w:rPr>
          <w:rFonts w:ascii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века. Географические рамки. Население и города Таврической губернии. Экономика и хозяйство Таврической губернии. </w:t>
      </w:r>
    </w:p>
    <w:p w:rsidR="00835FDD" w:rsidRPr="00835FDD" w:rsidRDefault="0091617C" w:rsidP="00835F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Севастополь и Симферополь – главные города Таврии. Русское строительство в Крыму.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Воронцовский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дворец. Массандровский дворец.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Ливадийский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дворец. Санаторий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Дюльбер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Дворец Юсуповых в Крыму. Ласточкино гнездо. </w:t>
      </w:r>
    </w:p>
    <w:p w:rsidR="00602CCE" w:rsidRPr="00A74A9E" w:rsidRDefault="00602CCE" w:rsidP="00602CC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03343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74A9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1617C">
        <w:rPr>
          <w:rFonts w:ascii="Times New Roman" w:hAnsi="Times New Roman"/>
          <w:b/>
          <w:sz w:val="24"/>
          <w:szCs w:val="24"/>
          <w:lang w:eastAsia="ru-RU"/>
        </w:rPr>
        <w:t>Революции 1905 и 1917 годов в Крыму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CA1425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Pr="00A74A9E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835FDD" w:rsidRDefault="009E744C" w:rsidP="0083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Общественные движения в Крыму на начало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E74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века. Политические партии Крыма. Революция 1905 года в Крыму. </w:t>
      </w:r>
      <w:r w:rsidR="00033430">
        <w:rPr>
          <w:rFonts w:ascii="Times New Roman" w:hAnsi="Times New Roman"/>
          <w:sz w:val="24"/>
          <w:szCs w:val="24"/>
          <w:lang w:eastAsia="ru-RU"/>
        </w:rPr>
        <w:t xml:space="preserve">События Февральской Революции в Крыму. Колчак в Крыму. </w:t>
      </w:r>
      <w:r w:rsidR="000334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Октябрьский переворот 1917 года в Крыму. Советская республика Тавриды. Оккупация Крыма немецкими войсками. </w:t>
      </w:r>
    </w:p>
    <w:p w:rsidR="00033430" w:rsidRPr="00033430" w:rsidRDefault="00033430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3430">
        <w:rPr>
          <w:rFonts w:ascii="Times New Roman" w:hAnsi="Times New Roman"/>
          <w:b/>
          <w:sz w:val="24"/>
          <w:szCs w:val="24"/>
          <w:lang w:eastAsia="ru-RU"/>
        </w:rPr>
        <w:t>Тема 3. Гражданская война в Крыму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D46521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час)</w:t>
      </w:r>
    </w:p>
    <w:p w:rsidR="00033430" w:rsidRDefault="00033430" w:rsidP="0083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Белые и красные в Крыму. Добровольческая армия Деникина и ее деятельность. Врангель в Крыму. Завоевание Крыма РККА. Фрунзе и его деятельность. </w:t>
      </w:r>
    </w:p>
    <w:p w:rsidR="00033430" w:rsidRPr="00033430" w:rsidRDefault="00033430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3430">
        <w:rPr>
          <w:rFonts w:ascii="Times New Roman" w:hAnsi="Times New Roman"/>
          <w:b/>
          <w:sz w:val="24"/>
          <w:szCs w:val="24"/>
          <w:lang w:eastAsia="ru-RU"/>
        </w:rPr>
        <w:t>Тема 4. Красный Крым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(1921-1941 гг.) (</w:t>
      </w:r>
      <w:r w:rsidR="00CD3189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час)</w:t>
      </w:r>
    </w:p>
    <w:p w:rsidR="00033430" w:rsidRDefault="00033430" w:rsidP="0083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Крым в составе СССР. Административное устройство. Военный коммунизм, НЭП, коллективизация в Крыму. </w:t>
      </w:r>
    </w:p>
    <w:p w:rsidR="00033430" w:rsidRPr="00033430" w:rsidRDefault="00033430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3430">
        <w:rPr>
          <w:rFonts w:ascii="Times New Roman" w:hAnsi="Times New Roman"/>
          <w:b/>
          <w:sz w:val="24"/>
          <w:szCs w:val="24"/>
          <w:lang w:eastAsia="ru-RU"/>
        </w:rPr>
        <w:t>Тема 5. Крым во</w:t>
      </w:r>
      <w:proofErr w:type="gramStart"/>
      <w:r w:rsidRPr="00033430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Pr="00033430">
        <w:rPr>
          <w:rFonts w:ascii="Times New Roman" w:hAnsi="Times New Roman"/>
          <w:b/>
          <w:sz w:val="24"/>
          <w:szCs w:val="24"/>
          <w:lang w:eastAsia="ru-RU"/>
        </w:rPr>
        <w:t>торой Мировой войне</w:t>
      </w:r>
      <w:r w:rsidR="00F133CF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477D5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F133CF">
        <w:rPr>
          <w:rFonts w:ascii="Times New Roman" w:hAnsi="Times New Roman"/>
          <w:b/>
          <w:sz w:val="24"/>
          <w:szCs w:val="24"/>
          <w:lang w:eastAsia="ru-RU"/>
        </w:rPr>
        <w:t xml:space="preserve"> час)</w:t>
      </w:r>
    </w:p>
    <w:p w:rsidR="00033430" w:rsidRDefault="00F133CF" w:rsidP="0083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Планы Третьего Рейха относительно Крыма. Захват Крыма в 1941-1942 гг. Э.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Манштейном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Оборона Севастополя. Крымское партизанское движение. Крупные сражения в Крыму, десанты 1942 годов. Евпаторийский десант. Операция по освобождению Крыма 1943-1944 г. Вторая Мировая в Евпатории. </w:t>
      </w:r>
    </w:p>
    <w:p w:rsidR="00602CCE" w:rsidRDefault="00602CCE" w:rsidP="0094531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3817" w:rsidRDefault="00D53817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</w:p>
    <w:p w:rsidR="00D53817" w:rsidRDefault="00D53817" w:rsidP="0078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УЧЕБНО-ТЕМАТИЧЕСКИЙ ПЛАН</w:t>
      </w:r>
    </w:p>
    <w:p w:rsidR="00D53817" w:rsidRDefault="00D53817" w:rsidP="0078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tbl>
      <w:tblPr>
        <w:tblW w:w="10408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9360"/>
        <w:gridCol w:w="1048"/>
      </w:tblGrid>
      <w:tr w:rsidR="00D53817" w:rsidRPr="00BE2A7A" w:rsidTr="00D64BAF">
        <w:trPr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817" w:rsidRPr="00781164" w:rsidRDefault="00D53817" w:rsidP="0072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817" w:rsidRPr="00621C11" w:rsidRDefault="00D53817" w:rsidP="0072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C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F133CF" w:rsidRPr="00BE2A7A" w:rsidTr="00D64BAF">
        <w:trPr>
          <w:trHeight w:val="16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33CF" w:rsidRPr="00F133CF" w:rsidRDefault="00F133CF" w:rsidP="00F13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3CF" w:rsidRPr="00091967" w:rsidRDefault="00F133CF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133CF" w:rsidRPr="00125321" w:rsidTr="00D64BAF">
        <w:trPr>
          <w:trHeight w:val="95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33CF" w:rsidRPr="00F133CF" w:rsidRDefault="00F133CF" w:rsidP="00F13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>Тема 1. Таврическ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губерни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начал</w:t>
            </w:r>
            <w:r w:rsidR="009E6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3CF" w:rsidRPr="00125321" w:rsidRDefault="00F133CF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133CF" w:rsidRPr="00125321" w:rsidTr="00D64BAF">
        <w:trPr>
          <w:trHeight w:val="270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CF" w:rsidRPr="00F133CF" w:rsidRDefault="00F133CF" w:rsidP="00F13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Революции 1905 и 1917 годов в Крыму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CF" w:rsidRPr="00125321" w:rsidRDefault="00C554D4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33CF" w:rsidRPr="00BE2A7A" w:rsidTr="00D64BAF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CF" w:rsidRPr="00F133CF" w:rsidRDefault="00F133CF" w:rsidP="00F13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Гражданская война в Крыму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CF" w:rsidRPr="00621C11" w:rsidRDefault="00C554D4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</w:tr>
      <w:tr w:rsidR="00F133CF" w:rsidRPr="00125321" w:rsidTr="00D64BAF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CF" w:rsidRPr="00F133CF" w:rsidRDefault="00F133CF" w:rsidP="00F13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Крым во Второй Мировой войне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CF" w:rsidRPr="00125321" w:rsidRDefault="00C554D4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133CF" w:rsidRPr="00125321" w:rsidTr="00D64BAF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CF" w:rsidRPr="00F133CF" w:rsidRDefault="00F133CF" w:rsidP="00F13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Красный Крым (1921-1941 гг.)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CF" w:rsidRPr="00125321" w:rsidRDefault="00C554D4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125321" w:rsidRPr="00125321" w:rsidTr="00D64BAF">
        <w:trPr>
          <w:trHeight w:val="35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21" w:rsidRPr="00125321" w:rsidRDefault="00125321" w:rsidP="00915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21" w:rsidRPr="00125321" w:rsidRDefault="00C554D4" w:rsidP="0072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</w:t>
            </w:r>
          </w:p>
        </w:tc>
      </w:tr>
    </w:tbl>
    <w:p w:rsidR="00D53817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p w:rsidR="00D53817" w:rsidRDefault="00D53817" w:rsidP="00874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1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24"/>
        <w:gridCol w:w="532"/>
        <w:gridCol w:w="1048"/>
        <w:gridCol w:w="31"/>
        <w:gridCol w:w="715"/>
        <w:gridCol w:w="532"/>
        <w:gridCol w:w="4534"/>
        <w:gridCol w:w="2941"/>
        <w:gridCol w:w="35"/>
      </w:tblGrid>
      <w:tr w:rsidR="00D53817" w:rsidRPr="00602CCE" w:rsidTr="00366FF9">
        <w:trPr>
          <w:gridAfter w:val="1"/>
          <w:wAfter w:w="35" w:type="dxa"/>
        </w:trPr>
        <w:tc>
          <w:tcPr>
            <w:tcW w:w="531" w:type="dxa"/>
            <w:vMerge w:val="restart"/>
          </w:tcPr>
          <w:p w:rsidR="00D53817" w:rsidRPr="00C772F4" w:rsidRDefault="00D53817" w:rsidP="00C77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F4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656" w:type="dxa"/>
            <w:gridSpan w:val="2"/>
            <w:vMerge w:val="restart"/>
          </w:tcPr>
          <w:p w:rsidR="00D53817" w:rsidRPr="00602CCE" w:rsidRDefault="00D53817" w:rsidP="00602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2CCE">
              <w:rPr>
                <w:rFonts w:ascii="Times New Roman" w:hAnsi="Times New Roman"/>
                <w:b/>
                <w:sz w:val="16"/>
                <w:szCs w:val="16"/>
              </w:rPr>
              <w:t>Общ. кол-во часов</w:t>
            </w:r>
          </w:p>
        </w:tc>
        <w:tc>
          <w:tcPr>
            <w:tcW w:w="2326" w:type="dxa"/>
            <w:gridSpan w:val="4"/>
          </w:tcPr>
          <w:p w:rsidR="00D53817" w:rsidRPr="00602CCE" w:rsidRDefault="00D53817" w:rsidP="00602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D53817" w:rsidRPr="00602CCE" w:rsidRDefault="00D53817" w:rsidP="00602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534" w:type="dxa"/>
            <w:vMerge w:val="restart"/>
          </w:tcPr>
          <w:p w:rsidR="00D53817" w:rsidRPr="00602CCE" w:rsidRDefault="00D53817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2941" w:type="dxa"/>
            <w:vMerge w:val="restart"/>
          </w:tcPr>
          <w:p w:rsidR="00D53817" w:rsidRPr="00602CCE" w:rsidRDefault="00D53817" w:rsidP="004F2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Основные виды У</w:t>
            </w:r>
            <w:r w:rsidR="004F259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740DB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D53817" w:rsidRPr="00602CCE" w:rsidTr="00366FF9">
        <w:trPr>
          <w:gridAfter w:val="1"/>
          <w:wAfter w:w="35" w:type="dxa"/>
        </w:trPr>
        <w:tc>
          <w:tcPr>
            <w:tcW w:w="531" w:type="dxa"/>
            <w:vMerge/>
          </w:tcPr>
          <w:p w:rsidR="00D53817" w:rsidRPr="00C772F4" w:rsidRDefault="00D53817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</w:tcPr>
          <w:p w:rsidR="00D53817" w:rsidRPr="00602CCE" w:rsidRDefault="00D53817" w:rsidP="00602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D53817" w:rsidRDefault="00F133CF" w:rsidP="00125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53817" w:rsidRPr="00602C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2532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D20BFD" w:rsidRPr="00602CCE" w:rsidRDefault="00D20BFD" w:rsidP="00125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D53817" w:rsidRPr="00602CCE" w:rsidRDefault="00F133CF" w:rsidP="00125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53817" w:rsidRPr="00602C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2532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4534" w:type="dxa"/>
            <w:vMerge/>
          </w:tcPr>
          <w:p w:rsidR="00D53817" w:rsidRPr="00602CCE" w:rsidRDefault="00D53817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  <w:vMerge/>
          </w:tcPr>
          <w:p w:rsidR="00D53817" w:rsidRPr="00602CCE" w:rsidRDefault="00D53817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0D09C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</w:tcPr>
          <w:p w:rsidR="0054719B" w:rsidRPr="00602CCE" w:rsidRDefault="00C11E78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1247" w:type="dxa"/>
            <w:gridSpan w:val="2"/>
          </w:tcPr>
          <w:p w:rsidR="0054719B" w:rsidRPr="00602CCE" w:rsidRDefault="00D20BFD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4534" w:type="dxa"/>
          </w:tcPr>
          <w:p w:rsidR="0054719B" w:rsidRPr="00602CCE" w:rsidRDefault="0054719B" w:rsidP="0067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21">
              <w:rPr>
                <w:rFonts w:ascii="Times New Roman" w:hAnsi="Times New Roman"/>
                <w:sz w:val="20"/>
                <w:szCs w:val="20"/>
              </w:rPr>
              <w:t>Предмет, цели и задачи курса, источники знаний. Географическое положение и величина территории  (района, города, села).</w:t>
            </w:r>
          </w:p>
        </w:tc>
        <w:tc>
          <w:tcPr>
            <w:tcW w:w="2941" w:type="dxa"/>
            <w:vMerge w:val="restart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Общеклассные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дискуссии</w:t>
            </w:r>
            <w:proofErr w:type="gramStart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:, </w:t>
            </w:r>
            <w:proofErr w:type="gramEnd"/>
            <w:r w:rsidRPr="0054719B">
              <w:rPr>
                <w:rFonts w:ascii="Times New Roman" w:hAnsi="Times New Roman"/>
                <w:sz w:val="20"/>
                <w:szCs w:val="20"/>
              </w:rPr>
              <w:t>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0D09C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</w:tcPr>
          <w:p w:rsidR="0054719B" w:rsidRPr="00602CCE" w:rsidRDefault="00C11E78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1247" w:type="dxa"/>
            <w:gridSpan w:val="2"/>
          </w:tcPr>
          <w:p w:rsidR="0054719B" w:rsidRPr="00602CCE" w:rsidRDefault="00D20BFD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4534" w:type="dxa"/>
          </w:tcPr>
          <w:p w:rsidR="0054719B" w:rsidRPr="00602CCE" w:rsidRDefault="0054719B" w:rsidP="00672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B21">
              <w:rPr>
                <w:rFonts w:ascii="Times New Roman" w:hAnsi="Times New Roman"/>
                <w:sz w:val="20"/>
                <w:szCs w:val="20"/>
              </w:rPr>
              <w:t>Статус и функции населенных пунктов (административные, экономические, научные, туристические, рекреационные, культурные, культурно-исторические, духовные центры). Комплексное географическое районирование.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Default="00913783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C7740" w:rsidRPr="00602CCE" w:rsidRDefault="009C7740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9C7740" w:rsidRDefault="00C11E78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21.09</w:t>
            </w:r>
          </w:p>
          <w:p w:rsidR="009C7740" w:rsidRPr="009C7740" w:rsidRDefault="009C7740" w:rsidP="009C77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719B" w:rsidRPr="009C7740" w:rsidRDefault="0054719B" w:rsidP="009C774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2"/>
          </w:tcPr>
          <w:p w:rsidR="009C7740" w:rsidRDefault="00D20BFD" w:rsidP="009C77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C78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  <w:p w:rsidR="009C7740" w:rsidRDefault="009C7740" w:rsidP="009C77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719B" w:rsidRPr="009C7740" w:rsidRDefault="0054719B" w:rsidP="009C7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Понятия «Экономико-географическое положение» и «Политико-географическое положение» - как категории, изменяющиеся во времени. Особенности и своеобразие ЭГП и ПГП Крыма. Особенности ЭГП своего района.</w:t>
            </w:r>
          </w:p>
          <w:p w:rsidR="0054719B" w:rsidRPr="00672B21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Практическая работа №1. Нанесение на контурную карту субъектов административно-территориального устройства Республики Крым.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3817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D53817" w:rsidRDefault="00D53817" w:rsidP="00C77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02F2" w:rsidRPr="00C772F4" w:rsidRDefault="00EA02F2" w:rsidP="00C77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D53817" w:rsidRPr="00602CCE" w:rsidRDefault="00D53817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D53817" w:rsidRPr="00602CCE" w:rsidRDefault="00D53817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D53817" w:rsidRPr="00602CCE" w:rsidRDefault="00D53817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D53817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 xml:space="preserve">Тема 1. Таврическая губерния начала </w:t>
            </w:r>
            <w:r w:rsidRPr="005471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 xml:space="preserve"> века (4 часа)</w:t>
            </w:r>
          </w:p>
        </w:tc>
        <w:tc>
          <w:tcPr>
            <w:tcW w:w="2941" w:type="dxa"/>
          </w:tcPr>
          <w:p w:rsidR="00D53817" w:rsidRPr="0054719B" w:rsidRDefault="00D53817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0D09C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</w:tcPr>
          <w:p w:rsidR="0054719B" w:rsidRPr="00602CCE" w:rsidRDefault="00913783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1247" w:type="dxa"/>
            <w:gridSpan w:val="2"/>
          </w:tcPr>
          <w:p w:rsidR="0054719B" w:rsidRPr="00602CCE" w:rsidRDefault="00DA4E7B" w:rsidP="00DA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4534" w:type="dxa"/>
          </w:tcPr>
          <w:p w:rsidR="0054719B" w:rsidRPr="00602CCE" w:rsidRDefault="0054719B" w:rsidP="00672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Образование Таврической губернии в конце </w:t>
            </w:r>
            <w:r w:rsidRPr="0054719B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века. Географические рамки.</w:t>
            </w:r>
          </w:p>
        </w:tc>
        <w:tc>
          <w:tcPr>
            <w:tcW w:w="2941" w:type="dxa"/>
            <w:vMerge w:val="restart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Общеклассные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дискуссии</w:t>
            </w:r>
            <w:proofErr w:type="gramStart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:, </w:t>
            </w:r>
            <w:proofErr w:type="gram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умение правильно показывать на карте исторические объекты, сравнивать географическую среду изучаемых стран, распознавать </w:t>
            </w:r>
            <w:r w:rsidRPr="0054719B">
              <w:rPr>
                <w:rFonts w:ascii="Times New Roman" w:hAnsi="Times New Roman"/>
                <w:sz w:val="20"/>
                <w:szCs w:val="20"/>
              </w:rPr>
              <w:lastRenderedPageBreak/>
              <w:t>интересы различных общественных групп.</w:t>
            </w:r>
          </w:p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EA02F2" w:rsidRDefault="00EA02F2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  <w:p w:rsidR="0054719B" w:rsidRPr="00EA02F2" w:rsidRDefault="0054719B" w:rsidP="00EA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913783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913783" w:rsidRDefault="00913783" w:rsidP="00C1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</w:t>
            </w:r>
          </w:p>
          <w:p w:rsidR="00913783" w:rsidRDefault="00913783" w:rsidP="00C1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</w:t>
            </w:r>
          </w:p>
          <w:p w:rsidR="0054719B" w:rsidRPr="00602CCE" w:rsidRDefault="0054719B" w:rsidP="00C1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D20BFD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Население и города Таврической губернии. Экономика и хозяйство Таврической губернии.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0D09CF" w:rsidP="000D09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</w:tcPr>
          <w:p w:rsidR="0054719B" w:rsidRPr="00602CCE" w:rsidRDefault="00C11E78" w:rsidP="009137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378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1247" w:type="dxa"/>
            <w:gridSpan w:val="2"/>
          </w:tcPr>
          <w:p w:rsidR="0054719B" w:rsidRPr="00602CCE" w:rsidRDefault="00D20BFD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Севастополь и Симферополь – главные города </w:t>
            </w:r>
            <w:r w:rsidRPr="005471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Таврии. Русское строительство в Крыму. </w:t>
            </w: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Воронцовский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дворец. Массандровский дворец. 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0D09C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</w:tcPr>
          <w:p w:rsidR="0054719B" w:rsidRPr="00602CCE" w:rsidRDefault="00C11E78" w:rsidP="00C11E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247" w:type="dxa"/>
            <w:gridSpan w:val="2"/>
          </w:tcPr>
          <w:p w:rsidR="0054719B" w:rsidRPr="00602CCE" w:rsidRDefault="00D20BFD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4534" w:type="dxa"/>
          </w:tcPr>
          <w:p w:rsidR="0054719B" w:rsidRPr="00672B21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Ливадийский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дворец. Санаторий </w:t>
            </w: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Дюльбер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>. Дворец Юсуповых в Крыму. Ласточкино гнездо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21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672B21" w:rsidRPr="00C772F4" w:rsidRDefault="00672B21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672B21" w:rsidRPr="00602CCE" w:rsidRDefault="0054719B" w:rsidP="00DA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>Тема 2. Революции 1905 и 1917 годов в Крыму (</w:t>
            </w:r>
            <w:r w:rsidR="00DA4E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 xml:space="preserve"> час).</w:t>
            </w:r>
          </w:p>
        </w:tc>
        <w:tc>
          <w:tcPr>
            <w:tcW w:w="2941" w:type="dxa"/>
          </w:tcPr>
          <w:p w:rsidR="00672B21" w:rsidRPr="00602CCE" w:rsidRDefault="00672B21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0D09C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54719B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26.10</w:t>
            </w:r>
          </w:p>
          <w:p w:rsidR="00A14174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09.11</w:t>
            </w:r>
          </w:p>
          <w:p w:rsidR="00A14174" w:rsidRPr="00602CCE" w:rsidRDefault="00A14174" w:rsidP="00A14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1247" w:type="dxa"/>
            <w:gridSpan w:val="2"/>
          </w:tcPr>
          <w:p w:rsidR="0054719B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25.10</w:t>
            </w:r>
          </w:p>
          <w:p w:rsidR="00876C5F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08.11</w:t>
            </w:r>
          </w:p>
          <w:p w:rsidR="00876C5F" w:rsidRPr="00602CCE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4534" w:type="dxa"/>
          </w:tcPr>
          <w:p w:rsidR="0054719B" w:rsidRPr="00602CCE" w:rsidRDefault="0054719B" w:rsidP="00602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Общественные движения в Крыму на начало </w:t>
            </w:r>
            <w:r w:rsidRPr="0054719B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века. Политические партии Крыма. Революция 1905 года в Крыму.</w:t>
            </w:r>
          </w:p>
        </w:tc>
        <w:tc>
          <w:tcPr>
            <w:tcW w:w="2941" w:type="dxa"/>
            <w:vMerge w:val="restart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Общеклассные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дискуссии</w:t>
            </w:r>
            <w:proofErr w:type="gramStart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:, </w:t>
            </w:r>
            <w:proofErr w:type="gramEnd"/>
            <w:r w:rsidRPr="0054719B">
              <w:rPr>
                <w:rFonts w:ascii="Times New Roman" w:hAnsi="Times New Roman"/>
                <w:sz w:val="20"/>
                <w:szCs w:val="20"/>
              </w:rPr>
              <w:t>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2"/>
          </w:tcPr>
          <w:p w:rsidR="0054719B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23.11</w:t>
            </w:r>
          </w:p>
          <w:p w:rsidR="00A14174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30.11</w:t>
            </w:r>
          </w:p>
          <w:p w:rsidR="00A14174" w:rsidRPr="00602CCE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1247" w:type="dxa"/>
            <w:gridSpan w:val="2"/>
          </w:tcPr>
          <w:p w:rsidR="0054719B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22.11</w:t>
            </w:r>
          </w:p>
          <w:p w:rsidR="00876C5F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29.11</w:t>
            </w:r>
          </w:p>
          <w:p w:rsidR="00876C5F" w:rsidRPr="00602CCE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4534" w:type="dxa"/>
          </w:tcPr>
          <w:p w:rsidR="0054719B" w:rsidRPr="00602CCE" w:rsidRDefault="0054719B" w:rsidP="00602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События Февральской Революции в Крыму. Колчак в Крыму. Октябрьский переворот 1917 года в Крыму.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54719B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14.12</w:t>
            </w:r>
          </w:p>
          <w:p w:rsidR="00A14174" w:rsidRPr="00602CCE" w:rsidRDefault="00A14174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1247" w:type="dxa"/>
            <w:gridSpan w:val="2"/>
          </w:tcPr>
          <w:p w:rsidR="0054719B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</w:p>
          <w:p w:rsidR="00876C5F" w:rsidRPr="00602CCE" w:rsidRDefault="00876C5F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Советская республика Тавриды. Оккупация Крыма немецкими войсками. 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21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672B21" w:rsidRPr="00C772F4" w:rsidRDefault="00672B21" w:rsidP="00C77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672B21" w:rsidRPr="00602CCE" w:rsidRDefault="0054719B" w:rsidP="00FC6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>Тема 3. Гражданская война в Крыму (</w:t>
            </w:r>
            <w:r w:rsidR="00FC66E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 xml:space="preserve"> час)</w:t>
            </w:r>
          </w:p>
        </w:tc>
        <w:tc>
          <w:tcPr>
            <w:tcW w:w="2941" w:type="dxa"/>
          </w:tcPr>
          <w:p w:rsidR="00672B21" w:rsidRPr="00602CCE" w:rsidRDefault="00672B21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  <w:trHeight w:val="1113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602CCE" w:rsidRDefault="0054719B" w:rsidP="00602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Белые и красные в Крыму. Добровольческая армия Деникина и ее деятельность.</w:t>
            </w:r>
          </w:p>
        </w:tc>
        <w:tc>
          <w:tcPr>
            <w:tcW w:w="2941" w:type="dxa"/>
            <w:vMerge w:val="restart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Общеклассные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дискуссии</w:t>
            </w:r>
            <w:proofErr w:type="gramStart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:, </w:t>
            </w:r>
            <w:proofErr w:type="gramEnd"/>
            <w:r w:rsidRPr="0054719B">
              <w:rPr>
                <w:rFonts w:ascii="Times New Roman" w:hAnsi="Times New Roman"/>
                <w:sz w:val="20"/>
                <w:szCs w:val="20"/>
              </w:rPr>
              <w:t>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Врангель в Крыму. Завоевание Крыма РККА. Фрунзе и его деятельность. 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FF9" w:rsidRPr="00602CCE" w:rsidTr="00366FF9">
        <w:tc>
          <w:tcPr>
            <w:tcW w:w="655" w:type="dxa"/>
            <w:gridSpan w:val="2"/>
          </w:tcPr>
          <w:p w:rsidR="00366FF9" w:rsidRPr="00602CCE" w:rsidRDefault="00366FF9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366FF9" w:rsidRPr="00602CCE" w:rsidRDefault="00366FF9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366FF9" w:rsidRDefault="00366FF9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6FF9" w:rsidRPr="00602CCE" w:rsidRDefault="00366FF9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</w:tcPr>
          <w:p w:rsidR="00366FF9" w:rsidRPr="00602CCE" w:rsidRDefault="00366FF9" w:rsidP="002F22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>Тема 4. Красный Крым (1921-1941 гг.) (</w:t>
            </w:r>
            <w:r w:rsidR="002F22C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 xml:space="preserve"> час)</w:t>
            </w:r>
          </w:p>
        </w:tc>
        <w:tc>
          <w:tcPr>
            <w:tcW w:w="2976" w:type="dxa"/>
            <w:gridSpan w:val="2"/>
          </w:tcPr>
          <w:p w:rsidR="00366FF9" w:rsidRPr="00602CCE" w:rsidRDefault="00366FF9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Крым в составе СССР. Административное устройство.</w:t>
            </w:r>
          </w:p>
        </w:tc>
        <w:tc>
          <w:tcPr>
            <w:tcW w:w="2941" w:type="dxa"/>
            <w:vMerge w:val="restart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Доклады учеников. Обсуждения.</w:t>
            </w: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Военный коммунизм, НЭП, коллективизация в Крыму. 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21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672B21" w:rsidRPr="00C772F4" w:rsidRDefault="00672B21" w:rsidP="00C11E7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672B21" w:rsidRPr="00602CCE" w:rsidRDefault="00672B21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672B21" w:rsidRPr="00602CCE" w:rsidRDefault="0054719B" w:rsidP="00382458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>Тема 5. Крым во Второй Мировой войне (</w:t>
            </w:r>
            <w:r w:rsidR="0038245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4719B">
              <w:rPr>
                <w:rFonts w:ascii="Times New Roman" w:hAnsi="Times New Roman"/>
                <w:b/>
                <w:sz w:val="20"/>
                <w:szCs w:val="20"/>
              </w:rPr>
              <w:t xml:space="preserve"> час)</w:t>
            </w:r>
          </w:p>
        </w:tc>
        <w:tc>
          <w:tcPr>
            <w:tcW w:w="2941" w:type="dxa"/>
          </w:tcPr>
          <w:p w:rsidR="00672B21" w:rsidRPr="00602CCE" w:rsidRDefault="00672B21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Планы Третьего Рейха относительно Крыма. Захват Крыма в 1941-1942 гг. Э. </w:t>
            </w: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Манштейном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>. Оборона Севастополя.</w:t>
            </w:r>
          </w:p>
        </w:tc>
        <w:tc>
          <w:tcPr>
            <w:tcW w:w="2941" w:type="dxa"/>
            <w:vMerge w:val="restart"/>
          </w:tcPr>
          <w:p w:rsidR="0054719B" w:rsidRPr="0054719B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9B">
              <w:rPr>
                <w:rFonts w:ascii="Times New Roman" w:hAnsi="Times New Roman"/>
                <w:sz w:val="20"/>
                <w:szCs w:val="20"/>
              </w:rPr>
              <w:t>Общеклассные</w:t>
            </w:r>
            <w:proofErr w:type="spellEnd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 дискуссии</w:t>
            </w:r>
            <w:proofErr w:type="gramStart"/>
            <w:r w:rsidRPr="0054719B">
              <w:rPr>
                <w:rFonts w:ascii="Times New Roman" w:hAnsi="Times New Roman"/>
                <w:sz w:val="20"/>
                <w:szCs w:val="20"/>
              </w:rPr>
              <w:t xml:space="preserve">:, </w:t>
            </w:r>
            <w:proofErr w:type="gramEnd"/>
            <w:r w:rsidRPr="0054719B">
              <w:rPr>
                <w:rFonts w:ascii="Times New Roman" w:hAnsi="Times New Roman"/>
                <w:sz w:val="20"/>
                <w:szCs w:val="20"/>
              </w:rPr>
              <w:t>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602CCE" w:rsidRDefault="0054719B" w:rsidP="00602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>Крымское партизанское движение. Крупные сражения в Крыму, десанты 1942 годов. Евпаторийский десант.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19B" w:rsidRPr="00602CCE" w:rsidTr="00366FF9">
        <w:trPr>
          <w:gridAfter w:val="1"/>
          <w:wAfter w:w="35" w:type="dxa"/>
        </w:trPr>
        <w:tc>
          <w:tcPr>
            <w:tcW w:w="531" w:type="dxa"/>
          </w:tcPr>
          <w:p w:rsidR="0054719B" w:rsidRPr="00C772F4" w:rsidRDefault="0054719B" w:rsidP="00C772F4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54719B" w:rsidRPr="00602CCE" w:rsidRDefault="00B2521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4719B" w:rsidRPr="00602CCE" w:rsidRDefault="0054719B" w:rsidP="00602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54719B" w:rsidRPr="00C772F4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9B">
              <w:rPr>
                <w:rFonts w:ascii="Times New Roman" w:hAnsi="Times New Roman"/>
                <w:sz w:val="20"/>
                <w:szCs w:val="20"/>
              </w:rPr>
              <w:t xml:space="preserve">Операция по освобождению Крыма 1943-1944 г. Вторая Мировая в Евпатории. </w:t>
            </w:r>
          </w:p>
        </w:tc>
        <w:tc>
          <w:tcPr>
            <w:tcW w:w="2941" w:type="dxa"/>
            <w:vMerge/>
          </w:tcPr>
          <w:p w:rsidR="0054719B" w:rsidRPr="00602CCE" w:rsidRDefault="0054719B" w:rsidP="00547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3817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p w:rsidR="00D53817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p w:rsidR="00D53817" w:rsidRPr="00CF7E41" w:rsidRDefault="00D53817" w:rsidP="00CF7E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 w:rsidRPr="00CF7E41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КРИТЕРИИ И НОРМЫ УСТНОГО ОТВЕТА ПО ИСТОРИИ И ОБЩЕСТВОЗНАНИЮ </w:t>
      </w:r>
    </w:p>
    <w:p w:rsidR="00D53817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53817" w:rsidRPr="00CF7E41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b/>
          <w:bCs/>
          <w:sz w:val="24"/>
          <w:szCs w:val="24"/>
          <w:lang w:eastAsia="ar-SA"/>
        </w:rPr>
        <w:t> Оценка «5» ставится, если ученик</w:t>
      </w:r>
      <w:r w:rsidRPr="00CF7E41">
        <w:rPr>
          <w:rFonts w:ascii="Times New Roman" w:hAnsi="Times New Roman"/>
          <w:sz w:val="24"/>
          <w:szCs w:val="24"/>
          <w:lang w:eastAsia="ar-SA"/>
        </w:rPr>
        <w:t>:</w:t>
      </w:r>
    </w:p>
    <w:p w:rsidR="00D53817" w:rsidRPr="00CF7E41" w:rsidRDefault="00D53817" w:rsidP="00CF7E41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53817" w:rsidRPr="00CF7E41" w:rsidRDefault="00D53817" w:rsidP="00CF7E41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CF7E41">
        <w:rPr>
          <w:rFonts w:ascii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CF7E41">
        <w:rPr>
          <w:rFonts w:ascii="Times New Roman" w:hAnsi="Times New Roman"/>
          <w:sz w:val="24"/>
          <w:szCs w:val="24"/>
          <w:lang w:eastAsia="ar-SA"/>
        </w:rPr>
        <w:t xml:space="preserve"> (на основе ранее приобретенных знаний) и </w:t>
      </w:r>
      <w:proofErr w:type="spellStart"/>
      <w:r w:rsidRPr="00CF7E41">
        <w:rPr>
          <w:rFonts w:ascii="Times New Roman" w:hAnsi="Times New Roman"/>
          <w:sz w:val="24"/>
          <w:szCs w:val="24"/>
          <w:lang w:eastAsia="ar-SA"/>
        </w:rPr>
        <w:t>внутрипредметные</w:t>
      </w:r>
      <w:proofErr w:type="spellEnd"/>
      <w:r w:rsidRPr="00CF7E41">
        <w:rPr>
          <w:rFonts w:ascii="Times New Roman" w:hAnsi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</w:t>
      </w:r>
      <w:r w:rsidRPr="00CF7E41">
        <w:rPr>
          <w:rFonts w:ascii="Times New Roman" w:hAnsi="Times New Roman"/>
          <w:sz w:val="24"/>
          <w:szCs w:val="24"/>
          <w:lang w:eastAsia="ar-SA"/>
        </w:rPr>
        <w:lastRenderedPageBreak/>
        <w:t>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D53817" w:rsidRPr="00CF7E41" w:rsidRDefault="00D53817" w:rsidP="00CF7E41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D53817" w:rsidRPr="00CF7E41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F7E4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 Оценка «4» ставится, если ученик: </w:t>
      </w:r>
    </w:p>
    <w:p w:rsidR="00D53817" w:rsidRPr="00CF7E41" w:rsidRDefault="00D53817" w:rsidP="00CF7E41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53817" w:rsidRPr="00CF7E41" w:rsidRDefault="00D53817" w:rsidP="00CF7E41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F7E41">
        <w:rPr>
          <w:rFonts w:ascii="Times New Roman" w:hAnsi="Times New Roman"/>
          <w:sz w:val="24"/>
          <w:szCs w:val="24"/>
          <w:lang w:eastAsia="ar-SA"/>
        </w:rPr>
        <w:t>внутрипредметные</w:t>
      </w:r>
      <w:proofErr w:type="spellEnd"/>
      <w:r w:rsidRPr="00CF7E41">
        <w:rPr>
          <w:rFonts w:ascii="Times New Roman" w:hAnsi="Times New Roman"/>
          <w:sz w:val="24"/>
          <w:szCs w:val="24"/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53817" w:rsidRPr="00CF7E41" w:rsidRDefault="00D53817" w:rsidP="00CF7E41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53817" w:rsidRPr="00CF7E41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F7E4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 Оценка «3» ставится, если ученик: </w:t>
      </w:r>
    </w:p>
    <w:p w:rsidR="00D53817" w:rsidRPr="00CF7E41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CF7E41">
        <w:rPr>
          <w:rFonts w:ascii="Times New Roman" w:hAnsi="Times New Roman"/>
          <w:sz w:val="24"/>
          <w:szCs w:val="24"/>
          <w:lang w:eastAsia="ar-SA"/>
        </w:rPr>
        <w:t>несистематизированно</w:t>
      </w:r>
      <w:proofErr w:type="spellEnd"/>
      <w:r w:rsidRPr="00CF7E41">
        <w:rPr>
          <w:rFonts w:ascii="Times New Roman" w:hAnsi="Times New Roman"/>
          <w:sz w:val="24"/>
          <w:szCs w:val="24"/>
          <w:lang w:eastAsia="ar-SA"/>
        </w:rPr>
        <w:t>, фрагментарно, не всегда последовательно.</w:t>
      </w:r>
    </w:p>
    <w:p w:rsidR="00D53817" w:rsidRPr="00CF7E41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53817" w:rsidRPr="00CF7E41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D53817" w:rsidRPr="00CF7E41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D53817" w:rsidRPr="00CF7E41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D53817" w:rsidRPr="00CF7E41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D53817" w:rsidRPr="00CF7E41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b/>
          <w:bCs/>
          <w:sz w:val="24"/>
          <w:szCs w:val="24"/>
          <w:lang w:eastAsia="ar-SA"/>
        </w:rPr>
        <w:t> Оценка «2» ставится, если ученик</w:t>
      </w:r>
      <w:r w:rsidRPr="00CF7E41">
        <w:rPr>
          <w:rFonts w:ascii="Times New Roman" w:hAnsi="Times New Roman"/>
          <w:sz w:val="24"/>
          <w:szCs w:val="24"/>
          <w:lang w:eastAsia="ar-SA"/>
        </w:rPr>
        <w:t>:</w:t>
      </w:r>
    </w:p>
    <w:p w:rsidR="00D53817" w:rsidRPr="00CF7E41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Не усвоил и не раскрыл основное содержание материала; не делает выводов и обобщений.</w:t>
      </w:r>
    </w:p>
    <w:p w:rsidR="00D53817" w:rsidRPr="00CF7E41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D53817" w:rsidRPr="00CF7E41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53817" w:rsidRPr="00CF7E41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Не может ответить ни на один их поставленных вопросов.</w:t>
      </w:r>
    </w:p>
    <w:p w:rsidR="00D53817" w:rsidRPr="00CF7E41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7E41">
        <w:rPr>
          <w:rFonts w:ascii="Times New Roman" w:hAnsi="Times New Roman"/>
          <w:sz w:val="24"/>
          <w:szCs w:val="24"/>
          <w:lang w:eastAsia="ar-SA"/>
        </w:rPr>
        <w:t>Полностью не усвоил материал.</w:t>
      </w:r>
    </w:p>
    <w:p w:rsidR="00D53817" w:rsidRPr="00CF7E41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lang w:eastAsia="ar-SA"/>
        </w:rPr>
      </w:pPr>
    </w:p>
    <w:p w:rsidR="00D53817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p w:rsidR="00D53817" w:rsidRPr="00097650" w:rsidRDefault="00D53817" w:rsidP="00874F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 w:rsidRPr="00097650">
        <w:rPr>
          <w:rFonts w:ascii="Times New Roman" w:hAnsi="Times New Roman"/>
          <w:b/>
          <w:spacing w:val="-3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D53817" w:rsidRDefault="00D53817" w:rsidP="00097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4A47B9" w:rsidRPr="00097650" w:rsidRDefault="004A47B9" w:rsidP="004A47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 w:rsidRPr="00097650">
        <w:rPr>
          <w:rFonts w:ascii="Times New Roman" w:hAnsi="Times New Roman"/>
          <w:b/>
          <w:spacing w:val="-3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4A47B9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4A47B9" w:rsidRPr="00CF7E41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F7E41">
        <w:rPr>
          <w:rFonts w:ascii="Times New Roman" w:hAnsi="Times New Roman"/>
          <w:spacing w:val="-3"/>
          <w:sz w:val="24"/>
          <w:szCs w:val="24"/>
          <w:lang w:eastAsia="ru-RU"/>
        </w:rPr>
        <w:t>Учебно-методический комплект</w:t>
      </w:r>
    </w:p>
    <w:p w:rsidR="004A47B9" w:rsidRPr="00CF7E41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F7E41">
        <w:rPr>
          <w:rFonts w:ascii="Times New Roman" w:hAnsi="Times New Roman"/>
          <w:spacing w:val="-3"/>
          <w:sz w:val="24"/>
          <w:szCs w:val="24"/>
          <w:lang w:eastAsia="ru-RU"/>
        </w:rPr>
        <w:t xml:space="preserve">Содержание раздела программы по </w:t>
      </w:r>
      <w:proofErr w:type="spellStart"/>
      <w:r>
        <w:rPr>
          <w:rFonts w:ascii="Times New Roman" w:hAnsi="Times New Roman"/>
          <w:spacing w:val="-3"/>
          <w:sz w:val="24"/>
          <w:szCs w:val="24"/>
          <w:lang w:eastAsia="ru-RU"/>
        </w:rPr>
        <w:t>крымоведению</w:t>
      </w:r>
      <w:proofErr w:type="spellEnd"/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 отражено в рекомендациях к рабочим программам КРИППО</w:t>
      </w:r>
      <w:r w:rsidRPr="00CF7E41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для 5-9 классов. </w:t>
      </w:r>
    </w:p>
    <w:p w:rsidR="004A47B9" w:rsidRPr="00CF7E41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4A47B9" w:rsidRPr="00CF7E41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F7E41">
        <w:rPr>
          <w:rFonts w:ascii="Times New Roman" w:hAnsi="Times New Roman"/>
          <w:spacing w:val="-3"/>
          <w:sz w:val="24"/>
          <w:szCs w:val="24"/>
          <w:lang w:eastAsia="ru-RU"/>
        </w:rPr>
        <w:t xml:space="preserve">УМК составляют: </w:t>
      </w:r>
    </w:p>
    <w:p w:rsidR="00F133CF" w:rsidRDefault="00F133CF" w:rsidP="004A47B9">
      <w:pPr>
        <w:numPr>
          <w:ilvl w:val="0"/>
          <w:numId w:val="23"/>
        </w:num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История Крыма. – М.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ОЛМА Медиа Групп, 2015. – 464 с.</w:t>
      </w:r>
    </w:p>
    <w:p w:rsidR="004A47B9" w:rsidRPr="00F133CF" w:rsidRDefault="004A47B9" w:rsidP="004A47B9">
      <w:pPr>
        <w:numPr>
          <w:ilvl w:val="0"/>
          <w:numId w:val="23"/>
        </w:num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F133CF">
        <w:rPr>
          <w:rFonts w:ascii="Times New Roman" w:eastAsia="Times New Roman" w:hAnsi="Times New Roman"/>
          <w:lang w:eastAsia="ru-RU"/>
        </w:rPr>
        <w:t xml:space="preserve">Кащенко С. История Крыма. Часть I. – РИЦ «Атлас», 31. 12. </w:t>
      </w:r>
      <w:smartTag w:uri="urn:schemas-microsoft-com:office:smarttags" w:element="metricconverter">
        <w:smartTagPr>
          <w:attr w:name="ProductID" w:val="1994 г"/>
        </w:smartTagPr>
        <w:r w:rsidRPr="00F133CF">
          <w:rPr>
            <w:rFonts w:ascii="Times New Roman" w:eastAsia="Times New Roman" w:hAnsi="Times New Roman"/>
            <w:lang w:eastAsia="ru-RU"/>
          </w:rPr>
          <w:t>1994 г</w:t>
        </w:r>
      </w:smartTag>
      <w:r w:rsidRPr="00F133CF">
        <w:rPr>
          <w:rFonts w:ascii="Times New Roman" w:eastAsia="Times New Roman" w:hAnsi="Times New Roman"/>
          <w:lang w:eastAsia="ru-RU"/>
        </w:rPr>
        <w:t xml:space="preserve">. 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C04035">
        <w:rPr>
          <w:rFonts w:ascii="Times New Roman" w:eastAsia="Times New Roman" w:hAnsi="Times New Roman"/>
          <w:lang w:eastAsia="ru-RU"/>
        </w:rPr>
        <w:t xml:space="preserve">Крым: прошлое и настоящее. Ответственные редакторы: С.Г. </w:t>
      </w:r>
      <w:proofErr w:type="spellStart"/>
      <w:r w:rsidRPr="00C04035">
        <w:rPr>
          <w:rFonts w:ascii="Times New Roman" w:eastAsia="Times New Roman" w:hAnsi="Times New Roman"/>
          <w:lang w:eastAsia="ru-RU"/>
        </w:rPr>
        <w:t>Агаджанов</w:t>
      </w:r>
      <w:proofErr w:type="spellEnd"/>
      <w:r w:rsidRPr="00C04035">
        <w:rPr>
          <w:rFonts w:ascii="Times New Roman" w:eastAsia="Times New Roman" w:hAnsi="Times New Roman"/>
          <w:lang w:eastAsia="ru-RU"/>
        </w:rPr>
        <w:t>, А.Н. Сахаров. – М.: Мысль, 1988</w:t>
      </w:r>
      <w:bookmarkStart w:id="1" w:name="7l"/>
      <w:bookmarkEnd w:id="1"/>
      <w:r w:rsidRPr="00C04035">
        <w:rPr>
          <w:rFonts w:ascii="Times New Roman" w:eastAsia="Times New Roman" w:hAnsi="Times New Roman"/>
          <w:lang w:eastAsia="ru-RU"/>
        </w:rPr>
        <w:t>.</w:t>
      </w:r>
    </w:p>
    <w:p w:rsidR="004A47B9" w:rsidRPr="00CF7E41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4A47B9" w:rsidRPr="00CF7E41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CF7E41">
        <w:rPr>
          <w:rFonts w:ascii="Times New Roman" w:hAnsi="Times New Roman"/>
          <w:b/>
          <w:spacing w:val="-3"/>
          <w:sz w:val="24"/>
          <w:szCs w:val="24"/>
          <w:lang w:eastAsia="ru-RU"/>
        </w:rPr>
        <w:t>Рекомендуемая литература: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Бахчисарай и дворцы Крыма / [ред. Е.Н.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]. – М.: Вече, 2003. – 237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Возгрин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В.Е. Исторические судьбы крымских татар / В.Е. 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Возгрин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. – М.: Мысль, 1992. – 546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Высотская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Неаполь – столица государства поздних скифов / Т.Н. 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Высотская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. – Киев, 1979. – 287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Галиченко А.А. Усадьба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Филиберов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Лимена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А.А.Галиченко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Симферополь: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Бизнес-Информ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, 2006. – 87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Захарова О.Ю. Светлейший князь М.С. Воронцов / О.Ю.Захарова. – Симферополь: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Бизнес-Информ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, 2004. – 345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Колосов Ю.Г. и др. Ранний палеолит Крыма / Ю.Г.Колосов. – К.: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Наукова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думка, 1993.</w:t>
      </w:r>
      <w:bookmarkStart w:id="2" w:name="13l"/>
      <w:bookmarkEnd w:id="2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– 508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Крым в Великой Отечественной войне, 1941-1945 / [Сост. Ред. В.К.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Гарагуля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др.]. – Симферополь: Таврия, 1994.</w:t>
      </w:r>
      <w:bookmarkStart w:id="3" w:name="3l"/>
      <w:bookmarkEnd w:id="3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– 406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Могаричев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Ю.М. Пещерные сооружения средневеко</w:t>
      </w: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вых городищ Юго-Западного Крыма /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Ю.М.Могаричев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Проблемы истории пещерных городов в Крыму. – Симферополь, 1992. – </w:t>
      </w:r>
      <w:r w:rsidRPr="00C0403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. 36-54.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Могаричев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Ю.М. Пещерные церкви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Таврики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Ю.М.Могаричев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. – Симферополь, 1997. – 336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Мыц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В.Л. Укрепления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Таврики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X-XV вв. /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В.Л.Мыц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К.: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Наукова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думка, 1991. – 237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Храпунов И.Н. Очерки этнической истории Крыма в раннем железном веке.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Тавры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. Скифы. Сарматы</w:t>
      </w:r>
      <w:r w:rsidRPr="00C040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И.Н.Храпунов</w:t>
      </w:r>
      <w:r w:rsidRPr="00C0403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Симферополь, 1995.</w:t>
      </w:r>
      <w:r w:rsidRPr="00C040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387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Авинда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Владлен. Херсонес / В.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Авинда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. – Симферополь: Таврия, 2002. – 156 с.</w:t>
      </w:r>
    </w:p>
    <w:p w:rsidR="004A47B9" w:rsidRPr="00C04035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Багола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Ф.И. Краткий очерк истории города Феодосия – Кафа –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Кефе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Феодосия / Ф.И. 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Багола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Одесса: </w:t>
      </w:r>
      <w:proofErr w:type="spellStart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Черноморье</w:t>
      </w:r>
      <w:proofErr w:type="spellEnd"/>
      <w:r w:rsidRPr="00C04035">
        <w:rPr>
          <w:rFonts w:ascii="Times New Roman" w:eastAsia="Times New Roman" w:hAnsi="Times New Roman"/>
          <w:sz w:val="24"/>
          <w:szCs w:val="24"/>
          <w:lang w:eastAsia="ru-RU"/>
        </w:rPr>
        <w:t>, 2005. – 301 с.</w:t>
      </w:r>
    </w:p>
    <w:p w:rsidR="00D53817" w:rsidRPr="00CF7E41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D53817" w:rsidRPr="00CF7E41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sectPr w:rsidR="00D53817" w:rsidRPr="00CF7E41" w:rsidSect="00F00DA5">
      <w:headerReference w:type="default" r:id="rId8"/>
      <w:footerReference w:type="default" r:id="rId9"/>
      <w:footerReference w:type="first" r:id="rId10"/>
      <w:pgSz w:w="11906" w:h="16838"/>
      <w:pgMar w:top="672" w:right="851" w:bottom="1134" w:left="993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29" w:rsidRDefault="00FF3029" w:rsidP="00165472">
      <w:pPr>
        <w:spacing w:after="0" w:line="240" w:lineRule="auto"/>
      </w:pPr>
      <w:r>
        <w:separator/>
      </w:r>
    </w:p>
  </w:endnote>
  <w:endnote w:type="continuationSeparator" w:id="0">
    <w:p w:rsidR="00FF3029" w:rsidRDefault="00FF3029" w:rsidP="001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A5" w:rsidRDefault="008929CD">
    <w:pPr>
      <w:pStyle w:val="a8"/>
      <w:jc w:val="center"/>
    </w:pPr>
    <w:fldSimple w:instr=" PAGE   \* MERGEFORMAT ">
      <w:r w:rsidR="00982CD6">
        <w:rPr>
          <w:noProof/>
        </w:rPr>
        <w:t>6</w:t>
      </w:r>
    </w:fldSimple>
  </w:p>
  <w:p w:rsidR="001C6CB6" w:rsidRDefault="001C6C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A5" w:rsidRDefault="00F00DA5">
    <w:pPr>
      <w:pStyle w:val="a8"/>
      <w:jc w:val="center"/>
    </w:pPr>
  </w:p>
  <w:p w:rsidR="005C222D" w:rsidRDefault="005C22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29" w:rsidRDefault="00FF3029" w:rsidP="00165472">
      <w:pPr>
        <w:spacing w:after="0" w:line="240" w:lineRule="auto"/>
      </w:pPr>
      <w:r>
        <w:separator/>
      </w:r>
    </w:p>
  </w:footnote>
  <w:footnote w:type="continuationSeparator" w:id="0">
    <w:p w:rsidR="00FF3029" w:rsidRDefault="00FF3029" w:rsidP="001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17" w:rsidRPr="00165472" w:rsidRDefault="00D53817">
    <w:pPr>
      <w:pStyle w:val="a6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E43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82C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062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4A2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C8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49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CD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047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ED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FE7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E92172A"/>
    <w:multiLevelType w:val="hybridMultilevel"/>
    <w:tmpl w:val="A4B0765A"/>
    <w:lvl w:ilvl="0" w:tplc="AD30A6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C759DE"/>
    <w:multiLevelType w:val="hybridMultilevel"/>
    <w:tmpl w:val="A79EE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31F54427"/>
    <w:multiLevelType w:val="hybridMultilevel"/>
    <w:tmpl w:val="BD42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12A3E"/>
    <w:multiLevelType w:val="hybridMultilevel"/>
    <w:tmpl w:val="8BBC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742D7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27419BB"/>
    <w:multiLevelType w:val="hybridMultilevel"/>
    <w:tmpl w:val="A04C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D85BE5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2"/>
  </w:num>
  <w:num w:numId="5">
    <w:abstractNumId w:val="23"/>
  </w:num>
  <w:num w:numId="6">
    <w:abstractNumId w:val="1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12"/>
    <w:rsid w:val="0000622F"/>
    <w:rsid w:val="00011BDD"/>
    <w:rsid w:val="00033430"/>
    <w:rsid w:val="00053C6E"/>
    <w:rsid w:val="000645F9"/>
    <w:rsid w:val="000751CA"/>
    <w:rsid w:val="00090E81"/>
    <w:rsid w:val="00091967"/>
    <w:rsid w:val="00097650"/>
    <w:rsid w:val="000D09CF"/>
    <w:rsid w:val="0010114C"/>
    <w:rsid w:val="00123688"/>
    <w:rsid w:val="00125321"/>
    <w:rsid w:val="001269EF"/>
    <w:rsid w:val="00143CAD"/>
    <w:rsid w:val="0014628B"/>
    <w:rsid w:val="00165472"/>
    <w:rsid w:val="00187205"/>
    <w:rsid w:val="001A68F6"/>
    <w:rsid w:val="001B2763"/>
    <w:rsid w:val="001C6BCA"/>
    <w:rsid w:val="001C6CB6"/>
    <w:rsid w:val="00227274"/>
    <w:rsid w:val="00251617"/>
    <w:rsid w:val="002519D7"/>
    <w:rsid w:val="002D17E7"/>
    <w:rsid w:val="002E07B4"/>
    <w:rsid w:val="002E36CC"/>
    <w:rsid w:val="002F22C1"/>
    <w:rsid w:val="00351486"/>
    <w:rsid w:val="00354817"/>
    <w:rsid w:val="00366FF9"/>
    <w:rsid w:val="00371C9C"/>
    <w:rsid w:val="0038060B"/>
    <w:rsid w:val="00382458"/>
    <w:rsid w:val="00382826"/>
    <w:rsid w:val="003911CF"/>
    <w:rsid w:val="00452994"/>
    <w:rsid w:val="00473153"/>
    <w:rsid w:val="00477D5E"/>
    <w:rsid w:val="004A47B9"/>
    <w:rsid w:val="004A4A30"/>
    <w:rsid w:val="004D0093"/>
    <w:rsid w:val="004F2597"/>
    <w:rsid w:val="00504EB9"/>
    <w:rsid w:val="00517EE7"/>
    <w:rsid w:val="00545FA4"/>
    <w:rsid w:val="0054719B"/>
    <w:rsid w:val="0059602C"/>
    <w:rsid w:val="005A4FB9"/>
    <w:rsid w:val="005B6176"/>
    <w:rsid w:val="005C222D"/>
    <w:rsid w:val="005F5C9B"/>
    <w:rsid w:val="00602CCE"/>
    <w:rsid w:val="00611D5A"/>
    <w:rsid w:val="00611DB0"/>
    <w:rsid w:val="00621C11"/>
    <w:rsid w:val="006454EF"/>
    <w:rsid w:val="00647BEB"/>
    <w:rsid w:val="00656C90"/>
    <w:rsid w:val="00672B21"/>
    <w:rsid w:val="0068047A"/>
    <w:rsid w:val="00714D59"/>
    <w:rsid w:val="00722B69"/>
    <w:rsid w:val="00740DB3"/>
    <w:rsid w:val="0075268E"/>
    <w:rsid w:val="00774690"/>
    <w:rsid w:val="00775FD8"/>
    <w:rsid w:val="00781164"/>
    <w:rsid w:val="00784FD3"/>
    <w:rsid w:val="007945A0"/>
    <w:rsid w:val="007E13F7"/>
    <w:rsid w:val="007F27EC"/>
    <w:rsid w:val="00826826"/>
    <w:rsid w:val="00835FDD"/>
    <w:rsid w:val="00871805"/>
    <w:rsid w:val="00873085"/>
    <w:rsid w:val="008742BB"/>
    <w:rsid w:val="00874F3D"/>
    <w:rsid w:val="00876BFE"/>
    <w:rsid w:val="00876C5F"/>
    <w:rsid w:val="008929CD"/>
    <w:rsid w:val="008C021B"/>
    <w:rsid w:val="008D3E65"/>
    <w:rsid w:val="00903BA8"/>
    <w:rsid w:val="00913783"/>
    <w:rsid w:val="0091617C"/>
    <w:rsid w:val="0093094E"/>
    <w:rsid w:val="0094531E"/>
    <w:rsid w:val="0095071D"/>
    <w:rsid w:val="00982CD6"/>
    <w:rsid w:val="00984EBE"/>
    <w:rsid w:val="009C7740"/>
    <w:rsid w:val="009D62C6"/>
    <w:rsid w:val="009E6F1F"/>
    <w:rsid w:val="009E6FF1"/>
    <w:rsid w:val="009E744C"/>
    <w:rsid w:val="00A14174"/>
    <w:rsid w:val="00A23006"/>
    <w:rsid w:val="00A2324F"/>
    <w:rsid w:val="00A320BC"/>
    <w:rsid w:val="00A50A03"/>
    <w:rsid w:val="00A74A9E"/>
    <w:rsid w:val="00AB793D"/>
    <w:rsid w:val="00AD4AC8"/>
    <w:rsid w:val="00AE5DE3"/>
    <w:rsid w:val="00AF241C"/>
    <w:rsid w:val="00B03045"/>
    <w:rsid w:val="00B1486F"/>
    <w:rsid w:val="00B21E9E"/>
    <w:rsid w:val="00B23628"/>
    <w:rsid w:val="00B2521B"/>
    <w:rsid w:val="00B3725F"/>
    <w:rsid w:val="00B41E48"/>
    <w:rsid w:val="00B44DF0"/>
    <w:rsid w:val="00B5106B"/>
    <w:rsid w:val="00B70800"/>
    <w:rsid w:val="00B849A4"/>
    <w:rsid w:val="00B94BA2"/>
    <w:rsid w:val="00BC55F2"/>
    <w:rsid w:val="00BC780C"/>
    <w:rsid w:val="00BE0F32"/>
    <w:rsid w:val="00BE2A7A"/>
    <w:rsid w:val="00BF320E"/>
    <w:rsid w:val="00C056E1"/>
    <w:rsid w:val="00C11E78"/>
    <w:rsid w:val="00C159B1"/>
    <w:rsid w:val="00C45C73"/>
    <w:rsid w:val="00C51DB9"/>
    <w:rsid w:val="00C5264F"/>
    <w:rsid w:val="00C53287"/>
    <w:rsid w:val="00C554D4"/>
    <w:rsid w:val="00C772F4"/>
    <w:rsid w:val="00CA1425"/>
    <w:rsid w:val="00CA1B60"/>
    <w:rsid w:val="00CA6758"/>
    <w:rsid w:val="00CD3189"/>
    <w:rsid w:val="00CE10B6"/>
    <w:rsid w:val="00CE1AD8"/>
    <w:rsid w:val="00CF7E41"/>
    <w:rsid w:val="00D11012"/>
    <w:rsid w:val="00D118C8"/>
    <w:rsid w:val="00D164DE"/>
    <w:rsid w:val="00D20BFD"/>
    <w:rsid w:val="00D46521"/>
    <w:rsid w:val="00D52AC6"/>
    <w:rsid w:val="00D53817"/>
    <w:rsid w:val="00D5626B"/>
    <w:rsid w:val="00D64BAF"/>
    <w:rsid w:val="00D7038A"/>
    <w:rsid w:val="00D902D4"/>
    <w:rsid w:val="00DA4E7B"/>
    <w:rsid w:val="00DC7297"/>
    <w:rsid w:val="00DE561B"/>
    <w:rsid w:val="00DE795A"/>
    <w:rsid w:val="00DF01FD"/>
    <w:rsid w:val="00E006BB"/>
    <w:rsid w:val="00E11CD1"/>
    <w:rsid w:val="00E20A18"/>
    <w:rsid w:val="00E517C9"/>
    <w:rsid w:val="00EA02F2"/>
    <w:rsid w:val="00EC4576"/>
    <w:rsid w:val="00ED78E8"/>
    <w:rsid w:val="00EE24D7"/>
    <w:rsid w:val="00EE3BD9"/>
    <w:rsid w:val="00F00DA5"/>
    <w:rsid w:val="00F133CF"/>
    <w:rsid w:val="00F24515"/>
    <w:rsid w:val="00F3577F"/>
    <w:rsid w:val="00F464C7"/>
    <w:rsid w:val="00F64095"/>
    <w:rsid w:val="00FC66E4"/>
    <w:rsid w:val="00FE1922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5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765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5472"/>
    <w:rPr>
      <w:rFonts w:cs="Times New Roman"/>
    </w:rPr>
  </w:style>
  <w:style w:type="paragraph" w:styleId="a8">
    <w:name w:val="footer"/>
    <w:basedOn w:val="a"/>
    <w:link w:val="a9"/>
    <w:uiPriority w:val="99"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54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36E8-15B1-4217-8B02-39D3623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83</cp:revision>
  <cp:lastPrinted>2016-09-18T11:42:00Z</cp:lastPrinted>
  <dcterms:created xsi:type="dcterms:W3CDTF">2014-09-10T17:42:00Z</dcterms:created>
  <dcterms:modified xsi:type="dcterms:W3CDTF">2016-09-27T04:30:00Z</dcterms:modified>
</cp:coreProperties>
</file>