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7A" w:rsidRDefault="00CF427A" w:rsidP="00CF427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F427A" w:rsidRDefault="00CF427A" w:rsidP="00CF427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CF427A" w:rsidRDefault="00CF427A" w:rsidP="00CF427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 16»)</w:t>
      </w:r>
    </w:p>
    <w:p w:rsidR="00CF427A" w:rsidRDefault="00CF427A" w:rsidP="00CF42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F427A" w:rsidRDefault="00CF427A" w:rsidP="00CF42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F427A" w:rsidRDefault="00CF427A" w:rsidP="00CF42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F427A" w:rsidRDefault="00CF427A" w:rsidP="00CF427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«Рассмотрено»                                 «Согласовано»                             «Утверждаю»</w:t>
      </w:r>
    </w:p>
    <w:p w:rsidR="00CF427A" w:rsidRPr="00CF427A" w:rsidRDefault="00CF427A" w:rsidP="00CF4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Зам.директора по УВР                    Директор школы</w:t>
      </w:r>
      <w:r>
        <w:rPr>
          <w:rFonts w:ascii="Times New Roman" w:hAnsi="Times New Roman"/>
          <w:sz w:val="24"/>
          <w:szCs w:val="24"/>
          <w:lang w:val="uk-UA"/>
        </w:rPr>
        <w:t xml:space="preserve">  от      </w:t>
      </w:r>
      <w:r>
        <w:rPr>
          <w:rFonts w:ascii="Times New Roman" w:hAnsi="Times New Roman"/>
          <w:sz w:val="24"/>
          <w:szCs w:val="24"/>
        </w:rPr>
        <w:t>29.08.</w:t>
      </w:r>
      <w:r>
        <w:rPr>
          <w:rFonts w:ascii="Times New Roman" w:hAnsi="Times New Roman"/>
          <w:sz w:val="24"/>
          <w:szCs w:val="24"/>
          <w:lang w:val="uk-UA"/>
        </w:rPr>
        <w:t xml:space="preserve"> 2016 г.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62226">
        <w:rPr>
          <w:rFonts w:ascii="Times New Roman" w:hAnsi="Times New Roman"/>
          <w:sz w:val="24"/>
          <w:szCs w:val="24"/>
        </w:rPr>
        <w:t xml:space="preserve">               _____Н.В. </w:t>
      </w:r>
      <w:proofErr w:type="spellStart"/>
      <w:r w:rsidR="00562226">
        <w:rPr>
          <w:rFonts w:ascii="Times New Roman" w:hAnsi="Times New Roman"/>
          <w:sz w:val="24"/>
          <w:szCs w:val="24"/>
        </w:rPr>
        <w:t>Козинец</w:t>
      </w:r>
      <w:proofErr w:type="spellEnd"/>
      <w:r w:rsidR="005622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_______ О.А. </w:t>
      </w:r>
      <w:proofErr w:type="spellStart"/>
      <w:r>
        <w:rPr>
          <w:rFonts w:ascii="Times New Roman" w:hAnsi="Times New Roman"/>
          <w:sz w:val="24"/>
          <w:szCs w:val="24"/>
        </w:rPr>
        <w:t>Донцова</w:t>
      </w:r>
      <w:proofErr w:type="spellEnd"/>
    </w:p>
    <w:p w:rsidR="00CF427A" w:rsidRDefault="00562226" w:rsidP="005622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427A">
        <w:rPr>
          <w:rFonts w:ascii="Times New Roman" w:hAnsi="Times New Roman"/>
          <w:sz w:val="24"/>
          <w:szCs w:val="24"/>
          <w:lang w:val="uk-UA"/>
        </w:rPr>
        <w:t xml:space="preserve">протокол № 1 </w:t>
      </w:r>
      <w:r w:rsidR="00CF427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F427A">
        <w:rPr>
          <w:rFonts w:ascii="Times New Roman" w:hAnsi="Times New Roman"/>
          <w:sz w:val="24"/>
          <w:szCs w:val="24"/>
        </w:rPr>
        <w:t xml:space="preserve">    </w:t>
      </w:r>
      <w:r w:rsidR="00CF427A">
        <w:rPr>
          <w:rFonts w:ascii="Times New Roman" w:hAnsi="Times New Roman"/>
          <w:sz w:val="24"/>
          <w:szCs w:val="24"/>
          <w:lang w:val="uk-UA"/>
        </w:rPr>
        <w:t>от 30.08.</w:t>
      </w:r>
      <w:r w:rsidR="00CF427A">
        <w:rPr>
          <w:rFonts w:ascii="Times New Roman" w:hAnsi="Times New Roman"/>
          <w:sz w:val="24"/>
          <w:szCs w:val="24"/>
        </w:rPr>
        <w:t>201</w:t>
      </w:r>
      <w:r w:rsidR="00CF427A">
        <w:rPr>
          <w:rFonts w:ascii="Times New Roman" w:hAnsi="Times New Roman"/>
          <w:sz w:val="24"/>
          <w:szCs w:val="24"/>
          <w:lang w:val="uk-UA"/>
        </w:rPr>
        <w:t>6</w:t>
      </w:r>
      <w:r w:rsidR="00CF427A">
        <w:rPr>
          <w:rFonts w:ascii="Times New Roman" w:hAnsi="Times New Roman"/>
          <w:sz w:val="24"/>
          <w:szCs w:val="24"/>
        </w:rPr>
        <w:t xml:space="preserve"> г.             </w:t>
      </w:r>
      <w:r>
        <w:rPr>
          <w:rFonts w:ascii="Times New Roman" w:hAnsi="Times New Roman"/>
          <w:sz w:val="24"/>
          <w:szCs w:val="24"/>
        </w:rPr>
        <w:t xml:space="preserve">                Приказ № </w:t>
      </w:r>
      <w:r w:rsidR="00CF427A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CF427A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="00CF427A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CF427A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="00CF427A">
        <w:rPr>
          <w:rFonts w:ascii="Times New Roman" w:hAnsi="Times New Roman"/>
          <w:sz w:val="24"/>
          <w:szCs w:val="24"/>
          <w:lang w:val="uk-UA"/>
        </w:rPr>
        <w:t xml:space="preserve">                              протокол №16       </w:t>
      </w:r>
      <w:r w:rsidR="00CF427A">
        <w:rPr>
          <w:rFonts w:ascii="Times New Roman" w:hAnsi="Times New Roman"/>
          <w:sz w:val="24"/>
          <w:szCs w:val="24"/>
        </w:rPr>
        <w:t xml:space="preserve">                        от 31.08.2016 г.</w:t>
      </w:r>
    </w:p>
    <w:p w:rsidR="00CF427A" w:rsidRDefault="00562226" w:rsidP="00CF4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427A">
        <w:rPr>
          <w:rFonts w:ascii="Times New Roman" w:hAnsi="Times New Roman"/>
          <w:sz w:val="24"/>
          <w:szCs w:val="24"/>
        </w:rPr>
        <w:t xml:space="preserve"> ____ О. Н. </w:t>
      </w:r>
      <w:proofErr w:type="spellStart"/>
      <w:r w:rsidR="00CF427A">
        <w:rPr>
          <w:rFonts w:ascii="Times New Roman" w:hAnsi="Times New Roman"/>
          <w:sz w:val="24"/>
          <w:szCs w:val="24"/>
        </w:rPr>
        <w:t>Песенко</w:t>
      </w:r>
      <w:proofErr w:type="spellEnd"/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427A" w:rsidRPr="00A31767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CF427A" w:rsidRPr="00A31767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АНГЛИЙСКОМУ ЯЗЫКУ</w:t>
      </w:r>
    </w:p>
    <w:p w:rsidR="00CF427A" w:rsidRPr="00A31767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2-А, 2-Б, 2-В 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классов</w:t>
      </w:r>
    </w:p>
    <w:p w:rsidR="00CF427A" w:rsidRPr="00A31767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2016 - 2017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F427A" w:rsidRPr="00A31767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F427A" w:rsidRDefault="00CF427A" w:rsidP="00CF427A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5917D8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Составитель программы:</w:t>
      </w:r>
    </w:p>
    <w:p w:rsidR="00CF427A" w:rsidRDefault="00CF427A" w:rsidP="00CF427A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  <w:t>Учитель английского языка</w:t>
      </w:r>
    </w:p>
    <w:p w:rsidR="00CF427A" w:rsidRPr="005917D8" w:rsidRDefault="00CF427A" w:rsidP="00CF427A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Первой категории</w:t>
      </w:r>
    </w:p>
    <w:p w:rsidR="00CF427A" w:rsidRDefault="00CF427A" w:rsidP="00CF427A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Беленькая Л.В.</w:t>
      </w:r>
    </w:p>
    <w:p w:rsidR="00CF427A" w:rsidRDefault="00CF427A" w:rsidP="00CF427A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A31767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CF427A" w:rsidRPr="00A31767" w:rsidRDefault="00CF427A" w:rsidP="00CF427A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F427A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F427A" w:rsidRPr="00A450BD" w:rsidRDefault="00CF427A" w:rsidP="00CF42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- 2016</w:t>
      </w:r>
    </w:p>
    <w:p w:rsidR="000C0322" w:rsidRPr="00363CC5" w:rsidRDefault="000C0322" w:rsidP="00562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CC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933C4" w:rsidRDefault="004933C4" w:rsidP="00562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5AE7">
        <w:rPr>
          <w:rFonts w:ascii="Times New Roman" w:hAnsi="Times New Roman"/>
          <w:sz w:val="24"/>
          <w:szCs w:val="24"/>
        </w:rPr>
        <w:t>Рабочая  программа</w:t>
      </w:r>
      <w:r>
        <w:rPr>
          <w:rFonts w:ascii="Times New Roman" w:hAnsi="Times New Roman"/>
          <w:sz w:val="24"/>
          <w:szCs w:val="24"/>
        </w:rPr>
        <w:t xml:space="preserve"> по английскому языку для 2</w:t>
      </w:r>
      <w:r w:rsidRPr="00CA5AE7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0C0322" w:rsidRPr="001644B6" w:rsidRDefault="004933C4" w:rsidP="00562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Нормативно-правовые документы,</w:t>
      </w:r>
      <w:r w:rsidR="005622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основании которых разработана рабочая программа:</w:t>
      </w:r>
      <w:bookmarkStart w:id="0" w:name="_GoBack"/>
      <w:bookmarkEnd w:id="0"/>
    </w:p>
    <w:p w:rsidR="00562226" w:rsidRPr="009005F2" w:rsidRDefault="00562226" w:rsidP="00562226">
      <w:pPr>
        <w:pStyle w:val="a4"/>
        <w:tabs>
          <w:tab w:val="left" w:pos="284"/>
        </w:tabs>
        <w:ind w:left="0"/>
        <w:jc w:val="both"/>
        <w:outlineLvl w:val="0"/>
        <w:rPr>
          <w:kern w:val="36"/>
        </w:rPr>
      </w:pPr>
      <w:r w:rsidRPr="009005F2">
        <w:rPr>
          <w:kern w:val="36"/>
        </w:rPr>
        <w:t xml:space="preserve">1.Федеральный закон от 29.12.2012 г. N 273-ФЗ (ред. от 13.07.2015) "Об образовании в Российской Федерации" (с </w:t>
      </w:r>
      <w:proofErr w:type="spellStart"/>
      <w:r w:rsidRPr="009005F2">
        <w:rPr>
          <w:kern w:val="36"/>
        </w:rPr>
        <w:t>изм</w:t>
      </w:r>
      <w:proofErr w:type="spellEnd"/>
      <w:r w:rsidRPr="009005F2">
        <w:rPr>
          <w:kern w:val="36"/>
        </w:rPr>
        <w:t>. и доп., вступ. в силу с 24.07.2015)</w:t>
      </w:r>
    </w:p>
    <w:p w:rsidR="00562226" w:rsidRPr="009005F2" w:rsidRDefault="00562226" w:rsidP="00562226">
      <w:pPr>
        <w:pStyle w:val="a4"/>
        <w:tabs>
          <w:tab w:val="left" w:pos="284"/>
        </w:tabs>
        <w:ind w:left="0"/>
        <w:jc w:val="both"/>
      </w:pPr>
      <w:r w:rsidRPr="009005F2">
        <w:t>2. Закон Республики Крым</w:t>
      </w:r>
      <w:r>
        <w:t xml:space="preserve"> от 06 июля 2015 года №131-ЗРК/2015 </w:t>
      </w:r>
      <w:r w:rsidRPr="009005F2">
        <w:t xml:space="preserve"> "Об образовании в Республике Крым". </w:t>
      </w:r>
    </w:p>
    <w:p w:rsidR="00562226" w:rsidRPr="009005F2" w:rsidRDefault="00562226" w:rsidP="00562226">
      <w:pPr>
        <w:pStyle w:val="a4"/>
        <w:tabs>
          <w:tab w:val="left" w:pos="284"/>
        </w:tabs>
        <w:ind w:left="0"/>
        <w:jc w:val="both"/>
      </w:pPr>
      <w:r w:rsidRPr="009005F2">
        <w:t>3. 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>
        <w:t>, принята решением педагогического совета протокол № 8 от 08.06</w:t>
      </w:r>
      <w:r w:rsidRPr="009005F2">
        <w:t>.2015г.</w:t>
      </w:r>
      <w:r>
        <w:t>, утверждена Директором  МБОУ «СШ № 16» от 08.06.2015 г.</w:t>
      </w:r>
      <w:r w:rsidRPr="009005F2">
        <w:t xml:space="preserve"> приказ № 232/01-03  </w:t>
      </w:r>
    </w:p>
    <w:p w:rsidR="00562226" w:rsidRPr="009005F2" w:rsidRDefault="00562226" w:rsidP="00562226">
      <w:pPr>
        <w:pStyle w:val="a4"/>
        <w:tabs>
          <w:tab w:val="left" w:pos="284"/>
          <w:tab w:val="left" w:pos="540"/>
        </w:tabs>
        <w:ind w:left="0"/>
        <w:jc w:val="both"/>
      </w:pPr>
      <w:r w:rsidRPr="009005F2">
        <w:t xml:space="preserve">4. Приказ </w:t>
      </w:r>
      <w:proofErr w:type="spellStart"/>
      <w:r w:rsidRPr="009005F2">
        <w:t>Минобрнауки</w:t>
      </w:r>
      <w:proofErr w:type="spellEnd"/>
      <w:r w:rsidRPr="009005F2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562226" w:rsidRPr="009005F2" w:rsidRDefault="00562226" w:rsidP="00562226">
      <w:pPr>
        <w:pStyle w:val="a4"/>
        <w:tabs>
          <w:tab w:val="left" w:pos="284"/>
          <w:tab w:val="left" w:pos="540"/>
        </w:tabs>
        <w:ind w:left="0"/>
        <w:jc w:val="both"/>
      </w:pPr>
      <w:r w:rsidRPr="009005F2">
        <w:t xml:space="preserve">5. Приказ </w:t>
      </w:r>
      <w:proofErr w:type="spellStart"/>
      <w:r w:rsidRPr="009005F2">
        <w:t>Минобрнауки</w:t>
      </w:r>
      <w:proofErr w:type="spellEnd"/>
      <w:r w:rsidRPr="009005F2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562226" w:rsidRDefault="00562226" w:rsidP="00562226">
      <w:pPr>
        <w:spacing w:after="0" w:line="240" w:lineRule="auto"/>
        <w:ind w:right="3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005F2">
        <w:rPr>
          <w:rFonts w:ascii="Times New Roman" w:hAnsi="Times New Roman"/>
          <w:sz w:val="24"/>
          <w:szCs w:val="24"/>
        </w:rPr>
        <w:t xml:space="preserve">. Авторская программа Н.И. Быковой, М.Д. Поспеловой «Английский язык» 2-4 классы.- М.: Просвещение, 2010г. </w:t>
      </w:r>
    </w:p>
    <w:p w:rsidR="00562226" w:rsidRPr="00A5416F" w:rsidRDefault="00562226" w:rsidP="00562226">
      <w:pPr>
        <w:spacing w:after="0" w:line="240" w:lineRule="auto"/>
        <w:ind w:right="3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005F2">
        <w:rPr>
          <w:rFonts w:ascii="Times New Roman" w:hAnsi="Times New Roman"/>
          <w:spacing w:val="-2"/>
          <w:sz w:val="24"/>
          <w:szCs w:val="24"/>
        </w:rPr>
        <w:t>.</w:t>
      </w:r>
      <w:r w:rsidRPr="00A5416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 xml:space="preserve">Методические рекомендации об </w:t>
      </w:r>
      <w:r w:rsidRPr="00874D08">
        <w:rPr>
          <w:rFonts w:ascii="Times New Roman" w:hAnsi="Times New Roman"/>
          <w:sz w:val="24"/>
          <w:shd w:val="clear" w:color="auto" w:fill="FFFFFF"/>
          <w:lang w:eastAsia="ru-RU"/>
        </w:rPr>
        <w:t>особенностях преподавания иностранных языков в общеобразовательных учреждениях Республики Крым в 2016– 2017 учебном году</w:t>
      </w:r>
      <w:r>
        <w:rPr>
          <w:rFonts w:ascii="Times New Roman" w:hAnsi="Times New Roman"/>
          <w:sz w:val="24"/>
          <w:shd w:val="clear" w:color="auto" w:fill="FFFFFF"/>
          <w:lang w:eastAsia="ru-RU"/>
        </w:rPr>
        <w:t>;</w:t>
      </w:r>
      <w:proofErr w:type="gramEnd"/>
    </w:p>
    <w:p w:rsidR="00562226" w:rsidRPr="00A5416F" w:rsidRDefault="00562226" w:rsidP="00562226">
      <w:pPr>
        <w:pStyle w:val="2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5AE7">
        <w:rPr>
          <w:rFonts w:ascii="Times New Roman" w:hAnsi="Times New Roman"/>
          <w:sz w:val="24"/>
          <w:szCs w:val="24"/>
        </w:rPr>
        <w:t>Рабочая программа и тематический план ориентированы на использование учебника «Английский в фокусе</w:t>
      </w:r>
      <w:r>
        <w:rPr>
          <w:rFonts w:ascii="Times New Roman" w:hAnsi="Times New Roman"/>
          <w:sz w:val="24"/>
          <w:szCs w:val="24"/>
        </w:rPr>
        <w:t xml:space="preserve"> - 4</w:t>
      </w:r>
      <w:r w:rsidRPr="00CA5AE7">
        <w:rPr>
          <w:rFonts w:ascii="Times New Roman" w:hAnsi="Times New Roman"/>
          <w:sz w:val="24"/>
          <w:szCs w:val="24"/>
        </w:rPr>
        <w:t>» (Авторы:</w:t>
      </w:r>
      <w:proofErr w:type="gramEnd"/>
      <w:r w:rsidRPr="00CA5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AE7">
        <w:rPr>
          <w:rFonts w:ascii="Times New Roman" w:hAnsi="Times New Roman"/>
          <w:sz w:val="24"/>
          <w:szCs w:val="24"/>
        </w:rPr>
        <w:t>Эванс В., Дули Дж., )</w:t>
      </w:r>
      <w:proofErr w:type="gramEnd"/>
    </w:p>
    <w:p w:rsidR="000C0322" w:rsidRPr="001644B6" w:rsidRDefault="000C0322" w:rsidP="0030379B">
      <w:pPr>
        <w:pStyle w:val="2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4B6">
        <w:rPr>
          <w:rFonts w:ascii="Times New Roman" w:hAnsi="Times New Roman"/>
          <w:sz w:val="24"/>
          <w:szCs w:val="24"/>
        </w:rPr>
        <w:t>Рабочая программа и тематический план</w:t>
      </w:r>
      <w:r w:rsidR="00CF427A" w:rsidRPr="00CF427A">
        <w:rPr>
          <w:rFonts w:ascii="Times New Roman" w:hAnsi="Times New Roman"/>
          <w:sz w:val="24"/>
          <w:szCs w:val="24"/>
        </w:rPr>
        <w:t xml:space="preserve"> </w:t>
      </w:r>
      <w:r w:rsidR="00CF427A">
        <w:rPr>
          <w:rFonts w:ascii="Times New Roman" w:hAnsi="Times New Roman"/>
          <w:sz w:val="24"/>
          <w:szCs w:val="24"/>
        </w:rPr>
        <w:t>рассчитана на 68</w:t>
      </w:r>
      <w:r w:rsidR="00CF427A" w:rsidRPr="009005F2">
        <w:rPr>
          <w:rFonts w:ascii="Times New Roman" w:hAnsi="Times New Roman"/>
          <w:sz w:val="24"/>
          <w:szCs w:val="24"/>
        </w:rPr>
        <w:t xml:space="preserve"> часов</w:t>
      </w:r>
      <w:r w:rsidR="00CF427A">
        <w:rPr>
          <w:rFonts w:ascii="Times New Roman" w:hAnsi="Times New Roman"/>
          <w:sz w:val="24"/>
          <w:szCs w:val="24"/>
        </w:rPr>
        <w:t xml:space="preserve"> и</w:t>
      </w:r>
      <w:r w:rsidRPr="001644B6">
        <w:rPr>
          <w:rFonts w:ascii="Times New Roman" w:hAnsi="Times New Roman"/>
          <w:sz w:val="24"/>
          <w:szCs w:val="24"/>
        </w:rPr>
        <w:t xml:space="preserve"> ориентированы на использование учебника «Английский в фокусе» (</w:t>
      </w:r>
      <w:proofErr w:type="spellStart"/>
      <w:r w:rsidRPr="001644B6">
        <w:rPr>
          <w:rFonts w:ascii="Times New Roman" w:hAnsi="Times New Roman"/>
          <w:sz w:val="24"/>
          <w:szCs w:val="24"/>
        </w:rPr>
        <w:t>Авторы</w:t>
      </w:r>
      <w:proofErr w:type="gramStart"/>
      <w:r w:rsidRPr="001644B6">
        <w:rPr>
          <w:rFonts w:ascii="Times New Roman" w:hAnsi="Times New Roman"/>
          <w:sz w:val="24"/>
          <w:szCs w:val="24"/>
        </w:rPr>
        <w:t>:Э</w:t>
      </w:r>
      <w:proofErr w:type="gramEnd"/>
      <w:r w:rsidRPr="001644B6">
        <w:rPr>
          <w:rFonts w:ascii="Times New Roman" w:hAnsi="Times New Roman"/>
          <w:sz w:val="24"/>
          <w:szCs w:val="24"/>
        </w:rPr>
        <w:t>ванс</w:t>
      </w:r>
      <w:proofErr w:type="spellEnd"/>
      <w:r w:rsidRPr="001644B6">
        <w:rPr>
          <w:rFonts w:ascii="Times New Roman" w:hAnsi="Times New Roman"/>
          <w:sz w:val="24"/>
          <w:szCs w:val="24"/>
        </w:rPr>
        <w:t xml:space="preserve"> В., Дули Дж., )</w:t>
      </w:r>
    </w:p>
    <w:p w:rsidR="000C0322" w:rsidRPr="00363CC5" w:rsidRDefault="000C0322" w:rsidP="00DC2866">
      <w:pPr>
        <w:pStyle w:val="a5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Последние десятилетия XX и начало XXI века ознаменовались глубокими изменениями политического, социально-экономического и социокультурного характера в российском обществе. Эти изменения оказали существенное влияние и на развитие образовательной сферы.</w:t>
      </w:r>
    </w:p>
    <w:p w:rsidR="000C0322" w:rsidRPr="00363CC5" w:rsidRDefault="000C0322" w:rsidP="00DC2866">
      <w:pPr>
        <w:pStyle w:val="a5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 xml:space="preserve">Интеграция России в </w:t>
      </w:r>
      <w:r w:rsidRPr="00363CC5">
        <w:rPr>
          <w:rStyle w:val="FontStyle15"/>
          <w:rFonts w:ascii="Times New Roman" w:hAnsi="Times New Roman" w:cs="Times New Roman"/>
          <w:bCs/>
          <w:sz w:val="24"/>
          <w:szCs w:val="24"/>
        </w:rPr>
        <w:t>европейское общеобразовательное</w:t>
      </w:r>
      <w:r w:rsidRPr="00363CC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 xml:space="preserve">пространство, процесс реформирования </w:t>
      </w:r>
      <w:r w:rsidRPr="00363CC5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модернизации</w:t>
      </w:r>
      <w:r w:rsidRPr="00363CC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российской школьной системы образования</w:t>
      </w:r>
      <w:r w:rsidRPr="00363CC5">
        <w:rPr>
          <w:rStyle w:val="FontStyle17"/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 </w:t>
      </w:r>
      <w:r w:rsidRPr="00363CC5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в 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целом и</w:t>
      </w:r>
      <w:r w:rsidRPr="00363CC5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 xml:space="preserve">языкового </w:t>
      </w:r>
      <w:r w:rsidRPr="00363CC5">
        <w:rPr>
          <w:rStyle w:val="FontStyle15"/>
          <w:rFonts w:ascii="Times New Roman" w:hAnsi="Times New Roman" w:cs="Times New Roman"/>
          <w:bCs/>
          <w:sz w:val="24"/>
          <w:szCs w:val="24"/>
        </w:rPr>
        <w:t>образования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 xml:space="preserve"> в частности привели к переосмыслению целей, задач и содержания обучения иностранным языкам.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ab/>
      </w:r>
    </w:p>
    <w:p w:rsidR="000C0322" w:rsidRPr="00363CC5" w:rsidRDefault="000C0322" w:rsidP="00DC2866">
      <w:pPr>
        <w:pStyle w:val="a5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Современные тенденции обучения иностранн</w:t>
      </w:r>
      <w:r w:rsidRPr="00363CC5">
        <w:rPr>
          <w:rStyle w:val="FontStyle15"/>
          <w:rFonts w:ascii="Times New Roman" w:hAnsi="Times New Roman" w:cs="Times New Roman"/>
          <w:bCs/>
          <w:sz w:val="24"/>
          <w:szCs w:val="24"/>
        </w:rPr>
        <w:t>ым языкам</w:t>
      </w:r>
      <w:r w:rsidRPr="00363CC5">
        <w:rPr>
          <w:rStyle w:val="FontStyle1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 xml:space="preserve">предусматривают тесную взаимосвязь прагматического и культурного аспектов содержания с решением </w:t>
      </w:r>
      <w:r w:rsidRPr="00363CC5">
        <w:rPr>
          <w:rStyle w:val="FontStyle17"/>
          <w:rFonts w:ascii="Times New Roman" w:hAnsi="Times New Roman" w:cs="Times New Roman"/>
          <w:b w:val="0"/>
          <w:sz w:val="24"/>
          <w:szCs w:val="24"/>
        </w:rPr>
        <w:t>задач в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ос</w:t>
      </w:r>
      <w:r w:rsidRPr="00363CC5">
        <w:rPr>
          <w:rStyle w:val="FontStyle15"/>
          <w:rFonts w:ascii="Times New Roman" w:hAnsi="Times New Roman" w:cs="Times New Roman"/>
          <w:bCs/>
          <w:sz w:val="24"/>
          <w:szCs w:val="24"/>
        </w:rPr>
        <w:t>пи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тательного</w:t>
      </w:r>
      <w:r w:rsidRPr="00363CC5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 xml:space="preserve">и образовательного характера </w:t>
      </w:r>
      <w:r w:rsidRPr="00363CC5">
        <w:rPr>
          <w:rStyle w:val="FontStyle17"/>
          <w:rFonts w:ascii="Times New Roman" w:hAnsi="Times New Roman" w:cs="Times New Roman"/>
          <w:b w:val="0"/>
          <w:sz w:val="24"/>
          <w:szCs w:val="24"/>
        </w:rPr>
        <w:t>в</w:t>
      </w:r>
      <w:r w:rsidRPr="00363CC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процессе развития умений иноязычного речевого общения.</w:t>
      </w:r>
    </w:p>
    <w:p w:rsidR="000C0322" w:rsidRPr="00363CC5" w:rsidRDefault="000C0322" w:rsidP="00DC286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>Предлагаемая Рабочая</w:t>
      </w:r>
      <w:r w:rsidR="00F56C29">
        <w:rPr>
          <w:rStyle w:val="FontStyle15"/>
          <w:rFonts w:ascii="Times New Roman" w:hAnsi="Times New Roman" w:cs="Times New Roman"/>
          <w:sz w:val="24"/>
          <w:szCs w:val="24"/>
        </w:rPr>
        <w:t xml:space="preserve"> программа предназначена для 2</w:t>
      </w:r>
      <w:r w:rsidRPr="00363CC5">
        <w:rPr>
          <w:rStyle w:val="FontStyle15"/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и составлена в соответствии с требованиями </w:t>
      </w:r>
      <w:r w:rsidRPr="00363CC5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образования,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0C0322" w:rsidRPr="00363CC5" w:rsidRDefault="000C0322" w:rsidP="00DC2866">
      <w:pPr>
        <w:pStyle w:val="a5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0C0322" w:rsidRPr="00363CC5" w:rsidRDefault="000C0322" w:rsidP="00DC2866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3CC5">
        <w:rPr>
          <w:rFonts w:ascii="Times New Roman" w:hAnsi="Times New Roman"/>
          <w:b/>
          <w:sz w:val="24"/>
          <w:szCs w:val="24"/>
        </w:rPr>
        <w:t>Цели курса</w:t>
      </w:r>
    </w:p>
    <w:p w:rsidR="000C0322" w:rsidRPr="00363CC5" w:rsidRDefault="000C0322" w:rsidP="00DC286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63CC5">
        <w:rPr>
          <w:rFonts w:ascii="Times New Roman" w:hAnsi="Times New Roman"/>
          <w:bCs/>
          <w:iCs/>
          <w:sz w:val="24"/>
          <w:szCs w:val="24"/>
        </w:rPr>
        <w:t xml:space="preserve">На изучение английского языка в начальной школе отводится 204 учебных часа, </w:t>
      </w:r>
      <w:r w:rsidRPr="00363CC5">
        <w:rPr>
          <w:rFonts w:ascii="Times New Roman" w:hAnsi="Times New Roman"/>
          <w:bCs/>
          <w:iCs/>
          <w:sz w:val="24"/>
          <w:szCs w:val="24"/>
        </w:rPr>
        <w:lastRenderedPageBreak/>
        <w:t xml:space="preserve">соответственно по 68 часов ежегодно. Данная программа обеспечивает реализацию следующих </w:t>
      </w:r>
      <w:r w:rsidRPr="00363CC5">
        <w:rPr>
          <w:rFonts w:ascii="Times New Roman" w:hAnsi="Times New Roman"/>
          <w:b/>
          <w:bCs/>
          <w:iCs/>
          <w:sz w:val="24"/>
          <w:szCs w:val="24"/>
        </w:rPr>
        <w:t>целей:</w:t>
      </w:r>
    </w:p>
    <w:p w:rsidR="000C0322" w:rsidRPr="00363CC5" w:rsidRDefault="000C0322" w:rsidP="00DC28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формирование </w:t>
      </w:r>
      <w:r w:rsidRPr="00363CC5">
        <w:rPr>
          <w:rFonts w:ascii="Times New Roman" w:hAnsi="Times New Roman"/>
          <w:sz w:val="24"/>
          <w:szCs w:val="24"/>
        </w:rPr>
        <w:t xml:space="preserve">умения общаться на английском </w:t>
      </w:r>
      <w:proofErr w:type="gramStart"/>
      <w:r w:rsidRPr="00363CC5">
        <w:rPr>
          <w:rFonts w:ascii="Times New Roman" w:hAnsi="Times New Roman"/>
          <w:sz w:val="24"/>
          <w:szCs w:val="24"/>
        </w:rPr>
        <w:t>языке</w:t>
      </w:r>
      <w:proofErr w:type="gramEnd"/>
      <w:r w:rsidRPr="00363CC5">
        <w:rPr>
          <w:rFonts w:ascii="Times New Roman" w:hAnsi="Times New Roman"/>
          <w:sz w:val="24"/>
          <w:szCs w:val="24"/>
        </w:rPr>
        <w:t xml:space="preserve"> на элементарном уровне с учётом речевых возможностей и потребностей младших школьников в устной (</w:t>
      </w:r>
      <w:proofErr w:type="spellStart"/>
      <w:r w:rsidRPr="00363CC5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 и говорение) и письменной (чтение и письмо) формах;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 </w:t>
      </w:r>
      <w:r w:rsidRPr="00363CC5">
        <w:rPr>
          <w:rFonts w:ascii="Times New Roman" w:hAnsi="Times New Roman"/>
          <w:i/>
          <w:iCs/>
          <w:sz w:val="24"/>
          <w:szCs w:val="24"/>
        </w:rPr>
        <w:t xml:space="preserve">приобщение </w:t>
      </w:r>
      <w:r w:rsidRPr="00363CC5">
        <w:rPr>
          <w:rFonts w:ascii="Times New Roman" w:hAnsi="Times New Roman"/>
          <w:sz w:val="24"/>
          <w:szCs w:val="24"/>
        </w:rPr>
        <w:t>детей к новому социальному опыту с ис</w:t>
      </w:r>
      <w:r w:rsidRPr="00363CC5">
        <w:rPr>
          <w:rFonts w:ascii="Times New Roman" w:hAnsi="Times New Roman"/>
          <w:sz w:val="24"/>
          <w:szCs w:val="24"/>
        </w:rPr>
        <w:softHyphen/>
        <w:t>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363CC5">
        <w:rPr>
          <w:rFonts w:ascii="Times New Roman" w:hAnsi="Times New Roman"/>
          <w:sz w:val="24"/>
          <w:szCs w:val="24"/>
        </w:rPr>
        <w:t xml:space="preserve">речевых,  интеллектуальных и познавательных способностей младших школьников, а также их </w:t>
      </w:r>
      <w:proofErr w:type="spellStart"/>
      <w:r w:rsidRPr="00363CC5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 умений; развитие мотивации к дальнейшему овладению английским языком;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363CC5">
        <w:rPr>
          <w:rFonts w:ascii="Times New Roman" w:hAnsi="Times New Roman"/>
          <w:sz w:val="24"/>
          <w:szCs w:val="24"/>
        </w:rPr>
        <w:t>и разностороннее развитие младшего школьника средствами английского  языка;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формирование представлений </w:t>
      </w:r>
      <w:r w:rsidRPr="00363CC5">
        <w:rPr>
          <w:rFonts w:ascii="Times New Roman" w:hAnsi="Times New Roman"/>
          <w:sz w:val="24"/>
          <w:szCs w:val="24"/>
        </w:rPr>
        <w:t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 </w:t>
      </w:r>
      <w:r w:rsidRPr="00363CC5">
        <w:rPr>
          <w:rFonts w:ascii="Times New Roman" w:hAnsi="Times New Roman"/>
          <w:i/>
          <w:iCs/>
          <w:sz w:val="24"/>
          <w:szCs w:val="24"/>
        </w:rPr>
        <w:t xml:space="preserve">расширение лингвистического кругозора </w:t>
      </w:r>
      <w:r w:rsidRPr="00363CC5">
        <w:rPr>
          <w:rFonts w:ascii="Times New Roman" w:hAnsi="Times New Roman"/>
          <w:sz w:val="24"/>
          <w:szCs w:val="24"/>
        </w:rPr>
        <w:t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обеспечение коммуникативно-психологической адаптации </w:t>
      </w:r>
      <w:r w:rsidRPr="00363CC5">
        <w:rPr>
          <w:rFonts w:ascii="Times New Roman" w:hAnsi="Times New Roman"/>
          <w:sz w:val="24"/>
          <w:szCs w:val="24"/>
        </w:rPr>
        <w:t>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развитие личностных качеств </w:t>
      </w:r>
      <w:r w:rsidRPr="00363CC5">
        <w:rPr>
          <w:rFonts w:ascii="Times New Roman" w:hAnsi="Times New Roman"/>
          <w:sz w:val="24"/>
          <w:szCs w:val="24"/>
        </w:rPr>
        <w:t>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развитие эмоциональной сферы </w:t>
      </w:r>
      <w:r w:rsidRPr="00363CC5">
        <w:rPr>
          <w:rFonts w:ascii="Times New Roman" w:hAnsi="Times New Roman"/>
          <w:sz w:val="24"/>
          <w:szCs w:val="24"/>
        </w:rPr>
        <w:t>детей в процессе обучающих игр, учебных спектаклей с использованием английского языка;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приобщение младших школьников </w:t>
      </w:r>
      <w:r w:rsidRPr="00363CC5">
        <w:rPr>
          <w:rFonts w:ascii="Times New Roman" w:hAnsi="Times New Roman"/>
          <w:sz w:val="24"/>
          <w:szCs w:val="24"/>
        </w:rPr>
        <w:t>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3CC5">
        <w:rPr>
          <w:rFonts w:ascii="Times New Roman" w:hAnsi="Times New Roman"/>
          <w:i/>
          <w:iCs/>
          <w:sz w:val="24"/>
          <w:szCs w:val="24"/>
        </w:rPr>
        <w:t xml:space="preserve">духовно-нравственное воспитание школьника, </w:t>
      </w:r>
      <w:r w:rsidRPr="00363CC5">
        <w:rPr>
          <w:rFonts w:ascii="Times New Roman" w:hAnsi="Times New Roman"/>
          <w:sz w:val="24"/>
          <w:szCs w:val="24"/>
        </w:rPr>
        <w:t>понимание и соблюдение им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0C0322" w:rsidRPr="00363CC5" w:rsidRDefault="000C0322" w:rsidP="00DC28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развитие познавательных способностей, </w:t>
      </w:r>
      <w:r w:rsidRPr="00363CC5">
        <w:rPr>
          <w:rFonts w:ascii="Times New Roman" w:hAnsi="Times New Roman"/>
          <w:sz w:val="24"/>
          <w:szCs w:val="24"/>
        </w:rPr>
        <w:t xml:space="preserve">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363CC5">
        <w:rPr>
          <w:rFonts w:ascii="Times New Roman" w:hAnsi="Times New Roman"/>
          <w:sz w:val="24"/>
          <w:szCs w:val="24"/>
        </w:rPr>
        <w:t>аудиоприложением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3CC5">
        <w:rPr>
          <w:rFonts w:ascii="Times New Roman" w:hAnsi="Times New Roman"/>
          <w:sz w:val="24"/>
          <w:szCs w:val="24"/>
        </w:rPr>
        <w:t>мультимедийным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 приложением и т. д.), умением работать в паре, в группе.</w:t>
      </w:r>
    </w:p>
    <w:p w:rsidR="000C0322" w:rsidRPr="00363CC5" w:rsidRDefault="000C0322" w:rsidP="00DC2866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3CC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ребёнку данного возраста (игровую, познавательную, художественную, эстетическую и т. п.), даёт возможность осуществлять разнообразные связи с предметами, изучаемыми в начальной школе, и формировать </w:t>
      </w:r>
      <w:proofErr w:type="spellStart"/>
      <w:r w:rsidRPr="00363CC5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CC5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 умения и навыки.</w:t>
      </w:r>
    </w:p>
    <w:p w:rsidR="000C0322" w:rsidRPr="00363CC5" w:rsidRDefault="000C0322" w:rsidP="005622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kern w:val="2"/>
          <w:sz w:val="24"/>
          <w:szCs w:val="24"/>
        </w:rPr>
        <w:t xml:space="preserve">С помощью английского языка </w:t>
      </w:r>
      <w:r w:rsidRPr="00363CC5">
        <w:rPr>
          <w:rFonts w:ascii="Times New Roman" w:hAnsi="Times New Roman"/>
          <w:sz w:val="24"/>
          <w:szCs w:val="24"/>
        </w:rPr>
        <w:t xml:space="preserve">формируются ценностные ориентиры и закладываются основы нравственного поведения. </w:t>
      </w:r>
      <w:proofErr w:type="gramStart"/>
      <w:r w:rsidRPr="00363CC5">
        <w:rPr>
          <w:rFonts w:ascii="Times New Roman" w:hAnsi="Times New Roman"/>
          <w:sz w:val="24"/>
          <w:szCs w:val="24"/>
        </w:rPr>
        <w:t>В процессе общения на уроке, чтения и обсуждения текстов соответствующего содержания, знакомства с об</w:t>
      </w:r>
      <w:r w:rsidRPr="00363CC5">
        <w:rPr>
          <w:rFonts w:ascii="Times New Roman" w:hAnsi="Times New Roman"/>
          <w:sz w:val="24"/>
          <w:szCs w:val="24"/>
        </w:rPr>
        <w:softHyphen/>
        <w:t xml:space="preserve">разцами детского зарубежного фольклора вырабатывается дружелюбное отношение и толерантность к представителям </w:t>
      </w:r>
      <w:r w:rsidRPr="00363CC5">
        <w:rPr>
          <w:rFonts w:ascii="Times New Roman" w:hAnsi="Times New Roman"/>
          <w:sz w:val="24"/>
          <w:szCs w:val="24"/>
        </w:rPr>
        <w:lastRenderedPageBreak/>
        <w:t>других стран и их культуре, стимулируется общее речевое развитие младших школьников, развивается их коммуникативная культура, формируются основы гражданской идентичности, личностные качества, готовность и способность обучающихся к саморазвитию, мотивация к обучению и познанию, ценностно-смысловые установки, отражающие индивидуально-личностные</w:t>
      </w:r>
      <w:proofErr w:type="gramEnd"/>
      <w:r w:rsidRPr="00363CC5">
        <w:rPr>
          <w:rFonts w:ascii="Times New Roman" w:hAnsi="Times New Roman"/>
          <w:sz w:val="24"/>
          <w:szCs w:val="24"/>
        </w:rPr>
        <w:t xml:space="preserve"> позиции </w:t>
      </w:r>
      <w:proofErr w:type="gramStart"/>
      <w:r w:rsidRPr="00363C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63CC5">
        <w:rPr>
          <w:rFonts w:ascii="Times New Roman" w:hAnsi="Times New Roman"/>
          <w:sz w:val="24"/>
          <w:szCs w:val="24"/>
        </w:rPr>
        <w:t>, социальные компетенции.</w:t>
      </w:r>
    </w:p>
    <w:p w:rsidR="000C0322" w:rsidRPr="00363CC5" w:rsidRDefault="000C0322" w:rsidP="00DC2866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63CC5">
        <w:rPr>
          <w:rFonts w:ascii="Times New Roman" w:hAnsi="Times New Roman"/>
          <w:sz w:val="24"/>
          <w:szCs w:val="24"/>
        </w:rPr>
        <w:t xml:space="preserve">Основными </w:t>
      </w:r>
      <w:r w:rsidRPr="00363CC5">
        <w:rPr>
          <w:rFonts w:ascii="Times New Roman" w:hAnsi="Times New Roman"/>
          <w:b/>
          <w:sz w:val="24"/>
          <w:szCs w:val="24"/>
        </w:rPr>
        <w:t>задачами</w:t>
      </w:r>
      <w:r w:rsidRPr="00363CC5">
        <w:rPr>
          <w:rFonts w:ascii="Times New Roman" w:hAnsi="Times New Roman"/>
          <w:sz w:val="24"/>
          <w:szCs w:val="24"/>
        </w:rPr>
        <w:t xml:space="preserve"> реализации содержания обучения являются:</w:t>
      </w:r>
    </w:p>
    <w:p w:rsidR="000C0322" w:rsidRPr="00363CC5" w:rsidRDefault="000C0322" w:rsidP="00DC2866">
      <w:pPr>
        <w:numPr>
          <w:ilvl w:val="0"/>
          <w:numId w:val="6"/>
        </w:numPr>
        <w:spacing w:after="0" w:line="240" w:lineRule="auto"/>
        <w:ind w:left="142" w:right="113" w:firstLine="0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0C0322" w:rsidRPr="00363CC5" w:rsidRDefault="000C0322" w:rsidP="00DC28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right="113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</w:t>
      </w:r>
      <w:r w:rsidRPr="00363CC5">
        <w:rPr>
          <w:rFonts w:ascii="Times New Roman" w:hAnsi="Times New Roman"/>
          <w:sz w:val="24"/>
          <w:szCs w:val="24"/>
        </w:rPr>
        <w:softHyphen/>
        <w:t>ностей к творческой деятельности.</w:t>
      </w:r>
    </w:p>
    <w:p w:rsidR="000C0322" w:rsidRPr="00363CC5" w:rsidRDefault="000C0322" w:rsidP="00DC2866">
      <w:pPr>
        <w:tabs>
          <w:tab w:val="left" w:pos="0"/>
        </w:tabs>
        <w:autoSpaceDE w:val="0"/>
        <w:autoSpaceDN w:val="0"/>
        <w:adjustRightInd w:val="0"/>
        <w:spacing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ab/>
        <w:t xml:space="preserve">В результате освоения основной образовательной программы начального общего образования учащиеся достигают личностные, </w:t>
      </w:r>
      <w:proofErr w:type="spellStart"/>
      <w:r w:rsidRPr="00363CC5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 и предметные результаты. </w:t>
      </w:r>
    </w:p>
    <w:p w:rsidR="000C0322" w:rsidRPr="00363CC5" w:rsidRDefault="000C0322" w:rsidP="00DC2866">
      <w:pPr>
        <w:tabs>
          <w:tab w:val="left" w:pos="314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363CC5">
        <w:rPr>
          <w:rFonts w:ascii="Times New Roman" w:hAnsi="Times New Roman"/>
          <w:sz w:val="24"/>
          <w:szCs w:val="24"/>
        </w:rPr>
        <w:t>являются:</w:t>
      </w:r>
      <w:r w:rsidRPr="00363CC5">
        <w:rPr>
          <w:rFonts w:ascii="Times New Roman" w:hAnsi="Times New Roman"/>
          <w:sz w:val="24"/>
          <w:szCs w:val="24"/>
        </w:rPr>
        <w:tab/>
      </w:r>
    </w:p>
    <w:p w:rsidR="000C0322" w:rsidRPr="00363CC5" w:rsidRDefault="000C0322" w:rsidP="00DC286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общее представление о мире как многоязычном и поликультурном сообществе; </w:t>
      </w:r>
    </w:p>
    <w:p w:rsidR="000C0322" w:rsidRPr="00363CC5" w:rsidRDefault="000C0322" w:rsidP="00DC286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осознание себя гражданином своей страны; </w:t>
      </w:r>
    </w:p>
    <w:p w:rsidR="000C0322" w:rsidRPr="00363CC5" w:rsidRDefault="000C0322" w:rsidP="00DC286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осознание языка, в том числе иностранного, как основного средства общения между людьми; </w:t>
      </w:r>
    </w:p>
    <w:p w:rsidR="000C0322" w:rsidRPr="00363CC5" w:rsidRDefault="000C0322" w:rsidP="00DC286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3CC5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363C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3CC5">
        <w:rPr>
          <w:rFonts w:ascii="Times New Roman" w:hAnsi="Times New Roman"/>
          <w:sz w:val="24"/>
          <w:szCs w:val="24"/>
        </w:rPr>
        <w:t>результатами изучения английского языка в начальной школе являются:</w:t>
      </w:r>
    </w:p>
    <w:p w:rsidR="000C0322" w:rsidRPr="00363CC5" w:rsidRDefault="000C0322" w:rsidP="00DC286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развитие умения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0C0322" w:rsidRPr="00363CC5" w:rsidRDefault="000C0322" w:rsidP="00DC286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0C0322" w:rsidRPr="00363CC5" w:rsidRDefault="000C0322" w:rsidP="00DC286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0C0322" w:rsidRPr="00363CC5" w:rsidRDefault="000C0322" w:rsidP="00DC286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развитие познавательной, эмоциональной и волевой сфер младшего школьника; </w:t>
      </w:r>
    </w:p>
    <w:p w:rsidR="000C0322" w:rsidRPr="00363CC5" w:rsidRDefault="000C0322" w:rsidP="00DC286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формирование мотивации к изучению иностранного языка;</w:t>
      </w:r>
    </w:p>
    <w:p w:rsidR="000C0322" w:rsidRPr="00363CC5" w:rsidRDefault="000C0322" w:rsidP="00DC286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363CC5">
        <w:rPr>
          <w:rFonts w:ascii="Times New Roman" w:hAnsi="Times New Roman"/>
          <w:sz w:val="24"/>
          <w:szCs w:val="24"/>
        </w:rPr>
        <w:t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b/>
          <w:i/>
          <w:iCs/>
          <w:sz w:val="24"/>
          <w:szCs w:val="24"/>
        </w:rPr>
        <w:t>А.</w:t>
      </w:r>
      <w:r w:rsidRPr="00363CC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63CC5">
        <w:rPr>
          <w:rFonts w:ascii="Times New Roman" w:hAnsi="Times New Roman"/>
          <w:sz w:val="24"/>
          <w:szCs w:val="24"/>
        </w:rPr>
        <w:t>В коммуникативной сфере, т. е. во владении английским языком как средством общения):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  <w:u w:val="single"/>
        </w:rPr>
        <w:t>Речевая компетенция в следующих видах речевой деятельности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>В говорении:</w:t>
      </w:r>
    </w:p>
    <w:p w:rsidR="000C0322" w:rsidRPr="00363CC5" w:rsidRDefault="000C0322" w:rsidP="00DC286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lastRenderedPageBreak/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0C0322" w:rsidRPr="00363CC5" w:rsidRDefault="000C0322" w:rsidP="00DC286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 xml:space="preserve">В </w:t>
      </w:r>
      <w:proofErr w:type="spellStart"/>
      <w:r w:rsidRPr="00363CC5">
        <w:rPr>
          <w:rFonts w:ascii="Times New Roman" w:hAnsi="Times New Roman"/>
          <w:i/>
          <w:iCs/>
          <w:sz w:val="24"/>
          <w:szCs w:val="24"/>
        </w:rPr>
        <w:t>аудировании</w:t>
      </w:r>
      <w:proofErr w:type="spellEnd"/>
      <w:r w:rsidRPr="00363CC5">
        <w:rPr>
          <w:rFonts w:ascii="Times New Roman" w:hAnsi="Times New Roman"/>
          <w:i/>
          <w:iCs/>
          <w:sz w:val="24"/>
          <w:szCs w:val="24"/>
        </w:rPr>
        <w:t>:</w:t>
      </w:r>
    </w:p>
    <w:p w:rsidR="000C0322" w:rsidRPr="00363CC5" w:rsidRDefault="000C0322" w:rsidP="00DC286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>В чтении:</w:t>
      </w:r>
    </w:p>
    <w:p w:rsidR="000C0322" w:rsidRPr="00363CC5" w:rsidRDefault="000C0322" w:rsidP="00DC286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0C0322" w:rsidRPr="00363CC5" w:rsidRDefault="000C0322" w:rsidP="00DC286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i/>
          <w:iCs/>
          <w:sz w:val="24"/>
          <w:szCs w:val="24"/>
        </w:rPr>
        <w:t>В письменной речи:</w:t>
      </w:r>
    </w:p>
    <w:p w:rsidR="000C0322" w:rsidRPr="00363CC5" w:rsidRDefault="000C0322" w:rsidP="00DC286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владеть техникой письма;</w:t>
      </w:r>
    </w:p>
    <w:p w:rsidR="000C0322" w:rsidRPr="00363CC5" w:rsidRDefault="000C0322" w:rsidP="00DC286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  <w:u w:val="single"/>
        </w:rPr>
        <w:t>Языковая компетенция (владение языковыми средствами)</w:t>
      </w:r>
    </w:p>
    <w:p w:rsidR="000C0322" w:rsidRPr="00363CC5" w:rsidRDefault="000C0322" w:rsidP="00DC286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0C0322" w:rsidRPr="00363CC5" w:rsidRDefault="000C0322" w:rsidP="00DC286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соблюдение особенностей интонации основных типов предложений;</w:t>
      </w:r>
    </w:p>
    <w:p w:rsidR="000C0322" w:rsidRPr="00363CC5" w:rsidRDefault="000C0322" w:rsidP="00DC286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0C0322" w:rsidRPr="00363CC5" w:rsidRDefault="000C0322" w:rsidP="00DC286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0C0322" w:rsidRPr="00363CC5" w:rsidRDefault="000C0322" w:rsidP="00DC286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делать обобщения на основе структурно-функциональных схем простого предложения.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  <w:u w:val="single"/>
        </w:rPr>
        <w:t>Социокультурная осведомлённость</w:t>
      </w:r>
    </w:p>
    <w:p w:rsidR="000C0322" w:rsidRPr="00363CC5" w:rsidRDefault="000C0322" w:rsidP="00DC286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b/>
          <w:i/>
          <w:iCs/>
          <w:sz w:val="24"/>
          <w:szCs w:val="24"/>
        </w:rPr>
        <w:t>Б.</w:t>
      </w:r>
      <w:r w:rsidRPr="00363CC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63CC5">
        <w:rPr>
          <w:rFonts w:ascii="Times New Roman" w:hAnsi="Times New Roman"/>
          <w:sz w:val="24"/>
          <w:szCs w:val="24"/>
        </w:rPr>
        <w:t>В познавательной сфере:</w:t>
      </w:r>
    </w:p>
    <w:p w:rsidR="000C0322" w:rsidRPr="00363CC5" w:rsidRDefault="000C0322" w:rsidP="00DC286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0C0322" w:rsidRPr="00363CC5" w:rsidRDefault="000C0322" w:rsidP="00DC286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опознавать грамматические явления, отсутствующие в родном языке, например артикли;</w:t>
      </w:r>
    </w:p>
    <w:p w:rsidR="000C0322" w:rsidRPr="00363CC5" w:rsidRDefault="000C0322" w:rsidP="00DC286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систематизировать слова, например по тематическому принципу;</w:t>
      </w:r>
    </w:p>
    <w:p w:rsidR="000C0322" w:rsidRPr="00363CC5" w:rsidRDefault="000C0322" w:rsidP="00DC286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пользоваться языковой догадкой, например при опознавании интернационализмов;</w:t>
      </w:r>
    </w:p>
    <w:p w:rsidR="000C0322" w:rsidRPr="00363CC5" w:rsidRDefault="000C0322" w:rsidP="00DC286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0C0322" w:rsidRPr="00363CC5" w:rsidRDefault="000C0322" w:rsidP="00DC286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0C0322" w:rsidRPr="00363CC5" w:rsidRDefault="000C0322" w:rsidP="00DC286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lastRenderedPageBreak/>
        <w:t>умение пользоваться справочным материалом, представленным в виде таблиц, схем, правил;</w:t>
      </w:r>
    </w:p>
    <w:p w:rsidR="000C0322" w:rsidRPr="00363CC5" w:rsidRDefault="000C0322" w:rsidP="00DC286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пользоваться двуязычным словарём учебника (в том числе транскрипцией), компьютерным словарём;</w:t>
      </w:r>
    </w:p>
    <w:p w:rsidR="000C0322" w:rsidRPr="00363CC5" w:rsidRDefault="000C0322" w:rsidP="00DC286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b/>
          <w:i/>
          <w:iCs/>
          <w:sz w:val="24"/>
          <w:szCs w:val="24"/>
        </w:rPr>
        <w:t>В.</w:t>
      </w:r>
      <w:r w:rsidRPr="00363CC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63CC5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0C0322" w:rsidRPr="00363CC5" w:rsidRDefault="000C0322" w:rsidP="00DC286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представление об английском языке как средстве выражения мыслей, чувств, эмоций;</w:t>
      </w:r>
    </w:p>
    <w:p w:rsidR="000C0322" w:rsidRPr="00363CC5" w:rsidRDefault="000C0322" w:rsidP="00DC286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b/>
          <w:i/>
          <w:sz w:val="24"/>
          <w:szCs w:val="24"/>
        </w:rPr>
        <w:t>Г.</w:t>
      </w:r>
      <w:r w:rsidRPr="00363CC5">
        <w:rPr>
          <w:rFonts w:ascii="Times New Roman" w:hAnsi="Times New Roman"/>
          <w:sz w:val="24"/>
          <w:szCs w:val="24"/>
        </w:rPr>
        <w:t xml:space="preserve"> В эстетической сфере:</w:t>
      </w:r>
    </w:p>
    <w:p w:rsidR="000C0322" w:rsidRPr="00363CC5" w:rsidRDefault="000C0322" w:rsidP="00DC286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0C0322" w:rsidRPr="00363CC5" w:rsidRDefault="000C0322" w:rsidP="00DC286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0C0322" w:rsidRPr="00363CC5" w:rsidRDefault="000C0322" w:rsidP="00DC286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b/>
          <w:i/>
          <w:iCs/>
          <w:sz w:val="24"/>
          <w:szCs w:val="24"/>
        </w:rPr>
        <w:t>Д.</w:t>
      </w:r>
      <w:r w:rsidRPr="00363CC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63CC5">
        <w:rPr>
          <w:rFonts w:ascii="Times New Roman" w:hAnsi="Times New Roman"/>
          <w:sz w:val="24"/>
          <w:szCs w:val="24"/>
        </w:rPr>
        <w:t>В трудовой сфере:</w:t>
      </w:r>
    </w:p>
    <w:p w:rsidR="000C0322" w:rsidRPr="00363CC5" w:rsidRDefault="000C0322" w:rsidP="00DC286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следовать намеченному плану в своём учебном труде;</w:t>
      </w:r>
    </w:p>
    <w:p w:rsidR="000C0322" w:rsidRPr="00363CC5" w:rsidRDefault="000C0322" w:rsidP="00DC286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умение вести словарь (словарную тетрадь).</w:t>
      </w:r>
    </w:p>
    <w:p w:rsidR="000C0322" w:rsidRPr="00363CC5" w:rsidRDefault="000C0322" w:rsidP="00DC28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0322" w:rsidRPr="00363CC5" w:rsidRDefault="000C0322" w:rsidP="00DC286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3CC5">
        <w:rPr>
          <w:rFonts w:ascii="Times New Roman" w:hAnsi="Times New Roman"/>
          <w:b/>
          <w:sz w:val="24"/>
          <w:szCs w:val="24"/>
        </w:rPr>
        <w:t>Основные содержательные линии</w:t>
      </w:r>
    </w:p>
    <w:p w:rsidR="000C0322" w:rsidRPr="00363CC5" w:rsidRDefault="000C0322" w:rsidP="00DC286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В курсе иностранного языка можно выделить следующие содержательные линии: </w:t>
      </w:r>
    </w:p>
    <w:p w:rsidR="000C0322" w:rsidRPr="00363CC5" w:rsidRDefault="000C0322" w:rsidP="00DC286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коммуникативные умения в основных видах речевой деятельности: </w:t>
      </w:r>
      <w:proofErr w:type="spellStart"/>
      <w:r w:rsidRPr="00363CC5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63CC5">
        <w:rPr>
          <w:rFonts w:ascii="Times New Roman" w:hAnsi="Times New Roman"/>
          <w:sz w:val="24"/>
          <w:szCs w:val="24"/>
        </w:rPr>
        <w:t xml:space="preserve">, говорение, чтение и письмо; </w:t>
      </w:r>
    </w:p>
    <w:p w:rsidR="000C0322" w:rsidRPr="00363CC5" w:rsidRDefault="000C0322" w:rsidP="00DC286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языковые средства и навыки пользования ими;</w:t>
      </w:r>
    </w:p>
    <w:p w:rsidR="000C0322" w:rsidRPr="00363CC5" w:rsidRDefault="000C0322" w:rsidP="00DC286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 xml:space="preserve">социокультурная осведомлённость; </w:t>
      </w:r>
    </w:p>
    <w:p w:rsidR="000C0322" w:rsidRPr="00363CC5" w:rsidRDefault="000C0322" w:rsidP="00DC2866">
      <w:pPr>
        <w:pStyle w:val="22"/>
        <w:numPr>
          <w:ilvl w:val="0"/>
          <w:numId w:val="20"/>
        </w:numPr>
        <w:ind w:right="0"/>
        <w:jc w:val="both"/>
        <w:rPr>
          <w:sz w:val="24"/>
          <w:szCs w:val="24"/>
        </w:rPr>
      </w:pPr>
      <w:proofErr w:type="spellStart"/>
      <w:r w:rsidRPr="00363CC5">
        <w:rPr>
          <w:sz w:val="24"/>
          <w:szCs w:val="24"/>
        </w:rPr>
        <w:t>общеучебные</w:t>
      </w:r>
      <w:proofErr w:type="spellEnd"/>
      <w:r w:rsidRPr="00363CC5">
        <w:rPr>
          <w:sz w:val="24"/>
          <w:szCs w:val="24"/>
        </w:rPr>
        <w:t xml:space="preserve"> умения.</w:t>
      </w:r>
    </w:p>
    <w:p w:rsidR="000C0322" w:rsidRPr="00363CC5" w:rsidRDefault="000C0322" w:rsidP="00DC286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английским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E5142B" w:rsidRDefault="000C0322" w:rsidP="00DC28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CC5">
        <w:rPr>
          <w:rFonts w:ascii="Times New Roman" w:hAnsi="Times New Roman"/>
          <w:sz w:val="24"/>
          <w:szCs w:val="24"/>
        </w:rPr>
        <w:t>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</w:t>
      </w:r>
      <w:r w:rsidR="008E4AFB">
        <w:rPr>
          <w:rFonts w:ascii="Times New Roman" w:hAnsi="Times New Roman"/>
          <w:sz w:val="24"/>
          <w:szCs w:val="24"/>
        </w:rPr>
        <w:t>.</w:t>
      </w:r>
    </w:p>
    <w:p w:rsidR="00562226" w:rsidRDefault="00562226" w:rsidP="00DC28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E4AFB" w:rsidRPr="00562226" w:rsidRDefault="008E4AFB" w:rsidP="00DC28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371A5" w:rsidRPr="00562226" w:rsidRDefault="008371A5" w:rsidP="00DC28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4021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32"/>
        <w:gridCol w:w="2159"/>
        <w:gridCol w:w="5939"/>
      </w:tblGrid>
      <w:tr w:rsidR="00562226" w:rsidRPr="00363CC5" w:rsidTr="00562226">
        <w:trPr>
          <w:trHeight w:val="602"/>
        </w:trPr>
        <w:tc>
          <w:tcPr>
            <w:tcW w:w="10830" w:type="dxa"/>
            <w:gridSpan w:val="3"/>
          </w:tcPr>
          <w:p w:rsidR="00562226" w:rsidRPr="00363CC5" w:rsidRDefault="00562226" w:rsidP="0056222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Раздел курса (кол-во часов)</w:t>
            </w:r>
          </w:p>
        </w:tc>
      </w:tr>
      <w:tr w:rsidR="00562226" w:rsidRPr="00363CC5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Краткое содержание темы (факты, понятия, законы, теории…)</w:t>
            </w:r>
          </w:p>
        </w:tc>
      </w:tr>
      <w:tr w:rsidR="00562226" w:rsidRPr="00363CC5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363CC5">
              <w:rPr>
                <w:b/>
                <w:sz w:val="20"/>
                <w:szCs w:val="20"/>
              </w:rPr>
              <w:t xml:space="preserve">Вводный курс. </w:t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Приветствие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Изучение алфавита, изучение правил чтения</w:t>
            </w:r>
            <w:proofErr w:type="gramStart"/>
            <w:r w:rsidRPr="00363C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63CC5">
              <w:rPr>
                <w:rFonts w:ascii="Times New Roman" w:hAnsi="Times New Roman"/>
                <w:sz w:val="20"/>
                <w:szCs w:val="20"/>
              </w:rPr>
              <w:t xml:space="preserve"> произношения, артикуляции. Изучение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фраз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I'm … My name is</w:t>
            </w: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… .</w:t>
            </w:r>
            <w:proofErr w:type="gramEnd"/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What's your name? How are you?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Fine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thanks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.</w:t>
            </w:r>
          </w:p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2226" w:rsidRPr="00363CC5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363CC5">
              <w:rPr>
                <w:b/>
                <w:sz w:val="20"/>
                <w:szCs w:val="20"/>
              </w:rPr>
              <w:t>Я и моя семья</w:t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 xml:space="preserve">Члены семьи, их имена, возраст, внешность, черты характера, увлечения/хобби. Мой день (распорядок дня, </w:t>
            </w:r>
            <w:r w:rsidRPr="00363CC5">
              <w:rPr>
                <w:rFonts w:ascii="Times New Roman" w:hAnsi="Times New Roman"/>
                <w:iCs/>
                <w:sz w:val="20"/>
                <w:szCs w:val="20"/>
              </w:rPr>
              <w:t>домашние обязанности)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. Семейные праздники: день рождения, Новый год/Рождество. Подарки.</w:t>
            </w:r>
            <w:r w:rsidRPr="00363CC5">
              <w:rPr>
                <w:rFonts w:ascii="Times New Roman" w:hAnsi="Times New Roman"/>
                <w:bCs/>
                <w:color w:val="090909"/>
                <w:sz w:val="20"/>
                <w:szCs w:val="20"/>
              </w:rPr>
              <w:t xml:space="preserve"> Знать лексику по теме: название цветов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red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yellow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green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,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white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blue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colour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 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meet my family,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Grandma and grandpa are coming for tea. What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colour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is it? Show me</w:t>
            </w:r>
          </w:p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(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red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)...,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What's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this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?</w:t>
            </w:r>
          </w:p>
        </w:tc>
      </w:tr>
      <w:tr w:rsidR="00562226" w:rsidRPr="00562226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363CC5">
              <w:rPr>
                <w:b/>
                <w:sz w:val="20"/>
                <w:szCs w:val="20"/>
              </w:rPr>
              <w:t>Мой дом</w:t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Мой дом/квартира/комната: названия комнат, их размер, предметы мебели и интерьера.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 Знать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лексику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по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теме</w:t>
            </w: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tree house, chair, table,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radio</w:t>
            </w:r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, bed, home.</w:t>
            </w:r>
            <w:r w:rsidRPr="00363CC5">
              <w:rPr>
                <w:rFonts w:ascii="Times New Roman" w:hAnsi="Times New Roman"/>
                <w:b/>
                <w:bCs/>
                <w:color w:val="090909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It's lovely. That's nice. There are lots of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colours</w:t>
            </w:r>
            <w:proofErr w:type="spellEnd"/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for you to see! For you and me! What's in your tree house, Masha? garden,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kitchen,bedroom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house,black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, brown,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he,she</w:t>
            </w:r>
            <w:proofErr w:type="spellEnd"/>
          </w:p>
        </w:tc>
      </w:tr>
      <w:tr w:rsidR="00562226" w:rsidRPr="00562226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363CC5">
              <w:rPr>
                <w:b/>
                <w:sz w:val="20"/>
                <w:szCs w:val="20"/>
              </w:rPr>
              <w:t>Моя еда</w:t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 xml:space="preserve">Покупки в магазине: одежда, </w:t>
            </w:r>
            <w:r w:rsidRPr="00363CC5">
              <w:rPr>
                <w:rFonts w:ascii="Times New Roman" w:hAnsi="Times New Roman"/>
                <w:iCs/>
                <w:sz w:val="20"/>
                <w:szCs w:val="20"/>
              </w:rPr>
              <w:t>обувь</w:t>
            </w:r>
            <w:r w:rsidRPr="00363C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основные продукты питания. Любимая еда. </w:t>
            </w:r>
            <w:proofErr w:type="spellStart"/>
            <w:r w:rsidRPr="00363CC5">
              <w:rPr>
                <w:rFonts w:ascii="Times New Roman" w:hAnsi="Times New Roman"/>
                <w:sz w:val="20"/>
                <w:szCs w:val="20"/>
              </w:rPr>
              <w:t>Подарки.Знать</w:t>
            </w:r>
            <w:proofErr w:type="spellEnd"/>
            <w:r w:rsidRPr="00363CC5">
              <w:rPr>
                <w:rFonts w:ascii="Times New Roman" w:hAnsi="Times New Roman"/>
                <w:sz w:val="20"/>
                <w:szCs w:val="20"/>
              </w:rPr>
              <w:t xml:space="preserve"> лексику по теме: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burgers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chips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apples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,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bananas</w:t>
            </w:r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, sandwiches,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с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hocolate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yummy.Give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me more! My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favourite</w:t>
            </w:r>
            <w:proofErr w:type="spellEnd"/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food is chocolate! </w:t>
            </w: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cake</w:t>
            </w:r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biscuit.That's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what I like. Yes,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please</w:t>
            </w:r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. What has he got? ice cream, pizza,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milk,orange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juice, chocolate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cake.What's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on the table?</w:t>
            </w:r>
          </w:p>
        </w:tc>
      </w:tr>
      <w:tr w:rsidR="00562226" w:rsidRPr="00562226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363CC5">
              <w:rPr>
                <w:b/>
                <w:sz w:val="20"/>
                <w:szCs w:val="20"/>
              </w:rPr>
              <w:t>Животные</w:t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iCs/>
                <w:sz w:val="20"/>
                <w:szCs w:val="20"/>
              </w:rPr>
              <w:t>Дикие и домашние животные. Мое любимое домашнее животное. Посещение цирка, игры с животными.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animal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fish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 xml:space="preserve">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frog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</w:rPr>
              <w:t>,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bird, chimp, horse, swim, jump,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sing,run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, dance</w:t>
            </w:r>
          </w:p>
          <w:p w:rsidR="00562226" w:rsidRPr="00363CC5" w:rsidRDefault="00562226" w:rsidP="0056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</w:pP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drinks</w:t>
            </w:r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, Food's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ready,What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can a fish do? clown, circus, magician, swing, funny</w:t>
            </w:r>
          </w:p>
        </w:tc>
      </w:tr>
      <w:tr w:rsidR="00562226" w:rsidRPr="00562226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363CC5">
              <w:rPr>
                <w:b/>
                <w:sz w:val="20"/>
                <w:szCs w:val="20"/>
              </w:rPr>
              <w:t>Игрушки</w:t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Моя любимая  игрушка, описание игрушки, игры, игры на свежем воздухе. Знать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лексику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и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фразы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по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toy, teddy bear, toy soldier, ballerina, pink,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shelf, on, under, in, toy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box, his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find, What's the </w:t>
            </w:r>
            <w:proofErr w:type="spell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mater</w:t>
            </w:r>
            <w:proofErr w:type="spell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? I don't know. What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about the teddy bear?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Doll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Toys for me! Toys for everyone! We're all having fun! Is it under the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book?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dark</w:t>
            </w:r>
            <w:proofErr w:type="gramEnd"/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 xml:space="preserve"> hair, nose, eyes, mouth, ears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feet, hands, toes, I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haven't got … What am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I? Touch (your eyes)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Look in my toy box, He's wonderful! Is it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your teddy bear? Don't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be sad! What has Lulu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got?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fair hair, puppet, jack in the box, big, small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roll up</w:t>
            </w:r>
          </w:p>
        </w:tc>
      </w:tr>
      <w:tr w:rsidR="00562226" w:rsidRPr="00363CC5" w:rsidTr="00562226">
        <w:trPr>
          <w:trHeight w:val="617"/>
        </w:trPr>
        <w:tc>
          <w:tcPr>
            <w:tcW w:w="2732" w:type="dxa"/>
          </w:tcPr>
          <w:p w:rsidR="00562226" w:rsidRPr="00363CC5" w:rsidRDefault="00562226" w:rsidP="0056222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  <w:lang w:val="en-US"/>
              </w:rPr>
            </w:pPr>
            <w:r w:rsidRPr="00363CC5">
              <w:rPr>
                <w:b/>
                <w:sz w:val="20"/>
                <w:szCs w:val="20"/>
              </w:rPr>
              <w:t>Отдых</w:t>
            </w:r>
            <w:r w:rsidRPr="00363CC5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63CC5">
              <w:rPr>
                <w:b/>
                <w:sz w:val="20"/>
                <w:szCs w:val="20"/>
              </w:rPr>
              <w:t>Праздники</w:t>
            </w:r>
          </w:p>
        </w:tc>
        <w:tc>
          <w:tcPr>
            <w:tcW w:w="215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939" w:type="dxa"/>
          </w:tcPr>
          <w:p w:rsidR="00562226" w:rsidRPr="00363CC5" w:rsidRDefault="00562226" w:rsidP="0056222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 xml:space="preserve">Выходной день </w:t>
            </w:r>
            <w:r w:rsidRPr="00363CC5">
              <w:rPr>
                <w:rFonts w:ascii="Times New Roman" w:hAnsi="Times New Roman"/>
                <w:iCs/>
                <w:sz w:val="20"/>
                <w:szCs w:val="20"/>
              </w:rPr>
              <w:t>(в зоопарке, цирке),</w:t>
            </w:r>
            <w:r w:rsidRPr="00363C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каникулы. Любимое время года. Погода. Семейные праздники, день рождения. Знать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лексические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единицы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и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фразы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по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jacket, coat, shorts, hat,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put on, take off, holiday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boat, summer,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I'm wearing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It's raining cats and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dogs!, so, go out to play, beginning with  …socks, jeans, T-shirt, shoes, skirt, island, magic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Just for you!</w:t>
            </w:r>
            <w:r w:rsidRPr="00363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Don't worry! We're sailing away on a magic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CC5">
              <w:rPr>
                <w:rFonts w:ascii="Times New Roman" w:hAnsi="Times New Roman"/>
                <w:color w:val="090909"/>
                <w:sz w:val="20"/>
                <w:szCs w:val="20"/>
                <w:lang w:val="en-US"/>
              </w:rPr>
              <w:t>cruise!</w:t>
            </w:r>
          </w:p>
        </w:tc>
      </w:tr>
    </w:tbl>
    <w:p w:rsidR="00562226" w:rsidRDefault="00562226" w:rsidP="000F19C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2226" w:rsidRDefault="00562226" w:rsidP="000F19C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2226" w:rsidRDefault="00562226" w:rsidP="000F19C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2226" w:rsidRDefault="00562226" w:rsidP="000F19C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0322" w:rsidRPr="00363CC5" w:rsidRDefault="000C0322" w:rsidP="000F19C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363CC5">
        <w:rPr>
          <w:rFonts w:ascii="Times New Roman" w:hAnsi="Times New Roman"/>
          <w:b/>
          <w:sz w:val="20"/>
          <w:szCs w:val="20"/>
        </w:rPr>
        <w:lastRenderedPageBreak/>
        <w:t>Содержание учебного курса</w:t>
      </w:r>
    </w:p>
    <w:p w:rsidR="000C0322" w:rsidRPr="00363CC5" w:rsidRDefault="000C0322" w:rsidP="003B2E5D">
      <w:pPr>
        <w:widowControl w:val="0"/>
        <w:tabs>
          <w:tab w:val="num" w:pos="567"/>
        </w:tabs>
        <w:rPr>
          <w:rFonts w:ascii="Times New Roman" w:hAnsi="Times New Roman"/>
          <w:sz w:val="20"/>
          <w:szCs w:val="20"/>
          <w:lang w:val="en-US"/>
        </w:rPr>
      </w:pPr>
    </w:p>
    <w:p w:rsidR="000C0322" w:rsidRPr="00363CC5" w:rsidRDefault="000C0322" w:rsidP="00453B89">
      <w:pPr>
        <w:jc w:val="center"/>
        <w:rPr>
          <w:rFonts w:ascii="Times New Roman" w:hAnsi="Times New Roman"/>
          <w:sz w:val="20"/>
          <w:szCs w:val="20"/>
        </w:rPr>
      </w:pPr>
      <w:r w:rsidRPr="00363CC5">
        <w:rPr>
          <w:rFonts w:ascii="Times New Roman" w:hAnsi="Times New Roman"/>
          <w:b/>
          <w:sz w:val="20"/>
          <w:szCs w:val="20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12"/>
        <w:gridCol w:w="1345"/>
        <w:gridCol w:w="787"/>
        <w:gridCol w:w="778"/>
        <w:gridCol w:w="854"/>
        <w:gridCol w:w="727"/>
        <w:gridCol w:w="2368"/>
      </w:tblGrid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98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38" w:type="dxa"/>
          </w:tcPr>
          <w:p w:rsidR="000C0322" w:rsidRPr="000F19CE" w:rsidRDefault="000F19CE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Тематический контроль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1.Вводный курс.</w:t>
            </w:r>
          </w:p>
        </w:tc>
        <w:tc>
          <w:tcPr>
            <w:tcW w:w="1984" w:type="dxa"/>
          </w:tcPr>
          <w:p w:rsidR="000C0322" w:rsidRPr="00363CC5" w:rsidRDefault="00BF1AFA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C0322" w:rsidRPr="00363CC5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2. Я и моя семья.</w:t>
            </w:r>
          </w:p>
        </w:tc>
        <w:tc>
          <w:tcPr>
            <w:tcW w:w="1984" w:type="dxa"/>
          </w:tcPr>
          <w:p w:rsidR="000C0322" w:rsidRPr="00363CC5" w:rsidRDefault="00C8704C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C0322"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322" w:rsidRPr="00363CC5" w:rsidRDefault="00C8704C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3. Мой дом.</w:t>
            </w:r>
          </w:p>
        </w:tc>
        <w:tc>
          <w:tcPr>
            <w:tcW w:w="198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4. Моя еда.</w:t>
            </w:r>
          </w:p>
        </w:tc>
        <w:tc>
          <w:tcPr>
            <w:tcW w:w="198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5. Животные.</w:t>
            </w:r>
          </w:p>
        </w:tc>
        <w:tc>
          <w:tcPr>
            <w:tcW w:w="198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6. Игрушки.</w:t>
            </w:r>
          </w:p>
        </w:tc>
        <w:tc>
          <w:tcPr>
            <w:tcW w:w="198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453B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7.Отдых. Праздники.</w:t>
            </w:r>
          </w:p>
        </w:tc>
        <w:tc>
          <w:tcPr>
            <w:tcW w:w="198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63CC5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</w:tcPr>
          <w:p w:rsidR="000C0322" w:rsidRPr="00363CC5" w:rsidRDefault="008E4AFB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C8704C">
              <w:rPr>
                <w:rFonts w:ascii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C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C0322" w:rsidRPr="00363CC5" w:rsidTr="00453B89">
        <w:tc>
          <w:tcPr>
            <w:tcW w:w="4361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Резервное время</w:t>
            </w:r>
          </w:p>
        </w:tc>
        <w:tc>
          <w:tcPr>
            <w:tcW w:w="198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8704C">
              <w:rPr>
                <w:rFonts w:ascii="Times New Roman" w:hAnsi="Times New Roman"/>
                <w:sz w:val="20"/>
                <w:szCs w:val="20"/>
              </w:rPr>
              <w:t xml:space="preserve"> часа</w:t>
            </w: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8" w:type="dxa"/>
          </w:tcPr>
          <w:p w:rsidR="000C0322" w:rsidRPr="00363CC5" w:rsidRDefault="000C0322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0322" w:rsidRDefault="000C0322" w:rsidP="006402D6">
      <w:pPr>
        <w:jc w:val="center"/>
        <w:rPr>
          <w:rFonts w:ascii="Times New Roman" w:hAnsi="Times New Roman"/>
          <w:b/>
          <w:sz w:val="32"/>
          <w:szCs w:val="32"/>
        </w:rPr>
      </w:pPr>
    </w:p>
    <w:p w:rsidR="00562226" w:rsidRDefault="00562226" w:rsidP="006402D6">
      <w:pPr>
        <w:jc w:val="center"/>
        <w:rPr>
          <w:rFonts w:ascii="Times New Roman" w:hAnsi="Times New Roman"/>
          <w:b/>
          <w:sz w:val="32"/>
          <w:szCs w:val="32"/>
        </w:rPr>
        <w:sectPr w:rsidR="00562226" w:rsidSect="005622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0220" w:rsidRDefault="005A0220" w:rsidP="006402D6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0322" w:rsidRPr="006C6035" w:rsidRDefault="005A0220" w:rsidP="006402D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Календарно-т</w:t>
      </w:r>
      <w:r w:rsidR="000C0322" w:rsidRPr="006C6035">
        <w:rPr>
          <w:rFonts w:ascii="Times New Roman" w:hAnsi="Times New Roman"/>
          <w:b/>
          <w:sz w:val="32"/>
          <w:szCs w:val="32"/>
        </w:rPr>
        <w:t>ематическое планирование</w:t>
      </w:r>
    </w:p>
    <w:tbl>
      <w:tblPr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780"/>
        <w:gridCol w:w="13"/>
        <w:gridCol w:w="21"/>
        <w:gridCol w:w="20"/>
        <w:gridCol w:w="21"/>
        <w:gridCol w:w="21"/>
        <w:gridCol w:w="20"/>
        <w:gridCol w:w="21"/>
        <w:gridCol w:w="20"/>
        <w:gridCol w:w="21"/>
        <w:gridCol w:w="36"/>
        <w:gridCol w:w="534"/>
        <w:gridCol w:w="1672"/>
        <w:gridCol w:w="612"/>
        <w:gridCol w:w="2134"/>
        <w:gridCol w:w="1016"/>
        <w:gridCol w:w="1595"/>
        <w:gridCol w:w="550"/>
        <w:gridCol w:w="2336"/>
        <w:gridCol w:w="275"/>
        <w:gridCol w:w="1103"/>
        <w:gridCol w:w="2997"/>
      </w:tblGrid>
      <w:tr w:rsidR="007D04AF" w:rsidRPr="00363CC5" w:rsidTr="00562226">
        <w:tc>
          <w:tcPr>
            <w:tcW w:w="14142" w:type="dxa"/>
            <w:gridSpan w:val="22"/>
          </w:tcPr>
          <w:p w:rsidR="007D04AF" w:rsidRPr="00363CC5" w:rsidRDefault="007D04AF" w:rsidP="00741912">
            <w:pPr>
              <w:spacing w:line="240" w:lineRule="auto"/>
              <w:ind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Раздел (кол-во часов)</w:t>
            </w:r>
          </w:p>
        </w:tc>
        <w:tc>
          <w:tcPr>
            <w:tcW w:w="3094" w:type="dxa"/>
            <w:vMerge w:val="restart"/>
          </w:tcPr>
          <w:p w:rsidR="007D04AF" w:rsidRDefault="007D04AF" w:rsidP="007D04AF">
            <w:pPr>
              <w:tabs>
                <w:tab w:val="left" w:pos="330"/>
                <w:tab w:val="center" w:pos="1060"/>
              </w:tabs>
              <w:spacing w:line="240" w:lineRule="auto"/>
              <w:ind w:right="14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Практическая</w:t>
            </w:r>
          </w:p>
          <w:p w:rsidR="007D04AF" w:rsidRPr="00363CC5" w:rsidRDefault="007D04AF" w:rsidP="007D04AF">
            <w:pPr>
              <w:tabs>
                <w:tab w:val="left" w:pos="330"/>
                <w:tab w:val="center" w:pos="1060"/>
              </w:tabs>
              <w:spacing w:line="240" w:lineRule="auto"/>
              <w:ind w:right="14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часть</w:t>
            </w:r>
          </w:p>
        </w:tc>
      </w:tr>
      <w:tr w:rsidR="007D04AF" w:rsidRPr="00363CC5" w:rsidTr="00562226">
        <w:tc>
          <w:tcPr>
            <w:tcW w:w="932" w:type="dxa"/>
            <w:vMerge w:val="restart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№ урока п/п</w:t>
            </w:r>
          </w:p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(№ урока в теме)</w:t>
            </w:r>
          </w:p>
        </w:tc>
        <w:tc>
          <w:tcPr>
            <w:tcW w:w="810" w:type="dxa"/>
            <w:gridSpan w:val="2"/>
            <w:vMerge w:val="restart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754" w:type="dxa"/>
            <w:gridSpan w:val="10"/>
            <w:vMerge w:val="restart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Факт.</w:t>
            </w:r>
          </w:p>
        </w:tc>
        <w:tc>
          <w:tcPr>
            <w:tcW w:w="1723" w:type="dxa"/>
            <w:vMerge w:val="restart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835" w:type="dxa"/>
            <w:gridSpan w:val="2"/>
            <w:vMerge w:val="restart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Содержание урока</w:t>
            </w:r>
          </w:p>
        </w:tc>
        <w:tc>
          <w:tcPr>
            <w:tcW w:w="5670" w:type="dxa"/>
            <w:gridSpan w:val="4"/>
          </w:tcPr>
          <w:p w:rsidR="007D04AF" w:rsidRPr="00363CC5" w:rsidRDefault="007D04AF" w:rsidP="00F15F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418" w:type="dxa"/>
            <w:gridSpan w:val="2"/>
            <w:vMerge w:val="restart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3094" w:type="dxa"/>
            <w:vMerge/>
          </w:tcPr>
          <w:p w:rsidR="007D04AF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D04AF" w:rsidRPr="00363CC5" w:rsidTr="00562226">
        <w:tc>
          <w:tcPr>
            <w:tcW w:w="932" w:type="dxa"/>
            <w:vMerge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0"/>
            <w:vMerge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977" w:type="dxa"/>
            <w:gridSpan w:val="2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63CC5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:rsidR="007D04AF" w:rsidRPr="00363CC5" w:rsidRDefault="007D04AF" w:rsidP="00F15F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4AF" w:rsidRPr="00363CC5" w:rsidTr="00562226">
        <w:tc>
          <w:tcPr>
            <w:tcW w:w="14142" w:type="dxa"/>
            <w:gridSpan w:val="22"/>
          </w:tcPr>
          <w:p w:rsidR="007D04AF" w:rsidRPr="00363CC5" w:rsidRDefault="007D04AF" w:rsidP="00FA0EC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63CC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МОДУЛЬ № 1 ВВОДНЫЙ КУРС</w:t>
            </w:r>
          </w:p>
        </w:tc>
        <w:tc>
          <w:tcPr>
            <w:tcW w:w="3094" w:type="dxa"/>
          </w:tcPr>
          <w:p w:rsidR="007D04AF" w:rsidRPr="00363CC5" w:rsidRDefault="007D04AF" w:rsidP="00FA0EC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7D04AF" w:rsidRPr="00363CC5" w:rsidTr="00562226">
        <w:trPr>
          <w:trHeight w:val="2506"/>
        </w:trPr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Знакомство с английским языком</w:t>
            </w:r>
          </w:p>
        </w:tc>
        <w:tc>
          <w:tcPr>
            <w:tcW w:w="2835" w:type="dxa"/>
            <w:gridSpan w:val="2"/>
          </w:tcPr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Hello! Goodbye!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Everyone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I'm … My name is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… .</w:t>
            </w:r>
            <w:proofErr w:type="gramEnd"/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What's your name?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How are you? Fine,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thanks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</w:p>
          <w:p w:rsidR="007D04AF" w:rsidRPr="00F56C29" w:rsidRDefault="007D04AF" w:rsidP="00BD0DCB">
            <w:pPr>
              <w:spacing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3,4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3A2E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пользоваться учебником, тетрадью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4AF" w:rsidRPr="00F56C29" w:rsidRDefault="007D04AF" w:rsidP="00363C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D04AF" w:rsidRPr="00F56C29" w:rsidRDefault="007D04AF" w:rsidP="003A2E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 – организовывать свое рабочее место</w:t>
            </w:r>
          </w:p>
          <w:p w:rsidR="007D04AF" w:rsidRPr="00F56C29" w:rsidRDefault="007D04AF" w:rsidP="003A2E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3A2E8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– участвовать в диалоге на уроке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74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690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Приветствие.Мои</w:t>
            </w:r>
            <w:proofErr w:type="spellEnd"/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 первые буквы.</w:t>
            </w:r>
          </w:p>
        </w:tc>
        <w:tc>
          <w:tcPr>
            <w:tcW w:w="2835" w:type="dxa"/>
            <w:gridSpan w:val="2"/>
          </w:tcPr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ant, bed, cat, dog,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egg, flag, glass,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horse.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Алфавит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a_h</w:t>
            </w:r>
            <w:proofErr w:type="spellEnd"/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Звуки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/_/, /b/, /k/, /d/, /e/, /f/,</w:t>
            </w:r>
          </w:p>
          <w:p w:rsidR="007D04AF" w:rsidRPr="00F56C29" w:rsidRDefault="007D04AF" w:rsidP="00BD0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/g/, /h/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с. 6, упр. 2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EB5F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вести диалог</w:t>
            </w:r>
            <w:proofErr w:type="gramStart"/>
            <w:r w:rsidRPr="00F56C2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D04AF" w:rsidRPr="00F56C29" w:rsidRDefault="007D04AF" w:rsidP="00EB5F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-понимать особенности интонации основных типов предложений;</w:t>
            </w:r>
          </w:p>
          <w:p w:rsidR="007D04AF" w:rsidRPr="00F56C29" w:rsidRDefault="007D04AF" w:rsidP="00EB5F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понимать установочные фразы на английском языке</w:t>
            </w:r>
          </w:p>
          <w:p w:rsidR="007D04AF" w:rsidRPr="00F56C29" w:rsidRDefault="007D04AF" w:rsidP="00EB5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 – удерживать цель деятельности до получения результата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воспроизводить по памяти информацию</w:t>
            </w:r>
          </w:p>
          <w:p w:rsidR="007D04AF" w:rsidRPr="00F56C29" w:rsidRDefault="007D04AF" w:rsidP="00CA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-  соблюдать простейшие нормы речевого этикета:  здороваться, прощаться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CA08E8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74" w:type="dxa"/>
            <w:gridSpan w:val="5"/>
          </w:tcPr>
          <w:p w:rsidR="007D04AF" w:rsidRPr="00F56C29" w:rsidRDefault="007D04AF" w:rsidP="00204B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690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буквы.</w:t>
            </w:r>
          </w:p>
        </w:tc>
        <w:tc>
          <w:tcPr>
            <w:tcW w:w="2835" w:type="dxa"/>
            <w:gridSpan w:val="2"/>
          </w:tcPr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Алфавит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i_q</w:t>
            </w:r>
            <w:proofErr w:type="spellEnd"/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Звуки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</w:t>
            </w:r>
            <w:proofErr w:type="spellStart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i</w:t>
            </w:r>
            <w:proofErr w:type="spellEnd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/, /</w:t>
            </w:r>
            <w:proofErr w:type="spellStart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d_i</w:t>
            </w:r>
            <w:proofErr w:type="spellEnd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/, /k/, /l/, /m/,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</w:t>
            </w:r>
            <w:proofErr w:type="spellStart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n</w:t>
            </w:r>
            <w:proofErr w:type="spellEnd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/, /</w:t>
            </w:r>
            <w:proofErr w:type="spellStart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o</w:t>
            </w:r>
            <w:proofErr w:type="spellEnd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/, /</w:t>
            </w:r>
            <w:proofErr w:type="spellStart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p</w:t>
            </w:r>
            <w:proofErr w:type="spellEnd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/, /</w:t>
            </w:r>
            <w:proofErr w:type="spellStart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kw</w:t>
            </w:r>
            <w:proofErr w:type="spellEnd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Пассивная: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ink, jug, kangaroo,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lamp, mouse, nest,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orange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pin, queen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9,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1,2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2200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распознавать буквы и звуки</w:t>
            </w: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 – определять последовательность выполнения деятельности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- воспроизводить по памяти информацию </w:t>
            </w:r>
          </w:p>
          <w:p w:rsidR="007D04AF" w:rsidRPr="00F56C29" w:rsidRDefault="007D04AF" w:rsidP="00CA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отвечать на вопросы учителя и одноклассников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CA08E8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17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647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буквы.</w:t>
            </w:r>
          </w:p>
        </w:tc>
        <w:tc>
          <w:tcPr>
            <w:tcW w:w="2835" w:type="dxa"/>
            <w:gridSpan w:val="2"/>
          </w:tcPr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Алфавит: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r_z</w:t>
            </w:r>
            <w:proofErr w:type="spellEnd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Звуки: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/r/, /s/, /t/, /_/, /v/, /w/,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</w:t>
            </w:r>
            <w:proofErr w:type="spellStart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ks</w:t>
            </w:r>
            <w:proofErr w:type="spellEnd"/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/, /j/, /z/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yes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no, Well done!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1,2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2200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распознавать буквы и звуки</w:t>
            </w: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 – определять последовательность выполнения деятельности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- воспроизводить по памяти информацию </w:t>
            </w:r>
          </w:p>
          <w:p w:rsidR="007D04AF" w:rsidRPr="00F56C29" w:rsidRDefault="007D04AF" w:rsidP="00CA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отвечать на вопросы учителя и одноклассников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 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17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647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Чтение буквосочетаний</w:t>
            </w:r>
          </w:p>
        </w:tc>
        <w:tc>
          <w:tcPr>
            <w:tcW w:w="2835" w:type="dxa"/>
            <w:gridSpan w:val="2"/>
          </w:tcPr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Буквосочетания: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sh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ch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Звуки: </w:t>
            </w: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/ʃ/, /_/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Пассивная: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sheep, fish, ship,</w:t>
            </w:r>
          </w:p>
          <w:p w:rsidR="007D04AF" w:rsidRPr="00F56C29" w:rsidRDefault="007D04AF" w:rsidP="00BD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chick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cheese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13,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12,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1,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13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7, упр. 1 с. 12, упр. 1с. 13, упр. 3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Научиться распознавать буквы и звуки 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читать буквосочетания «</w:t>
            </w:r>
            <w:proofErr w:type="spellStart"/>
            <w:r w:rsidRPr="00F56C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</w:t>
            </w:r>
            <w:proofErr w:type="spell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», «</w:t>
            </w:r>
            <w:proofErr w:type="spellStart"/>
            <w:r w:rsidRPr="00F56C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</w:t>
            </w:r>
            <w:proofErr w:type="spell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», развивать навыки </w:t>
            </w:r>
            <w:proofErr w:type="spell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 – определять последовательность выполнения деятельности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- воспроизводить по памяти информацию </w:t>
            </w:r>
          </w:p>
          <w:p w:rsidR="007D04AF" w:rsidRPr="00F56C29" w:rsidRDefault="007D04AF" w:rsidP="00CA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отвечать на вопросы учителя и одноклассников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17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21.09</w:t>
            </w:r>
          </w:p>
        </w:tc>
        <w:tc>
          <w:tcPr>
            <w:tcW w:w="647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Чтение буквосочета</w:t>
            </w:r>
            <w:r w:rsidRPr="00F56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2835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lastRenderedPageBreak/>
              <w:t>Буквосочетания: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th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ph</w:t>
            </w:r>
            <w:proofErr w:type="spellEnd"/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lastRenderedPageBreak/>
              <w:t xml:space="preserve">Звуки: </w:t>
            </w: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/θ/, /d/, /f/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Пассивная: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thumb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thimble, this, the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стр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.7,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15, упр. 3 с. 15, упр. 3 с. 14, упр. 2с. 15, упр. 4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Научиться читать буквосочетания «</w:t>
            </w:r>
            <w:proofErr w:type="spellStart"/>
            <w:r w:rsidRPr="00F56C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th</w:t>
            </w:r>
            <w:proofErr w:type="spell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</w:t>
            </w:r>
            <w:r w:rsidRPr="00F56C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ph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», развивать навыки </w:t>
            </w:r>
            <w:proofErr w:type="spell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 – определять последовательность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выполнения деятельности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- воспроизводить по памяти информацию </w:t>
            </w:r>
          </w:p>
          <w:p w:rsidR="007D04AF" w:rsidRPr="00F56C29" w:rsidRDefault="007D04AF" w:rsidP="00CA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отвечать на вопросы учителя и одноклассников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7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9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625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Повторяем алфавит</w:t>
            </w:r>
          </w:p>
        </w:tc>
        <w:tc>
          <w:tcPr>
            <w:tcW w:w="2835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Заглавные буквы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алфавита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9, упр. 1,2 с. 16, упр. 1с. 17, упр. 3 с. 17, упр. 2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РТ: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8, упр. 1с. 9, упр. 1,2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распознавать буквы и звуки Научить писать заглавные и прописные буквы английского алфавита, называть их в алфавитном порядке</w:t>
            </w: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 – определять последовательность выполнения деятельности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- воспроизводить по памяти информацию </w:t>
            </w:r>
          </w:p>
          <w:p w:rsidR="007D04AF" w:rsidRPr="00F56C29" w:rsidRDefault="007D04AF" w:rsidP="00CA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отвечать на вопросы учителя и одноклассников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CA08E8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9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Мы любим английский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rabbit, snake, tree,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umbrella, vest, win_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dow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box, yacht, zip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.2,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игра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Lucky dip!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4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How are you? Fine, thanks.</w:t>
            </w:r>
          </w:p>
        </w:tc>
        <w:tc>
          <w:tcPr>
            <w:tcW w:w="2693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распознавать буквы и звуки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Научить писать заглавные и прописные буквы английского алфавита, называть их в алфавитном порядке</w:t>
            </w: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 – определять последовательность выполнения деятельности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- воспроизводить по памяти информацию </w:t>
            </w:r>
          </w:p>
          <w:p w:rsidR="007D04AF" w:rsidRPr="00F56C29" w:rsidRDefault="007D04AF" w:rsidP="00CA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отвечать на вопросы учителя и одноклассников</w:t>
            </w: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939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30.10</w:t>
            </w:r>
          </w:p>
        </w:tc>
        <w:tc>
          <w:tcPr>
            <w:tcW w:w="625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Модульный контроль №1 по теме: «Вводный курс»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977" w:type="dxa"/>
            <w:gridSpan w:val="2"/>
          </w:tcPr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план  выполнения деятельности</w:t>
            </w:r>
          </w:p>
          <w:p w:rsidR="007D04AF" w:rsidRPr="00F56C29" w:rsidRDefault="007D04AF" w:rsidP="00CA08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– соотносить выполненное задание с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образцом 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</w:t>
            </w:r>
          </w:p>
        </w:tc>
      </w:tr>
      <w:tr w:rsidR="007D04AF" w:rsidRPr="00363CC5" w:rsidTr="00562226">
        <w:tc>
          <w:tcPr>
            <w:tcW w:w="1871" w:type="dxa"/>
            <w:gridSpan w:val="9"/>
          </w:tcPr>
          <w:p w:rsidR="007D04AF" w:rsidRPr="00F56C29" w:rsidRDefault="007D04AF" w:rsidP="00A3256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271" w:type="dxa"/>
            <w:gridSpan w:val="13"/>
          </w:tcPr>
          <w:p w:rsidR="007D04AF" w:rsidRPr="00F56C29" w:rsidRDefault="007D04AF" w:rsidP="00FA0E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МОДУЛЬ №2 Я И МОЯ СЕМЬЯ</w:t>
            </w:r>
          </w:p>
        </w:tc>
        <w:tc>
          <w:tcPr>
            <w:tcW w:w="3094" w:type="dxa"/>
          </w:tcPr>
          <w:p w:rsidR="007D04AF" w:rsidRPr="00F56C29" w:rsidRDefault="007D04AF" w:rsidP="00FA0E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D04AF" w:rsidRPr="00363CC5" w:rsidTr="00562226">
        <w:trPr>
          <w:trHeight w:val="4094"/>
        </w:trPr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9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625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Знакомство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Nanny Shine, Lulu,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Larry, Chuckles, 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sister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This is ….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I'm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…. с. 18, упр. 2 с. 18, упр. 1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19, упр. 3 с. 18, упр. 1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19,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</w:t>
            </w:r>
          </w:p>
          <w:p w:rsidR="007D04AF" w:rsidRPr="00F56C29" w:rsidRDefault="007D04AF" w:rsidP="002042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10, упр. 1,2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6626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Научиться слушать и понимать речь  других и разыгрывать сценку знакомства; вести диалог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4AF" w:rsidRPr="00F56C29" w:rsidRDefault="007D04AF" w:rsidP="00EB5F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–пересказывать прослушанную информацию</w:t>
            </w:r>
          </w:p>
          <w:p w:rsidR="007D04AF" w:rsidRPr="00F56C29" w:rsidRDefault="007D04AF" w:rsidP="00B1329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жизненных ситуациях на уроке</w:t>
            </w:r>
          </w:p>
          <w:p w:rsidR="007D04AF" w:rsidRPr="00F56C29" w:rsidRDefault="007D04AF" w:rsidP="00B132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Обучающиеся должны уметь</w:t>
            </w:r>
            <w:proofErr w:type="gramStart"/>
            <w:r w:rsidRPr="00F56C29">
              <w:rPr>
                <w:rFonts w:ascii="Times New Roman" w:hAnsi="Times New Roman"/>
                <w:sz w:val="24"/>
                <w:szCs w:val="24"/>
              </w:rPr>
              <w:t>:-</w:t>
            </w:r>
            <w:proofErr w:type="gramEnd"/>
            <w:r w:rsidRPr="00F56C29">
              <w:rPr>
                <w:rFonts w:ascii="Times New Roman" w:hAnsi="Times New Roman"/>
                <w:sz w:val="24"/>
                <w:szCs w:val="24"/>
              </w:rPr>
              <w:t>понимать на слух речь учителя, одноклассников, основное содержание облегченных текстов с опорой на зрительную наглядность;</w:t>
            </w:r>
          </w:p>
          <w:p w:rsidR="007D04AF" w:rsidRPr="00F56C29" w:rsidRDefault="007D04AF" w:rsidP="00891C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-участвовать в элементарном этикетном диалоге (знакомство, поздравление, благодарность, приветствие);</w:t>
            </w:r>
          </w:p>
          <w:p w:rsidR="007D04AF" w:rsidRPr="00F56C29" w:rsidRDefault="007D04AF" w:rsidP="00363C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-расспрашивать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собеседника, задавая простые вопросы (кто? что? где? когда?) и отвечать на вопросы собеседника;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rPr>
          <w:trHeight w:val="2829"/>
        </w:trPr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11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9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25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Знакомство с членами семьи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children, friend,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stand up, sit down,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open your books,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close your books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Keep moving, we're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all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at school today.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Let's sing and do!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Who's this?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21, упр. 2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11, упр. 3 с. 20, упр. 1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21, упр. 2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11,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363CC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Личные местоимения в объектном и именительном падежах; Указательное местоимение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>;- уметь представить себя, своего друга и членов семьи- знать названия основных цветов</w:t>
            </w:r>
            <w:proofErr w:type="gramStart"/>
            <w:r w:rsidRPr="00F5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аучиться задавать и выполнять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команды;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находить общее и различие</w:t>
            </w:r>
          </w:p>
          <w:p w:rsidR="007D04AF" w:rsidRPr="00F56C29" w:rsidRDefault="007D04AF" w:rsidP="00B132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слушать и понимать речь других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4AF" w:rsidRPr="00F56C29" w:rsidRDefault="007D04AF" w:rsidP="00B132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-кратко рассказывать о себе, своей семье, друге; 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-уважать и принимать ценности семьи и общества. –готовность самостоятельно действовать и отвечать за свои поступки перед семьей и обществом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12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9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625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mummy, daddy,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grandma, grandpa,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brother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family, now, OK.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Look! c. 22,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 2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игра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Telepathy c. 23,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</w:p>
          <w:p w:rsidR="007D04AF" w:rsidRPr="00CF427A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CF427A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8E4AFB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</w:t>
            </w:r>
            <w:r w:rsidRPr="00CF427A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. 12,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r w:rsidRPr="00CF427A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. 1,2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CF427A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. 22,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r w:rsidRPr="00CF427A">
              <w:rPr>
                <w:rFonts w:ascii="Times New Roman" w:hAnsi="Times New Roman"/>
                <w:color w:val="090909"/>
                <w:sz w:val="24"/>
                <w:szCs w:val="24"/>
              </w:rPr>
              <w:t>. 1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23,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</w:t>
            </w:r>
          </w:p>
          <w:p w:rsidR="007D04AF" w:rsidRPr="00F56C29" w:rsidRDefault="007D04AF" w:rsidP="002042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12, упр. 1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рассказывать о своей семье</w:t>
            </w:r>
          </w:p>
        </w:tc>
        <w:tc>
          <w:tcPr>
            <w:tcW w:w="2694" w:type="dxa"/>
            <w:gridSpan w:val="2"/>
            <w:vMerge w:val="restart"/>
          </w:tcPr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сравнивать, находить общее</w:t>
            </w:r>
          </w:p>
          <w:p w:rsidR="007D04AF" w:rsidRPr="00F56C29" w:rsidRDefault="007D04AF" w:rsidP="00B132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жизненных ситуациях на уроке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Ценить и принимать базовую ценность «моя семья»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B13290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0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04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Семья моего друга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meet my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family,Grandma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and</w:t>
            </w:r>
          </w:p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grandpa are coming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for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tea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13,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рассказывать о  семье друга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0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604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Название цветов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red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yellow,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green,white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blue,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colour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25,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13, упр. 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называть цвета окружающих предметов</w:t>
            </w:r>
          </w:p>
        </w:tc>
        <w:tc>
          <w:tcPr>
            <w:tcW w:w="2694" w:type="dxa"/>
            <w:gridSpan w:val="2"/>
            <w:vMerge w:val="restart"/>
          </w:tcPr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план выполнения задания </w:t>
            </w:r>
          </w:p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– научиться высказывать свое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предположение на основе иллюстраций в учебнике </w:t>
            </w:r>
          </w:p>
          <w:p w:rsidR="007D04AF" w:rsidRPr="00F56C29" w:rsidRDefault="007D04AF" w:rsidP="00B1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жизненных ситуациях на уроке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15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0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04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Мой любимый цвет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Чтение.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red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yellow,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green,white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blue,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colour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называть цвета окружающих предметов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КЧ</w:t>
            </w:r>
          </w:p>
        </w:tc>
      </w:tr>
      <w:tr w:rsidR="007D04AF" w:rsidRPr="00E5142B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16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0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604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204B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Модульный контроль№2 по теме «Моя семья»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red, yellow, green,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white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blue,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colour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What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colouris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it? Show me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(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red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)..., What's this? 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Контроль усвоения пройденного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</w:t>
            </w:r>
          </w:p>
          <w:p w:rsidR="007D04AF" w:rsidRPr="00F56C29" w:rsidRDefault="007D04AF" w:rsidP="006626B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0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Я люблю рисовать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1" w:type="dxa"/>
            <w:gridSpan w:val="2"/>
          </w:tcPr>
          <w:p w:rsidR="007D04AF" w:rsidRPr="00F56C29" w:rsidRDefault="007D04AF" w:rsidP="0020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red, yellow, green,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white, blue,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colour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BF1A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Закрепить пройденный языковой материал; 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2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58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Мой разноцветный мир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Научить называть цвета окружающих предметов  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14142" w:type="dxa"/>
            <w:gridSpan w:val="22"/>
          </w:tcPr>
          <w:p w:rsidR="007D04AF" w:rsidRPr="00F56C29" w:rsidRDefault="007D04AF" w:rsidP="00BC3FA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МОДУЛЬ № 3 МОЙ ДОМ</w:t>
            </w:r>
          </w:p>
        </w:tc>
        <w:tc>
          <w:tcPr>
            <w:tcW w:w="3094" w:type="dxa"/>
          </w:tcPr>
          <w:p w:rsidR="007D04AF" w:rsidRPr="00F56C29" w:rsidRDefault="007D04AF" w:rsidP="00BC3FA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9" w:type="dxa"/>
            <w:gridSpan w:val="11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545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Мой дом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tree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house, chair, table,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radio, bed, home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It's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lovely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That's nice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ab/>
              <w:t xml:space="preserve">What's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this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?It's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a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27, упр. 3,4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14, упр. 1,2 с. 26, упр. 1</w:t>
            </w:r>
          </w:p>
          <w:p w:rsidR="007D04AF" w:rsidRPr="00F56C29" w:rsidRDefault="007D04AF" w:rsidP="00272AC3">
            <w:pPr>
              <w:tabs>
                <w:tab w:val="left" w:pos="1853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27,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EB5F5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называть и описывать предметы мебели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D04AF" w:rsidRPr="00F56C29" w:rsidRDefault="007D04AF" w:rsidP="00EB5F5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Обучающиеся должны знать:</w:t>
            </w:r>
          </w:p>
          <w:p w:rsidR="007D04AF" w:rsidRPr="00F56C29" w:rsidRDefault="007D04AF" w:rsidP="00EB5F5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 Указательное местоимение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; предлоги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under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04AF" w:rsidRPr="00F56C29" w:rsidRDefault="007D04AF" w:rsidP="00363CC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числительные (1-10)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жизненных ситуациях на уроке</w:t>
            </w:r>
          </w:p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Обучающиеся должны уметь составлять небольшие описания предмета, картинки (о природе, о школ</w:t>
            </w:r>
            <w:proofErr w:type="gramStart"/>
            <w:r w:rsidRPr="00F56C29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F56C29">
              <w:rPr>
                <w:rFonts w:ascii="Times New Roman" w:hAnsi="Times New Roman"/>
                <w:sz w:val="24"/>
                <w:szCs w:val="24"/>
              </w:rPr>
              <w:t xml:space="preserve"> по образцу;-читать вслух текст, построенный на изученном языковом материале, соблюдая правила произношения и соответствующую интонацию;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20</w:t>
            </w: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BC3F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Моя квартира. 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There are lots of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colours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for you to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see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! For you and me!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What's in your tree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house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Masha?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29,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15, упр. 3 с. 29,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</w:t>
            </w:r>
          </w:p>
          <w:p w:rsidR="007D04AF" w:rsidRPr="00F56C29" w:rsidRDefault="007D04AF" w:rsidP="00272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15, упр. 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EB5F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наизусть рифмованные произведения детского фольклора (доступные по содержанию и форме);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Закрепить названия предметов мебели и цветов, развивать навыки </w:t>
            </w:r>
            <w:proofErr w:type="spell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чтения и говорения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списывать текст на английском языке, выписывать из него и (или) вставлять в него слова в соответствии с решаемой учебной задачей</w:t>
            </w:r>
          </w:p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-развивать патриотические чувства</w:t>
            </w:r>
            <w:proofErr w:type="gramStart"/>
            <w:r w:rsidRPr="00F56C2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56C29">
              <w:rPr>
                <w:rFonts w:ascii="Times New Roman" w:hAnsi="Times New Roman"/>
                <w:sz w:val="24"/>
                <w:szCs w:val="24"/>
              </w:rPr>
              <w:t>любить свой народ, дом, край, Родину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Название комнат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garden, kitchen,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lastRenderedPageBreak/>
              <w:t>bedroom, house,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black, brown, he,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she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ome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here! 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Where's ..?</w:t>
            </w:r>
            <w:proofErr w:type="gramEnd"/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She/he's 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in ..</w:t>
            </w:r>
            <w:proofErr w:type="gramEnd"/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Are you in the…?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игра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Hide and seek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31,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16, упр. 1, 2 с. 30, упр. 1</w:t>
            </w:r>
          </w:p>
          <w:p w:rsidR="007D04AF" w:rsidRPr="00F56C29" w:rsidRDefault="007D04AF" w:rsidP="00272A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31,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3F3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Научить описывать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комнату; читать вслух слова и предложения; составлять предложения из слов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деятельности</w:t>
            </w:r>
          </w:p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5466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22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Моя комната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bathroom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Quick!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Looking at you and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me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Is he in the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house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?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РТ: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17, упр. 4 с. 32, упр. 1, 2с. 33, упр. 3 с. 32, упр. 1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33,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17,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3F3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составлять рассказ по образцу, закрепить языковой материал модуля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5466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5466F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23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Урок фольклора. Прослушивание сказки «Городская мышь и деревенская мышь»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mouse, mice, like,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town, two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bare, but, very,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small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want, Oh dear! Welcome to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my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house! 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have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got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40—41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.40—41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131,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131,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lastRenderedPageBreak/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Научить читать; воспроизводить услышанное; рассказывать о героях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5466F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 -  читать вслух текст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24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Комната друга.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living room, bath_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room, bath, win_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dow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floor, door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clean, outside,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chim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_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ney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as tall as can be, smoke Is… in the…?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No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,she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/he isn't. Yes,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she/he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is.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1,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3,4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 2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35,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</w:t>
            </w:r>
          </w:p>
          <w:p w:rsidR="007D04AF" w:rsidRPr="00F56C29" w:rsidRDefault="007D04AF" w:rsidP="00272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18, упр. 1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составлять рассказ по образцу, закрепить языковой материал модуля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5466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Освоить роль ученика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</w:t>
            </w:r>
          </w:p>
        </w:tc>
      </w:tr>
      <w:tr w:rsidR="007D04AF" w:rsidRPr="00363CC5" w:rsidTr="00562226">
        <w:trPr>
          <w:trHeight w:val="1693"/>
        </w:trPr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footprints, hall, wall,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stairs,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bubbles,naughty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Close/ open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your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eyes! I spy with my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little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eye something…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2,3</w:t>
            </w:r>
          </w:p>
          <w:p w:rsidR="007D04AF" w:rsidRPr="00F56C29" w:rsidRDefault="007D04AF" w:rsidP="00B733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37, упр. 5 с. 36,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составлять рассказ по образцу, закрепить языковой материал модуля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5466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5466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Освоить роль ученика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26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27</w:t>
            </w: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В гостях у друга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Строим дом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К.Ч.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36, упр. 2,3</w:t>
            </w:r>
          </w:p>
          <w:p w:rsidR="007D04AF" w:rsidRPr="00F56C29" w:rsidRDefault="007D04AF" w:rsidP="0027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/e/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</w:rPr>
              <w:t>/_/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с. 36, упр. 1 с. 37, упр. 4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игра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Spy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с. 37, упр. 5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РТ: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19, упр. 2,3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Закрепить пройденный языковой материал; подготовиться к тесту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Освоить роль ученика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КЧ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28</w:t>
            </w: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Модульный контроль№3 по теме «Мой дом»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план  выполнения деятельности</w:t>
            </w:r>
          </w:p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– соотносить выполненное задание с образцом 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Освоить роль ученика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</w:t>
            </w:r>
          </w:p>
        </w:tc>
      </w:tr>
      <w:tr w:rsidR="007D04AF" w:rsidRPr="00363CC5" w:rsidTr="00562226">
        <w:tc>
          <w:tcPr>
            <w:tcW w:w="14142" w:type="dxa"/>
            <w:gridSpan w:val="22"/>
          </w:tcPr>
          <w:p w:rsidR="007D04AF" w:rsidRPr="00F56C29" w:rsidRDefault="007D04AF" w:rsidP="00BC3FA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МОДУЛЬ №4 МОЯ ЕДА</w:t>
            </w:r>
          </w:p>
        </w:tc>
        <w:tc>
          <w:tcPr>
            <w:tcW w:w="3094" w:type="dxa"/>
          </w:tcPr>
          <w:p w:rsidR="007D04AF" w:rsidRPr="00F56C29" w:rsidRDefault="007D04AF" w:rsidP="00BC3FA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29</w:t>
            </w:r>
          </w:p>
        </w:tc>
        <w:tc>
          <w:tcPr>
            <w:tcW w:w="852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712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любимые сладости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К.А.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1" w:type="dxa"/>
            <w:gridSpan w:val="2"/>
          </w:tcPr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What's your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favourite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food? My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favourite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food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733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26, упр. 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22009E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Научиться называть свой возраст и задавать вопрос собеседнику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Обучающие должны знать:</w:t>
            </w:r>
          </w:p>
          <w:p w:rsidR="007D04AF" w:rsidRPr="00F56C29" w:rsidRDefault="007D04AF" w:rsidP="00363CC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-Вопросительные местоимения; притяжательные местоимения </w:t>
            </w:r>
          </w:p>
        </w:tc>
        <w:tc>
          <w:tcPr>
            <w:tcW w:w="2694" w:type="dxa"/>
            <w:gridSpan w:val="2"/>
            <w:vMerge w:val="restart"/>
          </w:tcPr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 – определять последовательность выполнения деятельности</w:t>
            </w:r>
          </w:p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- воспроизводить по памяти информацию</w:t>
            </w:r>
          </w:p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соблюдать простейшие нормы речевого этикета, участвовать в паре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Обучающиеся должны уметь</w:t>
            </w:r>
            <w:proofErr w:type="gramStart"/>
            <w:r w:rsidRPr="00F56C29">
              <w:rPr>
                <w:rFonts w:ascii="Times New Roman" w:hAnsi="Times New Roman"/>
                <w:sz w:val="24"/>
                <w:szCs w:val="24"/>
              </w:rPr>
              <w:t>:-</w:t>
            </w:r>
            <w:proofErr w:type="gramEnd"/>
            <w:r w:rsidRPr="00F56C29">
              <w:rPr>
                <w:rFonts w:ascii="Times New Roman" w:hAnsi="Times New Roman"/>
                <w:sz w:val="24"/>
                <w:szCs w:val="24"/>
              </w:rPr>
              <w:t>составлять небольшие описания предмета, картинки (о природе, о школе по образцу;</w:t>
            </w:r>
          </w:p>
          <w:p w:rsidR="007D04AF" w:rsidRPr="00F56C29" w:rsidRDefault="007D04AF" w:rsidP="00A50C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-читать вслух текст, построенный на изученном языковом материале, соблюдая правила произношения и соответствующую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интонацию;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списывать текст на английском языке, выписывать из него и (или) вставлять в него слова в соответствии с решаемой учебной задачей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-эстетическое воспитание.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-правила поведения за столом,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-правильное питание,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-правила здоровья и безопасного для себя образа жизни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Р – определять последовательность выполнения 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- воспроизводить по памяти информацию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соблюдать простейшие нормы речевого этикета, участвовать в паре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Р – определять последовательность выполнения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- воспроизводить по памяти информацию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соблюдать простейшие нормы речевого этикета, участвовать в паре</w:t>
            </w:r>
          </w:p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читать вслух текст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2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712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Моя любимая еда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К.Г.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Give me more! My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favourite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food is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chocolate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!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49,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знать лексический материал по теме и использовать его в предложениях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31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2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712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Завтрак, обед и </w:t>
            </w:r>
            <w:r w:rsidRPr="00F56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ужин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К.П.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lastRenderedPageBreak/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burgers, chips, apples,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lastRenderedPageBreak/>
              <w:t>bananas, sandwiches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Start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hocolate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yummy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49,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733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26, упр. 1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3F3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-знать название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комнат, мебели</w:t>
            </w:r>
          </w:p>
          <w:p w:rsidR="007D04AF" w:rsidRPr="00F56C29" w:rsidRDefault="007D04AF" w:rsidP="003F3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уметь задать вопрос и ответить на него</w:t>
            </w:r>
          </w:p>
          <w:p w:rsidR="007D04AF" w:rsidRPr="00F56C29" w:rsidRDefault="007D04AF" w:rsidP="003F3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-понимать установочные фразы на английском языке</w:t>
            </w:r>
          </w:p>
          <w:p w:rsidR="007D04AF" w:rsidRPr="00F56C29" w:rsidRDefault="007D04AF" w:rsidP="00363C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понимать и выполнять просьбы учителя на английском языке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Формирование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КП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32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2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Еда в Англии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cake, biscuit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That's what I like. Yes,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please I like/don't like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(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burgers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),I've got…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1,2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51, упр. 3 с. 50, упр. 1</w:t>
            </w:r>
          </w:p>
          <w:p w:rsidR="007D04AF" w:rsidRPr="00F56C29" w:rsidRDefault="007D04AF" w:rsidP="00B733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51,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3F3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наизусть рифмованные произведения детского фольклора (доступные по содержанию и форме);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33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Урок фольклора. Чтение сказки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bread, meat, pretty,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yuk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place, bees, honey,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come along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58—59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132, упр. 1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Вредная и </w:t>
            </w:r>
            <w:r w:rsidRPr="00F56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полезная пища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lastRenderedPageBreak/>
              <w:t xml:space="preserve">игра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A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Memory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lastRenderedPageBreak/>
              <w:t>Game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(Снежный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ком)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27, упр. 3,4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27, упр. 3,4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ование 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35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любимые фрукты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ice cream, pizza, milk,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orange juice, chocolate cake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What's on the table?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52—53,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.1,2,3,4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28, упр. 1,2 с. 52—53, упр. 1,2,3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28, упр. 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36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37</w:t>
            </w:r>
          </w:p>
        </w:tc>
        <w:tc>
          <w:tcPr>
            <w:tcW w:w="852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любимые овощи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Овощи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favourite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food is…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2,3  </w:t>
            </w: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/_/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, </w:t>
            </w:r>
            <w:r w:rsidRPr="00F56C29">
              <w:rPr>
                <w:rFonts w:ascii="Times New Roman" w:eastAsia="NewtonPhonetic" w:hAnsi="Times New Roman"/>
                <w:color w:val="090909"/>
                <w:sz w:val="24"/>
                <w:szCs w:val="24"/>
                <w:lang w:val="en-US"/>
              </w:rPr>
              <w:t>/k/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to, from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Hurry, hurry. Here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you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are. I like/don't like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. 29, упр. 3,4 с. 55, упр. 5 с. 54, упр. 2с. 55, упр. 5 с. 54, упр. 3</w:t>
            </w:r>
          </w:p>
          <w:p w:rsidR="007D04AF" w:rsidRPr="00F56C29" w:rsidRDefault="007D04AF" w:rsidP="00B7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55, упр. 4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B733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29, упр. 3,4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Закрепить пройденный языковой материал; подготовиться к тесту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учению.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38</w:t>
            </w:r>
          </w:p>
        </w:tc>
        <w:tc>
          <w:tcPr>
            <w:tcW w:w="852" w:type="dxa"/>
            <w:gridSpan w:val="4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8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Модульный контроль №4 по теме «Моя еда»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Освоить роль ученика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</w:t>
            </w:r>
          </w:p>
        </w:tc>
      </w:tr>
      <w:tr w:rsidR="007D04AF" w:rsidRPr="00363CC5" w:rsidTr="00562226">
        <w:tc>
          <w:tcPr>
            <w:tcW w:w="14142" w:type="dxa"/>
            <w:gridSpan w:val="22"/>
          </w:tcPr>
          <w:p w:rsidR="007D04AF" w:rsidRPr="00F56C29" w:rsidRDefault="007D04AF" w:rsidP="00F112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МОДУЛЬ №5 МОИ ЖИВОТНЫЕ</w:t>
            </w:r>
          </w:p>
        </w:tc>
        <w:tc>
          <w:tcPr>
            <w:tcW w:w="3094" w:type="dxa"/>
          </w:tcPr>
          <w:p w:rsidR="007D04AF" w:rsidRPr="00F56C29" w:rsidRDefault="007D04AF" w:rsidP="00F112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39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6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животные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animal, fish, frog,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bird, chimp, horse,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swim, jump, sing,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run, dance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drinks, Food's ready,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What can a fish do? I can (jump) like a (frog), I can… too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62,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с. 63, упр. 3,4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34, упр. 2 с. 62, упр. 1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63,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34, упр. 1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22009E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рассказывать о том, что умеют делать животные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Обучающиеся должны </w:t>
            </w:r>
            <w:proofErr w:type="spellStart"/>
            <w:r w:rsidRPr="00F56C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F56C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D04AF" w:rsidRPr="00F56C29" w:rsidRDefault="007D04AF" w:rsidP="0022009E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-Вопросительные местоимения; Порядок слов в английском предложении, утвердительные и отрицательные предложения;</w:t>
            </w:r>
          </w:p>
          <w:p w:rsidR="007D04AF" w:rsidRPr="00F56C29" w:rsidRDefault="007D04AF" w:rsidP="00363CC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некоторые формы в безличном предложении в настоящем простом времени;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Обучающиеся должны уметь-составлять небольшие описания предмета, картинки (о природе, о школе</w:t>
            </w:r>
          </w:p>
          <w:p w:rsidR="007D04AF" w:rsidRPr="00F56C29" w:rsidRDefault="007D04AF" w:rsidP="00F30D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по образцу;</w:t>
            </w:r>
          </w:p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-читать вслух текст, построенный на изученном языковом материале, соблюдая правила произношения и соответствующую интонацию;</w:t>
            </w:r>
          </w:p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списывать текст на английском языке, выписывать из него и (или)  вставлять в него слова в соответствии с решаемой учебной задачей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40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74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Повадки животных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Just like this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,2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35, упр. 3,4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знать названия диких и домашних животных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-внимательное отношение к животному миру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41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17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В цирке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climb, fly, boy, girl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lastRenderedPageBreak/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out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in the sun Can you jump?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Yes, I can.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No, I can't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66,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67, упр. 3 с. 66, упр. 1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67,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36, упр. 1,2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описать животное и его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повадки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-воспринимать на слух изученные фразы и речевые образцы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D23E43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42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17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впечатления от представления в цирке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clown, circus, magi_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cian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swing, funny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all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day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с. 70, упр. 1,2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71, упр. 3,4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РТ: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38, упр. 2 с. 70, упр. 1,2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71,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of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course, like this.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Is it …?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рассказывать о том, что умеют делать животные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43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17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Мое любимое животные.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Говорение.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pet, clever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crazy about…,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espe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_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cially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story, sheep_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dog, lie, medals,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Have you got…?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74,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137 с. 74,137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рассказывать о том, что умеют делать животные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44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6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Домашние </w:t>
            </w:r>
            <w:r w:rsidRPr="00F56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питомцы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lastRenderedPageBreak/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real, good, must,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lastRenderedPageBreak/>
              <w:t xml:space="preserve">dream, over there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76—77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133, упр. 1 с. 133, упр. 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Научить рассказывать о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том, что умеют делать животные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читать вслух текст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D23E43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45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46</w:t>
            </w:r>
          </w:p>
        </w:tc>
        <w:tc>
          <w:tcPr>
            <w:tcW w:w="896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Игры с животными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Урок фольклора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jelly, gums, any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other, clear plastic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cups, bowl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8E4AFB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40—41,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1,4</w:t>
            </w:r>
            <w:r w:rsidRPr="008E4AFB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                                                      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читать вслух текст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47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6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75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Make your own Fish</w:t>
            </w:r>
          </w:p>
          <w:p w:rsidR="007D04AF" w:rsidRPr="00F56C29" w:rsidRDefault="007D04AF" w:rsidP="0051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Bowl You Can Eat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74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5122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стр. 41,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Закрепить пройденный языковой материал; подготовиться к тесту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анализировать и сопоставлять, делать выводы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оформлять свои мысли в устной речи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8157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48</w:t>
            </w:r>
          </w:p>
        </w:tc>
        <w:tc>
          <w:tcPr>
            <w:tcW w:w="896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6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Модульный контроль№5 по теме    « Мои животные»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план  выполнения 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П – соотносить выполненное задание с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образцом 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7D04AF" w:rsidRPr="00363CC5" w:rsidTr="00562226">
        <w:tc>
          <w:tcPr>
            <w:tcW w:w="14142" w:type="dxa"/>
            <w:gridSpan w:val="22"/>
          </w:tcPr>
          <w:p w:rsidR="007D04AF" w:rsidRPr="00F56C29" w:rsidRDefault="007D04AF" w:rsidP="00F112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МОДУЛЬ №6 МОИ ИГРУШКИ</w:t>
            </w:r>
          </w:p>
        </w:tc>
        <w:tc>
          <w:tcPr>
            <w:tcW w:w="3094" w:type="dxa"/>
          </w:tcPr>
          <w:p w:rsidR="007D04AF" w:rsidRPr="00F56C29" w:rsidRDefault="007D04AF" w:rsidP="00F112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49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Мои игрушки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toy, teddy bear, toy sol_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dier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ballerina, pink,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shelf, on, under, in, toy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box, his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find, What's the mat_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ter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? I don't know. What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about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the teddy bear?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Предлоги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места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(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on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in, under) c. 80,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c. 81, упр. 3,4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c. 44, упр. 1,2 c. 80, упр. 1</w:t>
            </w:r>
          </w:p>
          <w:p w:rsidR="007D04AF" w:rsidRPr="00F56C29" w:rsidRDefault="007D04AF" w:rsidP="00157C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c. 81, упр. 3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Обучающиеся должны знать:</w:t>
            </w:r>
          </w:p>
          <w:p w:rsidR="007D04AF" w:rsidRPr="00F56C29" w:rsidRDefault="007D04AF" w:rsidP="002819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hAnsi="Times New Roman"/>
                <w:sz w:val="24"/>
                <w:szCs w:val="24"/>
              </w:rPr>
              <w:t>-Качественные прилагательные в сравнительной, превосходной и положительной степенях, в  том числе и исключения; Порядок слов в английском предложении, утвердительные и отрицательные предложения; некоторые формы в безличном предложении в настоящем простом времени;</w:t>
            </w:r>
            <w:proofErr w:type="gramEnd"/>
          </w:p>
        </w:tc>
        <w:tc>
          <w:tcPr>
            <w:tcW w:w="2694" w:type="dxa"/>
            <w:gridSpan w:val="2"/>
          </w:tcPr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Обучающиеся должны уметь-составлять небольшие описания предмета, картинки (о природе, о школе</w:t>
            </w:r>
          </w:p>
          <w:p w:rsidR="007D04AF" w:rsidRPr="00F56C29" w:rsidRDefault="007D04AF" w:rsidP="00F30D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по образцу;</w:t>
            </w:r>
          </w:p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-читать вслух текст, построенный на изученном языковом материале, соблюдая правила произношения и соответствующую интонацию;</w:t>
            </w:r>
          </w:p>
          <w:p w:rsidR="007D04AF" w:rsidRPr="00F56C29" w:rsidRDefault="007D04AF" w:rsidP="00F30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списывать текст на английском языке, выписывать из него и (или) вставлять в него слова в соответствии с решаемой учебной задачей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50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Внешность 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dark hair, nose, eyes,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mouth, ears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feet, hands, toes, I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haven't got … What am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lastRenderedPageBreak/>
              <w:t xml:space="preserve">I? Touch (your eyes) I've got c. 84,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c. 85,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</w:t>
            </w:r>
          </w:p>
          <w:p w:rsidR="007D04AF" w:rsidRPr="00F56C29" w:rsidRDefault="007D04AF" w:rsidP="00157C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c. 46, упр. 1,2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-уметь описать свою любимую игрушку и назвать свою любимую игру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-расспросить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друга о его любимой игрушке и игре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-активно и заинтересованно познавать мир,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-способность к организации собственной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-уметь слышать и слушать собеседника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Формирование адекватной мотивации к </w:t>
            </w: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51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52</w:t>
            </w: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Моя любимая игрушка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Моя любимая игрушка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Doll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Toys for me! Toys for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everyone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! We're all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hav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_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ing</w:t>
            </w:r>
            <w:proofErr w:type="spellEnd"/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fun! Is it under the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book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? c. 82,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игра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Telepathy c. 82,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c. 83,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РТ: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45, упр. 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28191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наизусть рифмованные произведения детского фольклора (доступные по содержанию и форме);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жизненных ситуациях на уроке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D23E43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53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Описание игрушки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fair hair, puppet, jack_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in_the_box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big, small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roll up She/he hasn't got c. 88,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1,2 c. 89,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3,4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детей называть игрушки и говорить о том, где они находятся</w:t>
            </w:r>
          </w:p>
        </w:tc>
        <w:tc>
          <w:tcPr>
            <w:tcW w:w="2694" w:type="dxa"/>
            <w:gridSpan w:val="2"/>
            <w:vMerge w:val="restart"/>
          </w:tcPr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D23E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D23E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жизненных ситуациях на уроке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54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Давай поиграем!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Look in my toy box,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He's wonderful! Is it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your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teddy bear? Don't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sad! What has Lulu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got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? She/he's got …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What have you got? c. 86,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1,2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c. 87, упр.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. 47, упр.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lastRenderedPageBreak/>
              <w:t>3,4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Научить детей называть игрушки и говорить о том, где они находятся</w:t>
            </w: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D23E43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55</w:t>
            </w: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Урок фольклора. Чтение сказки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great, help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plenty, take a seat c. 94—95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c. 134,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C33B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C33B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читать вслух текст</w:t>
            </w:r>
          </w:p>
        </w:tc>
        <w:tc>
          <w:tcPr>
            <w:tcW w:w="1134" w:type="dxa"/>
            <w:vMerge w:val="restart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56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Моя любимая игра</w:t>
            </w:r>
            <w:proofErr w:type="gramStart"/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 Письмо.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fall off,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yoyo,there'll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be, Has it got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big eyes? What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colour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are its eyes? It's got … c. 90,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 (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игра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) c. 90,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c. 91, упр. 5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7D04AF" w:rsidRPr="00AC47D1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</w:tr>
      <w:tr w:rsidR="007D04AF" w:rsidRPr="005466F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57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74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Игры на свежем воздухе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cute, Great Britain,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picture, take, wear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all kinds of, clothes,</w:t>
            </w:r>
          </w:p>
          <w:p w:rsidR="007D04AF" w:rsidRPr="00F56C29" w:rsidRDefault="007D04AF" w:rsidP="00157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shop different,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sou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_</w:t>
            </w:r>
          </w:p>
          <w:p w:rsidR="007D04AF" w:rsidRPr="00F56C29" w:rsidRDefault="007D04AF" w:rsidP="00157C2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venir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 wooden c. 92, 138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Закрепить пройденный языковой материал; подготовиться к тесту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58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74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C8704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 xml:space="preserve"> Модульный контроль№6 по теме    « Мои</w:t>
            </w:r>
            <w:r w:rsidR="005B5A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игрушки»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694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</w:t>
            </w:r>
          </w:p>
        </w:tc>
      </w:tr>
      <w:tr w:rsidR="007D04AF" w:rsidRPr="00363CC5" w:rsidTr="00562226">
        <w:tc>
          <w:tcPr>
            <w:tcW w:w="14142" w:type="dxa"/>
            <w:gridSpan w:val="22"/>
          </w:tcPr>
          <w:p w:rsidR="007D04AF" w:rsidRPr="00F56C29" w:rsidRDefault="007D04AF" w:rsidP="00F15F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МОДУЛЬ №7 ОТДЫХ. ПРАЗДНИКИ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8157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59</w:t>
            </w:r>
          </w:p>
        </w:tc>
        <w:tc>
          <w:tcPr>
            <w:tcW w:w="874" w:type="dxa"/>
            <w:gridSpan w:val="5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7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На отдыхе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It's raining cats and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dogs!, so, go out to play,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beginning with c … I'm (she/he's)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wearing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РТ:</w:t>
            </w:r>
          </w:p>
          <w:p w:rsidR="007D04AF" w:rsidRPr="00F56C29" w:rsidRDefault="007D04AF" w:rsidP="008F1B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55, упр. 3</w:t>
            </w:r>
          </w:p>
        </w:tc>
        <w:tc>
          <w:tcPr>
            <w:tcW w:w="2212" w:type="dxa"/>
            <w:gridSpan w:val="2"/>
            <w:vMerge w:val="restart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Научить говорить о погоде и одежде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Обучающиеся должны знать: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настоящее длительное время в структурах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>`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raining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I`m \he is wearing….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Качественные прилагательные в сравнительной, превосходной и положительной степенях, в  том числе и исключения;</w:t>
            </w:r>
          </w:p>
          <w:p w:rsidR="007D04AF" w:rsidRPr="00F56C29" w:rsidRDefault="007D04AF" w:rsidP="00363CC5">
            <w:pPr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основные коммуникативные типы простого предложения: повествовательное, вопросительное, побудительное; общие и специальные вопросы, вопросительные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слова: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when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C29">
              <w:rPr>
                <w:rFonts w:ascii="Times New Roman" w:hAnsi="Times New Roman"/>
                <w:sz w:val="24"/>
                <w:szCs w:val="24"/>
                <w:lang w:val="en-US"/>
              </w:rPr>
              <w:t>why</w:t>
            </w:r>
            <w:r w:rsidRPr="00F56C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04AF" w:rsidRPr="00F56C29" w:rsidRDefault="007D04AF" w:rsidP="002819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Порядок слов в английском предложении, утвердительные и отрицательные предложения; некоторые формы в безличном предложении в настоящем простом времени;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-лексические единицы связанные с погодой, одеждой и развлечениями во время отдыха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-воспринимать на слух речь учащихся и учителя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уметь спросить и рассказать о своем отдыхе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694" w:type="dxa"/>
            <w:gridSpan w:val="2"/>
            <w:vMerge w:val="restart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должны уметь-составлять небольшие описания предмета, картинки (о природе, о школе)</w:t>
            </w:r>
          </w:p>
          <w:p w:rsidR="007D04AF" w:rsidRPr="00F56C29" w:rsidRDefault="007D04AF" w:rsidP="00A50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по образцу;</w:t>
            </w:r>
          </w:p>
          <w:p w:rsidR="007D04AF" w:rsidRPr="00F56C29" w:rsidRDefault="007D04AF" w:rsidP="00A50C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-читать вслух текст, построенный на изученном языковом материале, соблюдая правила произношения и соответствующую интонацию;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 списывать текст на английском языке, выписывать из него и (или) вставлять в него слова в соответствии с решаемой учебной задачей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писать краткое поздравление (с днем рождения, с Новым годом) с опорой на образец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 xml:space="preserve">-уметь  устно общаться с учителем английского языка и одноклассниками в </w:t>
            </w:r>
            <w:r w:rsidRPr="00F56C29">
              <w:rPr>
                <w:rFonts w:ascii="Times New Roman" w:hAnsi="Times New Roman"/>
                <w:sz w:val="24"/>
                <w:szCs w:val="24"/>
              </w:rPr>
              <w:lastRenderedPageBreak/>
              <w:t>доступных младшим школьникам пределах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sz w:val="24"/>
                <w:szCs w:val="24"/>
              </w:rPr>
              <w:t>-любить свой край и Родину, уважать традиции, уважать и принимать ценности, высказывать свое мнение</w:t>
            </w:r>
          </w:p>
          <w:p w:rsidR="007D04AF" w:rsidRPr="00F56C29" w:rsidRDefault="007D04AF" w:rsidP="00E645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56C2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F56C29">
              <w:rPr>
                <w:rFonts w:ascii="Times New Roman" w:eastAsia="Calibri" w:hAnsi="Times New Roman"/>
                <w:sz w:val="24"/>
                <w:szCs w:val="24"/>
              </w:rPr>
              <w:t xml:space="preserve"> – определять  цели  выполнения деятельности</w:t>
            </w:r>
          </w:p>
          <w:p w:rsidR="007D04AF" w:rsidRPr="00F56C29" w:rsidRDefault="007D04AF" w:rsidP="00E645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П – научиться высказывать свое предположение на основе иллюстраций в учебнике</w:t>
            </w:r>
          </w:p>
          <w:p w:rsidR="007D04AF" w:rsidRPr="00F56C29" w:rsidRDefault="007D04AF" w:rsidP="00E645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К -  участвовать в диалоге</w:t>
            </w: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адекватной мотивации к учению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60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Какая сегодня погода?!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It's raining cats and dogs</w:t>
            </w: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!,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so, go out to play, beginning with c … I'm (she/he's) wearing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100,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2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101,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proofErr w:type="gramStart"/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</w:p>
        </w:tc>
        <w:tc>
          <w:tcPr>
            <w:tcW w:w="2212" w:type="dxa"/>
            <w:gridSpan w:val="2"/>
            <w:vMerge/>
          </w:tcPr>
          <w:p w:rsidR="007D04AF" w:rsidRPr="008E4AFB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8E4AFB" w:rsidRDefault="007D04AF" w:rsidP="00E6454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61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62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3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9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Что надеть?!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Что надеть?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К.Ч.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socks, jeans,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T_shirt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,</w:t>
            </w:r>
          </w:p>
          <w:p w:rsidR="007D04AF" w:rsidRPr="00F56C29" w:rsidRDefault="007D04AF" w:rsidP="0036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shoes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, skirt, island, magic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Just for you! It's windy/cold!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102,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103,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3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56,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1,2</w:t>
            </w:r>
          </w:p>
        </w:tc>
        <w:tc>
          <w:tcPr>
            <w:tcW w:w="2212" w:type="dxa"/>
            <w:gridSpan w:val="2"/>
            <w:vMerge/>
          </w:tcPr>
          <w:p w:rsidR="007D04AF" w:rsidRPr="008E4AFB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8E4AFB" w:rsidRDefault="007D04AF" w:rsidP="00E6454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КЧ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8157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63</w:t>
            </w: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Я люблю лето!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К.А.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flowers, music, summer,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autumn, winter, spring,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sun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We're having lots of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fun.We're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playing in the sun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1,2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107, упр. 3,4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 xml:space="preserve"> РТ:</w:t>
            </w:r>
          </w:p>
          <w:p w:rsidR="007D04AF" w:rsidRPr="00F56C29" w:rsidRDefault="007D04AF" w:rsidP="008F1B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58, упр. 1,2</w:t>
            </w:r>
          </w:p>
        </w:tc>
        <w:tc>
          <w:tcPr>
            <w:tcW w:w="2212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E645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64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10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Летняя одежда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К.Г.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: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It's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Showtime!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eat, drink, costume,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show folks, forget,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watch, not yet, What is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Larry eating?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116,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</w:t>
            </w:r>
          </w:p>
          <w:p w:rsidR="007D04AF" w:rsidRPr="00F56C29" w:rsidRDefault="007D04AF" w:rsidP="008F1B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117,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2,3</w:t>
            </w:r>
          </w:p>
        </w:tc>
        <w:tc>
          <w:tcPr>
            <w:tcW w:w="2212" w:type="dxa"/>
            <w:gridSpan w:val="2"/>
            <w:vMerge/>
          </w:tcPr>
          <w:p w:rsidR="007D04AF" w:rsidRPr="008E4AFB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8E4AFB" w:rsidRDefault="007D04AF" w:rsidP="00E6454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</w:t>
            </w:r>
          </w:p>
        </w:tc>
      </w:tr>
      <w:tr w:rsidR="007D04AF" w:rsidRPr="00363CC5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65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8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gridSpan w:val="11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C8704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Модульный контроль№7 по теме    «Отдых и праздники»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Don't worry! We're sail_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ing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away on a magic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proofErr w:type="gram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cruise</w:t>
            </w:r>
            <w:proofErr w:type="gram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!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104,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1,2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. 105,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упр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3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 xml:space="preserve"> 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РТ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</w:p>
          <w:p w:rsidR="007D04AF" w:rsidRPr="00F56C29" w:rsidRDefault="007D04AF" w:rsidP="008F1B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с. 57, упр. 3,4</w:t>
            </w:r>
          </w:p>
        </w:tc>
        <w:tc>
          <w:tcPr>
            <w:tcW w:w="2212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29">
              <w:rPr>
                <w:rFonts w:ascii="Times New Roman" w:eastAsia="Calibri" w:hAnsi="Times New Roman"/>
                <w:sz w:val="24"/>
                <w:szCs w:val="24"/>
              </w:rPr>
              <w:t>Освоение личностного смысла учения</w:t>
            </w:r>
          </w:p>
        </w:tc>
        <w:tc>
          <w:tcPr>
            <w:tcW w:w="3094" w:type="dxa"/>
          </w:tcPr>
          <w:p w:rsidR="007D04AF" w:rsidRPr="00F56C29" w:rsidRDefault="00AC47D1" w:rsidP="00F15F4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</w:t>
            </w:r>
          </w:p>
        </w:tc>
      </w:tr>
      <w:tr w:rsidR="007D04AF" w:rsidRPr="008E4AFB" w:rsidTr="00562226">
        <w:tc>
          <w:tcPr>
            <w:tcW w:w="932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66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8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gridSpan w:val="11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Развлечения на отдыхе</w:t>
            </w:r>
          </w:p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C29">
              <w:rPr>
                <w:rFonts w:ascii="Times New Roman" w:hAnsi="Times New Roman"/>
                <w:b/>
                <w:sz w:val="24"/>
                <w:szCs w:val="24"/>
              </w:rPr>
              <w:t>К. П.</w:t>
            </w:r>
          </w:p>
        </w:tc>
        <w:tc>
          <w:tcPr>
            <w:tcW w:w="3251" w:type="dxa"/>
            <w:gridSpan w:val="2"/>
          </w:tcPr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Активная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beach, cool, camp,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beautiful, song, </w:t>
            </w:r>
            <w:proofErr w:type="spellStart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warm,go</w:t>
            </w:r>
            <w:proofErr w:type="spellEnd"/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 to …</w:t>
            </w:r>
          </w:p>
          <w:p w:rsidR="007D04AF" w:rsidRPr="00F56C29" w:rsidRDefault="007D04AF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  <w:t>Пассивная</w:t>
            </w:r>
            <w:r w:rsidRPr="00F56C29"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  <w:lang w:val="en-US"/>
              </w:rPr>
              <w:t>: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southwest, south, north,</w:t>
            </w:r>
          </w:p>
          <w:p w:rsidR="007D04AF" w:rsidRPr="00F56C29" w:rsidRDefault="007D04AF" w:rsidP="008F1B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 xml:space="preserve">pick, seaside 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56C29">
              <w:rPr>
                <w:rFonts w:ascii="Times New Roman" w:hAnsi="Times New Roman"/>
                <w:color w:val="090909"/>
                <w:sz w:val="24"/>
                <w:szCs w:val="24"/>
                <w:lang w:val="en-US"/>
              </w:rPr>
              <w:t>. 110, 139</w:t>
            </w:r>
          </w:p>
        </w:tc>
        <w:tc>
          <w:tcPr>
            <w:tcW w:w="2212" w:type="dxa"/>
            <w:gridSpan w:val="2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D04AF" w:rsidRPr="00F56C29" w:rsidRDefault="007D04AF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7D04AF" w:rsidRPr="00AC47D1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</w:tr>
      <w:tr w:rsidR="00AC47D1" w:rsidRPr="008E4AFB" w:rsidTr="00562226">
        <w:tc>
          <w:tcPr>
            <w:tcW w:w="932" w:type="dxa"/>
          </w:tcPr>
          <w:p w:rsidR="00AC47D1" w:rsidRPr="00F56C29" w:rsidRDefault="00AC47D1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67-68</w:t>
            </w:r>
          </w:p>
        </w:tc>
        <w:tc>
          <w:tcPr>
            <w:tcW w:w="798" w:type="dxa"/>
          </w:tcPr>
          <w:p w:rsidR="00AC47D1" w:rsidRPr="00F56C29" w:rsidRDefault="00AC47D1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gridSpan w:val="11"/>
          </w:tcPr>
          <w:p w:rsidR="00AC47D1" w:rsidRPr="00F56C29" w:rsidRDefault="00AC47D1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AC47D1" w:rsidRPr="00F56C29" w:rsidRDefault="00AC47D1" w:rsidP="00F15F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Резервные уроки. Повторение.</w:t>
            </w:r>
          </w:p>
        </w:tc>
        <w:tc>
          <w:tcPr>
            <w:tcW w:w="3251" w:type="dxa"/>
            <w:gridSpan w:val="2"/>
          </w:tcPr>
          <w:p w:rsidR="00AC47D1" w:rsidRPr="00F56C29" w:rsidRDefault="00AC47D1" w:rsidP="008F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90909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AC47D1" w:rsidRPr="00F56C29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AC47D1" w:rsidRPr="00F56C29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C47D1" w:rsidRPr="00F56C29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AC47D1" w:rsidRDefault="00AC47D1" w:rsidP="00F15F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42B" w:rsidRPr="008E4AFB" w:rsidRDefault="00E5142B" w:rsidP="0042386A">
      <w:pPr>
        <w:jc w:val="center"/>
        <w:rPr>
          <w:rFonts w:ascii="Times New Roman" w:hAnsi="Times New Roman"/>
          <w:b/>
          <w:sz w:val="32"/>
          <w:lang w:val="en-US"/>
        </w:rPr>
        <w:sectPr w:rsidR="00E5142B" w:rsidRPr="008E4AFB" w:rsidSect="0056222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C0322" w:rsidRPr="00562226" w:rsidRDefault="000C0322" w:rsidP="0042386A">
      <w:pPr>
        <w:jc w:val="center"/>
        <w:rPr>
          <w:rFonts w:ascii="Times New Roman" w:hAnsi="Times New Roman"/>
          <w:b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0C0322" w:rsidRPr="00562226" w:rsidRDefault="000C0322" w:rsidP="0042386A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В результате изучения английского языка ученик должен:</w:t>
      </w:r>
    </w:p>
    <w:p w:rsidR="000C0322" w:rsidRPr="00562226" w:rsidRDefault="000C0322" w:rsidP="0042386A">
      <w:pPr>
        <w:widowControl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t>знать/понимать</w:t>
      </w:r>
    </w:p>
    <w:p w:rsidR="000C0322" w:rsidRPr="00562226" w:rsidRDefault="000C0322" w:rsidP="0042386A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алфавит, буквы, основные буквосочетания, звуки изучаемого языка;</w:t>
      </w:r>
    </w:p>
    <w:p w:rsidR="000C0322" w:rsidRPr="00562226" w:rsidRDefault="000C0322" w:rsidP="0042386A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основные правила чтения и орфографии изучаемого языка;</w:t>
      </w:r>
    </w:p>
    <w:p w:rsidR="000C0322" w:rsidRPr="00562226" w:rsidRDefault="000C0322" w:rsidP="0042386A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особенности интонации основных типов предложений;</w:t>
      </w:r>
    </w:p>
    <w:p w:rsidR="000C0322" w:rsidRPr="00562226" w:rsidRDefault="000C0322" w:rsidP="0042386A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название страны/стран изучаемого языка, их столиц;</w:t>
      </w:r>
    </w:p>
    <w:p w:rsidR="000C0322" w:rsidRPr="00562226" w:rsidRDefault="000C0322" w:rsidP="0042386A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наизусть рифмованные произведения детского фольклора (доступные по содержанию и форме);</w:t>
      </w:r>
    </w:p>
    <w:p w:rsidR="000C0322" w:rsidRPr="00562226" w:rsidRDefault="000C0322" w:rsidP="0042386A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t>уметь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кратко рассказывать о себе, своей семье, друге; 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составлять небольшие описания предмета, картинки (о природе, о школе) по образцу;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читать вслух текст, построенный на изученном языковом материале, соблюдая правила произношения и соответствующую интонацию; 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226">
        <w:rPr>
          <w:rFonts w:ascii="Times New Roman" w:hAnsi="Times New Roman"/>
          <w:sz w:val="24"/>
          <w:szCs w:val="24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  <w:proofErr w:type="gramEnd"/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0C0322" w:rsidRPr="00562226" w:rsidRDefault="000C0322" w:rsidP="0042386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писать краткое поздравление (с днем рождения, с Новым годом) с опорой на образец;</w:t>
      </w:r>
    </w:p>
    <w:p w:rsidR="000C0322" w:rsidRPr="00562226" w:rsidRDefault="000C0322" w:rsidP="0042386A">
      <w:pPr>
        <w:widowControl w:val="0"/>
        <w:spacing w:before="12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562226">
        <w:rPr>
          <w:rFonts w:ascii="Times New Roman" w:hAnsi="Times New Roman"/>
          <w:sz w:val="24"/>
          <w:szCs w:val="24"/>
        </w:rPr>
        <w:t>для</w:t>
      </w:r>
      <w:proofErr w:type="gramEnd"/>
      <w:r w:rsidRPr="00562226">
        <w:rPr>
          <w:rFonts w:ascii="Times New Roman" w:hAnsi="Times New Roman"/>
          <w:sz w:val="24"/>
          <w:szCs w:val="24"/>
        </w:rPr>
        <w:t>:</w:t>
      </w:r>
    </w:p>
    <w:p w:rsidR="000C0322" w:rsidRPr="00562226" w:rsidRDefault="000C0322" w:rsidP="0042386A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0C0322" w:rsidRPr="00562226" w:rsidRDefault="000C0322" w:rsidP="0042386A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0C0322" w:rsidRPr="00562226" w:rsidRDefault="000C0322" w:rsidP="0042386A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0C0322" w:rsidRPr="00562226" w:rsidRDefault="000C0322" w:rsidP="0042386A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более глубокого осознания некоторых особенностей родного языка.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iCs/>
          <w:color w:val="000000"/>
          <w:sz w:val="24"/>
          <w:szCs w:val="24"/>
        </w:rPr>
        <w:t>Нормы оценок успешности овладения иностранными языками</w:t>
      </w:r>
    </w:p>
    <w:p w:rsidR="000C0322" w:rsidRPr="00562226" w:rsidRDefault="000C0322" w:rsidP="00363CC5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Чтение и понимание иноязычных текстов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>Основным показателем успешности ов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ладения чтением является степень извле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чения информации из прочитанного тек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ста. В жизни мы читаем тексты с разными задачами по извлечению информации. В связи с этим различают виды чтения с такими речевыми </w:t>
      </w:r>
      <w:r w:rsidRPr="00562226">
        <w:rPr>
          <w:rFonts w:ascii="Times New Roman" w:hAnsi="Times New Roman"/>
          <w:color w:val="000000"/>
          <w:sz w:val="24"/>
          <w:szCs w:val="24"/>
        </w:rPr>
        <w:lastRenderedPageBreak/>
        <w:t>задачами как понима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ние основного содержания и основных фактов, содержащихся в тексте, полное понимание имеющейся в тексте инфор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мации и, наконец, нахождение в тексте или ряде текстов нужной нам или задан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ной информации. </w:t>
      </w:r>
      <w:proofErr w:type="gramStart"/>
      <w:r w:rsidRPr="00562226">
        <w:rPr>
          <w:rFonts w:ascii="Times New Roman" w:hAnsi="Times New Roman"/>
          <w:color w:val="000000"/>
          <w:sz w:val="24"/>
          <w:szCs w:val="24"/>
        </w:rPr>
        <w:t>Поскольку практиче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ской целью изучения иностранного языка является овладение общением на изучае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ке его называют ознакомительным), чте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нием с полным пониманием содержания, включая  детали   (изучающее  чтение)   и чтением с извлечением нужной либо ин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тересующей читателя информации (про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смотровое).</w:t>
      </w:r>
      <w:proofErr w:type="gramEnd"/>
      <w:r w:rsidRPr="00562226">
        <w:rPr>
          <w:rFonts w:ascii="Times New Roman" w:hAnsi="Times New Roman"/>
          <w:color w:val="000000"/>
          <w:sz w:val="24"/>
          <w:szCs w:val="24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Чтение с пониманием основного содер</w:t>
      </w: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жания прочитанного (ознакомительное)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учащемуся, если он понял основное содержание оригиналь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ного текста</w:t>
      </w:r>
      <w:proofErr w:type="gramStart"/>
      <w:r w:rsidRPr="00562226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562226">
        <w:rPr>
          <w:rFonts w:ascii="Times New Roman" w:hAnsi="Times New Roman"/>
          <w:color w:val="000000"/>
          <w:sz w:val="24"/>
          <w:szCs w:val="24"/>
        </w:rPr>
        <w:t>, может выделить основную мысль, определить основные факты, уме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ет догадываться о значении незнакомых слов из контекста, либо по словообразо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вательным элементам, либо по сходству с родным языком. Скорость чтения иноя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зычного текста может быть несколько замедленной по сравнению с той, с кото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рой ученик читает на родном языке. За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метим, что скорость чтения на родном языке у учащихся разная.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Оценка «4»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ученику, если он понял основное содержание оригиналь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ного текста, может выделить основную мысль, определить отдельные факты. Од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нако у него недостаточно развита языко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вая догадка, и он затрудняется в понима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нии некоторых незнакомых слов, он вы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нужден чаще обращаться к словарю, а темп чтения более замедленен.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Оценка «3»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школьнику, кото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рый не совсем точно понял основное содержание прочитанного, умеет выде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лить в тексте только небольшое количес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тво фактов, совсем не развита языковая догадка.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выставляется ученику в том случае, если он не понял текст или понял содержание текста неправильно, не ори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ентируется в тексте при поиске опреде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ленных фактов, не умеет </w:t>
      </w:r>
      <w:proofErr w:type="spellStart"/>
      <w:r w:rsidRPr="00562226">
        <w:rPr>
          <w:rFonts w:ascii="Times New Roman" w:hAnsi="Times New Roman"/>
          <w:color w:val="000000"/>
          <w:sz w:val="24"/>
          <w:szCs w:val="24"/>
        </w:rPr>
        <w:t>семантизировать</w:t>
      </w:r>
      <w:proofErr w:type="spellEnd"/>
      <w:r w:rsidRPr="00562226">
        <w:rPr>
          <w:rFonts w:ascii="Times New Roman" w:hAnsi="Times New Roman"/>
          <w:color w:val="000000"/>
          <w:sz w:val="24"/>
          <w:szCs w:val="24"/>
        </w:rPr>
        <w:t xml:space="preserve"> незнакомую лексику.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Чтение с полным пониманием содержания (изучающее)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Оценка «5»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ученику, когда он полностью понял несложный оригиналь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ный текст (публицистический, научно-популярный; инструкцию или отрывок из туристического проспекта). Он использо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вал при этом все известные приемы, на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правленные на понимание </w:t>
      </w:r>
      <w:proofErr w:type="gramStart"/>
      <w:r w:rsidRPr="00562226">
        <w:rPr>
          <w:rFonts w:ascii="Times New Roman" w:hAnsi="Times New Roman"/>
          <w:color w:val="000000"/>
          <w:sz w:val="24"/>
          <w:szCs w:val="24"/>
        </w:rPr>
        <w:t>читаемого</w:t>
      </w:r>
      <w:proofErr w:type="gramEnd"/>
      <w:r w:rsidRPr="00562226">
        <w:rPr>
          <w:rFonts w:ascii="Times New Roman" w:hAnsi="Times New Roman"/>
          <w:color w:val="000000"/>
          <w:sz w:val="24"/>
          <w:szCs w:val="24"/>
        </w:rPr>
        <w:t xml:space="preserve"> (смысловую догадку, анализ).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Оценка «4»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выставляется учащемуся, если он полностью понял текст, но многократ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 обращался к словарю.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Оценка «3»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ставится, если ученик понял</w:t>
      </w:r>
      <w:r w:rsidRPr="00562226">
        <w:rPr>
          <w:rFonts w:ascii="Times New Roman" w:hAnsi="Times New Roman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текст не полностью, не владеет приемами его смысловой переработки.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«2»</w:t>
      </w:r>
      <w:r w:rsidRPr="00562226">
        <w:rPr>
          <w:rFonts w:ascii="Times New Roman" w:hAnsi="Times New Roman"/>
          <w:color w:val="000000"/>
          <w:sz w:val="24"/>
          <w:szCs w:val="24"/>
        </w:rPr>
        <w:t xml:space="preserve"> ставится в том случае, когда текст учеником не понят. Он с трудом может найти незнакомые слова в словаре.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Чтение с нахождением интересующей или нужной информации (просмотровое)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4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 xml:space="preserve">ставится ученику, если он может достаточно быстро просмотреть несложный оригинальный текст (типа расписания поездов, меню, программы </w:t>
      </w:r>
      <w:r w:rsidRPr="00562226">
        <w:rPr>
          <w:rFonts w:ascii="Times New Roman" w:hAnsi="Times New Roman"/>
          <w:color w:val="000000"/>
          <w:sz w:val="24"/>
          <w:szCs w:val="24"/>
        </w:rPr>
        <w:lastRenderedPageBreak/>
        <w:t>телепередач) или несколько небольших текстов и выбрать правильно запрашива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емую информацию.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ученику при доста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точно быстром просмотре текста, но при этом он находит только примерно 2/3 за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данной информации.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выставляется, если ученик находит в данном тексте (или данных текстах) примерно 1/3 заданной инфор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мации.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выставляется в том случае, если ученик практически не ориентирует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ся в тексте.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Понимание речи на слух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 xml:space="preserve">           Основной речевой задачей при понима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нии звучащих текстов на слух является извлечение основной или заданной уче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нику информации.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Оценка </w:t>
      </w: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«5»</w:t>
      </w:r>
      <w:r w:rsidRPr="00562226">
        <w:rPr>
          <w:rFonts w:ascii="Times New Roman" w:hAnsi="Times New Roman"/>
          <w:color w:val="000000"/>
          <w:sz w:val="24"/>
          <w:szCs w:val="24"/>
        </w:rPr>
        <w:t xml:space="preserve"> ставится ученику, который понял основные факты, сумел выделить отдельную, значимую для себя информа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цию (например, из прогноза погоды, объ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явления, программы радио и телепере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дач), догадался о значении части незнако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мых слов по контексту, сумел использо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вать информацию для решения постав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ленной задачи (</w:t>
      </w:r>
      <w:proofErr w:type="gramStart"/>
      <w:r w:rsidRPr="00562226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gramEnd"/>
      <w:r w:rsidRPr="00562226">
        <w:rPr>
          <w:rFonts w:ascii="Times New Roman" w:hAnsi="Times New Roman"/>
          <w:color w:val="000000"/>
          <w:sz w:val="24"/>
          <w:szCs w:val="24"/>
        </w:rPr>
        <w:t xml:space="preserve"> найти ту или иную радиопередачу).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Оценка «4»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ученику, который понял не все основные факты. При реше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нии коммуникативной задачи он исполь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зовал только 2/3 информации.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 xml:space="preserve">свидетельствует, что ученик понял только 50 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% </w:t>
      </w:r>
      <w:r w:rsidRPr="00562226">
        <w:rPr>
          <w:rFonts w:ascii="Times New Roman" w:hAnsi="Times New Roman"/>
          <w:color w:val="000000"/>
          <w:sz w:val="24"/>
          <w:szCs w:val="24"/>
        </w:rPr>
        <w:t>текста. Отдельные факты понял неправильно. Не сумел пол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ностью решить поставленную перед ним коммуникативную задачу.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ставится, если ученик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Говорение</w:t>
      </w:r>
    </w:p>
    <w:p w:rsidR="000C0322" w:rsidRPr="00562226" w:rsidRDefault="000C0322" w:rsidP="0042386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 xml:space="preserve">             Говорение в реальной жизни выступает в двух формах общения: в виде связных высказываний типа описания или расска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за и в виде участия в беседе с партнером.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>Выдвижение овладения общением в ка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честве практической задачи требует по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этому, чтобы учащийся выявил свою спо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собность, как в продуцировании связных высказываний, так и в умелом участии в беседе с партнером. При оценивании связ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ных высказываний или участия в беседе учащихся многие учителя обращают ос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новное внимание на ошибки лексическо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го, грамматического характера и выстав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ляют отметки, исходя только исключи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тельно из количества ошибок. Подобный подход вряд ли можно назвать правиль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ным. 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 xml:space="preserve">      Во-первых, важными показателями рассказа или описания являются соответ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ствия темы, полнота изложения, разнооб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разие языковых средств, а в ходе бесе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ды — понимание партнера, правильное реагирование на реплики партнера, раз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нообразие своих реплик. Только при со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блюдении этих условий речевой деятель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ности можно говорить о реальном обще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нии. Поэтому все эти моменты должны учитываться, прежде всего, при оценке речевых произведений школьников.                                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 xml:space="preserve"> Во-вторых, ошибки бывают разными. Одни из них нарушают общение, т. е. ведут к непониманию. Другие же, хотя и свиде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тельствуют о нарушениях нормы, но не нарушают понимания. Последние можно рассматривать как оговорки.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В связи с этим основными критериями оценки умений говорения следует счи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тать: 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 xml:space="preserve">-соответствие теме, 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>-достаточный объ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ем высказывания,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>- разнообразие языковых средств и т. п.,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 xml:space="preserve"> а ошибки целесообразно рассматривать как дополнительный кри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терий.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 xml:space="preserve"> Высказывание в форме рассказа, описания</w:t>
      </w:r>
    </w:p>
    <w:p w:rsidR="000C0322" w:rsidRPr="00562226" w:rsidRDefault="000C0322" w:rsidP="0042386A">
      <w:pPr>
        <w:spacing w:line="240" w:lineRule="auto"/>
        <w:ind w:firstLine="4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«5»</w:t>
      </w:r>
      <w:r w:rsidRPr="00562226">
        <w:rPr>
          <w:rFonts w:ascii="Times New Roman" w:hAnsi="Times New Roman"/>
          <w:color w:val="000000"/>
          <w:sz w:val="24"/>
          <w:szCs w:val="24"/>
        </w:rPr>
        <w:t xml:space="preserve"> ставится ученику, если он в целом справился с поставленными рече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выми задачами. Его высказывание было связным и логически последовательным. Диапазон используемых языковых средств достаточно широк. Языковые средства были правильно употреблены, практиче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ски отсутствовали ошибки, нарушающие коммуникацию, или они были незначи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тельны. Объем высказывания соответство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вал тому, что задано программой на дан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ном году обучения. Наблюдалась легкость речи и достаточно правильное произно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шение. Речь ученика была эмоционально окрашена, в ней имели место не только передача отдельных фактов (отдельной информации), но и элементы их оценки, выражения собственного мнения.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Оценка «4» </w:t>
      </w:r>
      <w:r w:rsidRPr="00562226">
        <w:rPr>
          <w:rFonts w:ascii="Times New Roman" w:hAnsi="Times New Roman"/>
          <w:color w:val="000000"/>
          <w:sz w:val="24"/>
          <w:szCs w:val="24"/>
        </w:rPr>
        <w:t>выставляется учащемуся, если он в целом справился с поставленными речевыми задачами. Его высказывание было связанным и последовательным. Использовался довольно большой объем языковых средств, которые были употреб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лены правильно. Однако были сделаны отдельные ошибки, нарушающие комму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никацию. Темп речи был несколько за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медлен. Отмечалось произношение, стра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дающее сильным влиянием родного язы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ка. Речь была недостаточно эмоциональ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но окрашена. Элементы оценки имели место, но в большей степени высказыва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ние содержало информацию и отражало конкретные факты.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 xml:space="preserve">ставится ученику, если он сумел в основном решить поставленную речевую задачу, но диапазон языковых средств был ограничен, </w:t>
      </w:r>
      <w:proofErr w:type="gramStart"/>
      <w:r w:rsidRPr="00562226">
        <w:rPr>
          <w:rFonts w:ascii="Times New Roman" w:hAnsi="Times New Roman"/>
          <w:color w:val="000000"/>
          <w:sz w:val="24"/>
          <w:szCs w:val="24"/>
        </w:rPr>
        <w:t>объем высказыва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ния не достигал</w:t>
      </w:r>
      <w:proofErr w:type="gramEnd"/>
      <w:r w:rsidRPr="00562226">
        <w:rPr>
          <w:rFonts w:ascii="Times New Roman" w:hAnsi="Times New Roman"/>
          <w:color w:val="000000"/>
          <w:sz w:val="24"/>
          <w:szCs w:val="24"/>
        </w:rPr>
        <w:t xml:space="preserve"> нормы. Ученик допускал языковые ошибки. В некоторых местах нарушалась последовательность высказы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вания. Практически отсутствовали эле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менты оценки и выражения собственного мнения. Речь не была эмоционально ок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рашенной. Темп речи был за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медленным.</w:t>
      </w:r>
    </w:p>
    <w:p w:rsidR="000C0322" w:rsidRPr="00562226" w:rsidRDefault="000C0322" w:rsidP="00363CC5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ученику, если он только частично справился с решением коммуникативной задачи. Высказывание было небольшим по объему (не соответ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ствовало требованиям программы). Наб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 xml:space="preserve">людалась узость </w:t>
      </w:r>
      <w:proofErr w:type="spellStart"/>
      <w:r w:rsidRPr="00562226">
        <w:rPr>
          <w:rFonts w:ascii="Times New Roman" w:hAnsi="Times New Roman"/>
          <w:color w:val="000000"/>
          <w:sz w:val="24"/>
          <w:szCs w:val="24"/>
        </w:rPr>
        <w:t>вокабуляра</w:t>
      </w:r>
      <w:proofErr w:type="spellEnd"/>
      <w:r w:rsidRPr="00562226">
        <w:rPr>
          <w:rFonts w:ascii="Times New Roman" w:hAnsi="Times New Roman"/>
          <w:color w:val="000000"/>
          <w:sz w:val="24"/>
          <w:szCs w:val="24"/>
        </w:rPr>
        <w:t>. Отсутствова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ли элементы собственной оценки. Уча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щийся допускал большое количество оши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бок, как языковых, так и фонетических. Многие ошибки нарушали общение, в результате чего возникало непонимание между речевыми партнерами.</w:t>
      </w: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Участие в беседе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color w:val="000000"/>
          <w:sz w:val="24"/>
          <w:szCs w:val="24"/>
        </w:rPr>
        <w:t xml:space="preserve">            При оценивании этого вида говорения важнейшим критерием также как и при оценивании связных высказываний явля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ется речевое качество и умение справить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ся с речевой задачей, т. е. понять партне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ра и реагировать правильно на его репли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ки, умение поддержать беседу на опреде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ленную тему. Диапазон используемых язы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ковых средств, в данном случае, предостав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ляется учащемуся.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562226">
        <w:rPr>
          <w:rFonts w:ascii="Times New Roman" w:hAnsi="Times New Roman"/>
          <w:b/>
          <w:bCs/>
          <w:color w:val="000000"/>
          <w:sz w:val="24"/>
          <w:szCs w:val="24"/>
        </w:rPr>
        <w:t>«5»</w:t>
      </w:r>
      <w:r w:rsidRPr="00562226">
        <w:rPr>
          <w:rFonts w:ascii="Times New Roman" w:hAnsi="Times New Roman"/>
          <w:color w:val="000000"/>
          <w:sz w:val="24"/>
          <w:szCs w:val="24"/>
        </w:rPr>
        <w:t xml:space="preserve"> ставится ученику, который сумел решить речевую задачу, правильно употребив при этом языковые средства. В ходе диалога умело использовал реплики, в речи отсутствовали ошибки, нарушаю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щие коммуникацию.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Оценка «4»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ставится учащемуся, кото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рый решил речевую задачу, но произно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симые в ходе диалога реплики были несколько сбивчивыми. В речи были паузы, связанные с поиском средств выражения нужного значения. Практически отсут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ствовали ошибки, нарушающие коммуни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кацию.</w:t>
      </w:r>
    </w:p>
    <w:p w:rsidR="000C0322" w:rsidRPr="00562226" w:rsidRDefault="000C0322" w:rsidP="0042386A">
      <w:pPr>
        <w:shd w:val="clear" w:color="auto" w:fill="FFFFFF"/>
        <w:autoSpaceDE w:val="0"/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выставляется ученику, если он решил речевую задачу не полностью. Некоторые реплики партнера вызывали у него затруднения. Наблюдались паузы, мешающие речевому общению.</w:t>
      </w:r>
    </w:p>
    <w:p w:rsidR="000C0322" w:rsidRPr="00562226" w:rsidRDefault="000C0322" w:rsidP="0042386A">
      <w:pPr>
        <w:spacing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  <w:r w:rsidRPr="0056222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56222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62226">
        <w:rPr>
          <w:rFonts w:ascii="Times New Roman" w:hAnsi="Times New Roman"/>
          <w:color w:val="000000"/>
          <w:sz w:val="24"/>
          <w:szCs w:val="24"/>
        </w:rPr>
        <w:t>выставляется, если учащий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ся не справился с решением речевой зада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чи. Затруднялся ответить на побуждаю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щие к говорению реплики партнера. Ком</w:t>
      </w:r>
      <w:r w:rsidRPr="00562226">
        <w:rPr>
          <w:rFonts w:ascii="Times New Roman" w:hAnsi="Times New Roman"/>
          <w:color w:val="000000"/>
          <w:sz w:val="24"/>
          <w:szCs w:val="24"/>
        </w:rPr>
        <w:softHyphen/>
        <w:t>муникация не состоялась.</w:t>
      </w:r>
    </w:p>
    <w:p w:rsidR="00E5142B" w:rsidRPr="00562226" w:rsidRDefault="00E5142B" w:rsidP="00E5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142B" w:rsidRPr="00562226" w:rsidRDefault="00E5142B" w:rsidP="00E5142B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E5142B" w:rsidRPr="00562226" w:rsidRDefault="00E5142B" w:rsidP="00E514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i/>
          <w:sz w:val="24"/>
          <w:szCs w:val="24"/>
        </w:rPr>
        <w:t>должны знать:</w:t>
      </w:r>
    </w:p>
    <w:p w:rsidR="00E5142B" w:rsidRPr="00562226" w:rsidRDefault="00E5142B" w:rsidP="00E5142B">
      <w:pPr>
        <w:widowControl w:val="0"/>
        <w:spacing w:after="0" w:line="240" w:lineRule="auto"/>
        <w:ind w:left="113" w:right="-64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    -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E5142B" w:rsidRPr="00562226" w:rsidRDefault="00E5142B" w:rsidP="00E5142B">
      <w:pPr>
        <w:widowControl w:val="0"/>
        <w:spacing w:after="0" w:line="240" w:lineRule="auto"/>
        <w:ind w:left="30" w:right="-64" w:firstLine="19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   -  основные значения изученных лексических единиц (слов, словосочетаний, реплик-клише речевого этикета);</w:t>
      </w:r>
    </w:p>
    <w:p w:rsidR="00E5142B" w:rsidRPr="00562226" w:rsidRDefault="00E5142B" w:rsidP="00E5142B">
      <w:pPr>
        <w:widowControl w:val="0"/>
        <w:numPr>
          <w:ilvl w:val="0"/>
          <w:numId w:val="41"/>
        </w:numPr>
        <w:spacing w:after="0" w:line="240" w:lineRule="auto"/>
        <w:ind w:left="30" w:right="-64" w:firstLine="41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основные способы словообразования (аффиксации, словосложения, конверсии)</w:t>
      </w:r>
      <w:r w:rsidRPr="00562226">
        <w:rPr>
          <w:rFonts w:ascii="Times New Roman" w:hAnsi="Times New Roman"/>
          <w:i/>
          <w:sz w:val="24"/>
          <w:szCs w:val="24"/>
        </w:rPr>
        <w:t>;</w:t>
      </w:r>
    </w:p>
    <w:p w:rsidR="00E5142B" w:rsidRPr="00562226" w:rsidRDefault="00E5142B" w:rsidP="00E5142B">
      <w:pPr>
        <w:widowControl w:val="0"/>
        <w:numPr>
          <w:ilvl w:val="0"/>
          <w:numId w:val="41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основные морфологические формы и синтаксические конструкции изучаемого языка; </w:t>
      </w:r>
    </w:p>
    <w:p w:rsidR="00E5142B" w:rsidRPr="00562226" w:rsidRDefault="00E5142B" w:rsidP="00E5142B">
      <w:pPr>
        <w:widowControl w:val="0"/>
        <w:numPr>
          <w:ilvl w:val="0"/>
          <w:numId w:val="41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 признаки изученных грамматических явлений (</w:t>
      </w:r>
      <w:proofErr w:type="spellStart"/>
      <w:proofErr w:type="gramStart"/>
      <w:r w:rsidRPr="00562226">
        <w:rPr>
          <w:rFonts w:ascii="Times New Roman" w:hAnsi="Times New Roman"/>
          <w:sz w:val="24"/>
          <w:szCs w:val="24"/>
        </w:rPr>
        <w:t>видо-временных</w:t>
      </w:r>
      <w:proofErr w:type="spellEnd"/>
      <w:proofErr w:type="gramEnd"/>
      <w:r w:rsidRPr="00562226">
        <w:rPr>
          <w:rFonts w:ascii="Times New Roman" w:hAnsi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E5142B" w:rsidRPr="00562226" w:rsidRDefault="00E5142B" w:rsidP="00E5142B">
      <w:pPr>
        <w:widowControl w:val="0"/>
        <w:numPr>
          <w:ilvl w:val="0"/>
          <w:numId w:val="41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 основные различия систем иностранного и русского/родного языков;</w:t>
      </w:r>
    </w:p>
    <w:p w:rsidR="00E5142B" w:rsidRPr="00562226" w:rsidRDefault="00E5142B" w:rsidP="00E514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i/>
          <w:sz w:val="24"/>
          <w:szCs w:val="24"/>
        </w:rPr>
        <w:t xml:space="preserve">должны уметь: </w:t>
      </w:r>
    </w:p>
    <w:p w:rsidR="00E5142B" w:rsidRPr="00562226" w:rsidRDefault="00E5142B" w:rsidP="00E5142B">
      <w:pPr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  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E5142B" w:rsidRPr="00562226" w:rsidRDefault="00E5142B" w:rsidP="00E5142B">
      <w:pPr>
        <w:widowControl w:val="0"/>
        <w:numPr>
          <w:ilvl w:val="0"/>
          <w:numId w:val="42"/>
        </w:numPr>
        <w:spacing w:after="0" w:line="240" w:lineRule="auto"/>
        <w:ind w:left="10" w:right="-64" w:firstLine="567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E5142B" w:rsidRPr="00562226" w:rsidRDefault="00E5142B" w:rsidP="00E5142B">
      <w:pPr>
        <w:widowControl w:val="0"/>
        <w:numPr>
          <w:ilvl w:val="0"/>
          <w:numId w:val="42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:rsidR="00E5142B" w:rsidRPr="00562226" w:rsidRDefault="00E5142B" w:rsidP="00E5142B">
      <w:pPr>
        <w:widowControl w:val="0"/>
        <w:numPr>
          <w:ilvl w:val="0"/>
          <w:numId w:val="42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сообщать краткие сведения о своем городе/селе, о своей стране и странах изучаемого языка;</w:t>
      </w:r>
    </w:p>
    <w:p w:rsidR="00E5142B" w:rsidRPr="00562226" w:rsidRDefault="00E5142B" w:rsidP="00E5142B">
      <w:pPr>
        <w:widowControl w:val="0"/>
        <w:numPr>
          <w:ilvl w:val="0"/>
          <w:numId w:val="42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562226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562226">
        <w:rPr>
          <w:rFonts w:ascii="Times New Roman" w:hAnsi="Times New Roman"/>
          <w:sz w:val="24"/>
          <w:szCs w:val="24"/>
        </w:rPr>
        <w:t>/услышанному, давать краткую характеристику персонажей;</w:t>
      </w:r>
    </w:p>
    <w:p w:rsidR="00E5142B" w:rsidRPr="00562226" w:rsidRDefault="00E5142B" w:rsidP="00E5142B">
      <w:pPr>
        <w:numPr>
          <w:ilvl w:val="0"/>
          <w:numId w:val="43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E5142B" w:rsidRPr="00562226" w:rsidRDefault="00E5142B" w:rsidP="00E5142B">
      <w:pPr>
        <w:widowControl w:val="0"/>
        <w:numPr>
          <w:ilvl w:val="0"/>
          <w:numId w:val="43"/>
        </w:numPr>
        <w:spacing w:after="0" w:line="240" w:lineRule="auto"/>
        <w:ind w:left="0" w:firstLine="41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читать несложные аутентичные тексты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E5142B" w:rsidRPr="00562226" w:rsidRDefault="00E5142B" w:rsidP="00E5142B">
      <w:pPr>
        <w:widowControl w:val="0"/>
        <w:numPr>
          <w:ilvl w:val="0"/>
          <w:numId w:val="43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читать аутентичные тексты с выборочным пониманием значимой/нужной/интересующей информации;</w:t>
      </w:r>
    </w:p>
    <w:p w:rsidR="00E5142B" w:rsidRPr="00562226" w:rsidRDefault="00E5142B" w:rsidP="00E5142B">
      <w:pPr>
        <w:numPr>
          <w:ilvl w:val="0"/>
          <w:numId w:val="44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E5142B" w:rsidRPr="00562226" w:rsidRDefault="00E5142B" w:rsidP="00E5142B">
      <w:pPr>
        <w:widowControl w:val="0"/>
        <w:numPr>
          <w:ilvl w:val="0"/>
          <w:numId w:val="44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62226">
        <w:rPr>
          <w:rFonts w:ascii="Times New Roman" w:hAnsi="Times New Roman"/>
          <w:sz w:val="24"/>
          <w:szCs w:val="24"/>
        </w:rPr>
        <w:lastRenderedPageBreak/>
        <w:t>составлять план, тезисы устного или письменного сообщения; кратко излагать результаты проектной деятельности.</w:t>
      </w:r>
    </w:p>
    <w:p w:rsidR="00E5142B" w:rsidRPr="00562226" w:rsidRDefault="00E5142B" w:rsidP="00E5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142B" w:rsidRPr="00562226" w:rsidRDefault="00E5142B" w:rsidP="00E5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562226">
        <w:rPr>
          <w:rFonts w:ascii="Times New Roman" w:hAnsi="Times New Roman"/>
          <w:b/>
          <w:sz w:val="24"/>
          <w:szCs w:val="24"/>
          <w:lang w:eastAsia="ru-RU"/>
        </w:rPr>
        <w:t>Учебно-методическое обеспечение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62226">
        <w:rPr>
          <w:rFonts w:ascii="Times New Roman" w:hAnsi="Times New Roman"/>
          <w:sz w:val="24"/>
          <w:szCs w:val="24"/>
          <w:lang w:eastAsia="ru-RU"/>
        </w:rPr>
        <w:t xml:space="preserve">Методическая помощь авторов </w:t>
      </w:r>
      <w:proofErr w:type="gramStart"/>
      <w:r w:rsidRPr="00562226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562226">
        <w:rPr>
          <w:rFonts w:ascii="Times New Roman" w:hAnsi="Times New Roman"/>
          <w:sz w:val="24"/>
          <w:szCs w:val="24"/>
          <w:lang w:eastAsia="ru-RU"/>
        </w:rPr>
        <w:t>www.prosv.ru)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62226">
        <w:rPr>
          <w:rFonts w:ascii="Times New Roman" w:hAnsi="Times New Roman"/>
          <w:sz w:val="24"/>
          <w:szCs w:val="24"/>
          <w:lang w:eastAsia="ru-RU"/>
        </w:rPr>
        <w:t>Дополнительные материалы к УМК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62226">
        <w:rPr>
          <w:rFonts w:ascii="Times New Roman" w:hAnsi="Times New Roman"/>
          <w:sz w:val="24"/>
          <w:szCs w:val="24"/>
          <w:lang w:eastAsia="ru-RU"/>
        </w:rPr>
        <w:t>Аудиоприложения</w:t>
      </w:r>
      <w:proofErr w:type="spellEnd"/>
      <w:r w:rsidRPr="00562226">
        <w:rPr>
          <w:rFonts w:ascii="Times New Roman" w:hAnsi="Times New Roman"/>
          <w:sz w:val="24"/>
          <w:szCs w:val="24"/>
          <w:lang w:eastAsia="ru-RU"/>
        </w:rPr>
        <w:t xml:space="preserve"> (CD, MP3) 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62226">
        <w:rPr>
          <w:rFonts w:ascii="Times New Roman" w:hAnsi="Times New Roman"/>
          <w:sz w:val="24"/>
          <w:szCs w:val="24"/>
          <w:lang w:eastAsia="ru-RU"/>
        </w:rPr>
        <w:t>CD-проигрыватель;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62226">
        <w:rPr>
          <w:rFonts w:ascii="Times New Roman" w:hAnsi="Times New Roman"/>
          <w:sz w:val="24"/>
          <w:szCs w:val="24"/>
          <w:lang w:eastAsia="ru-RU"/>
        </w:rPr>
        <w:t>.Предметные интернет-ресурсы;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62226">
        <w:rPr>
          <w:rFonts w:ascii="Times New Roman" w:hAnsi="Times New Roman"/>
          <w:sz w:val="24"/>
          <w:szCs w:val="24"/>
          <w:lang w:eastAsia="ru-RU"/>
        </w:rPr>
        <w:t>Цифровые образовательные ресурсы.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62226">
        <w:rPr>
          <w:rFonts w:ascii="Times New Roman" w:hAnsi="Times New Roman"/>
          <w:sz w:val="24"/>
          <w:szCs w:val="24"/>
          <w:lang w:eastAsia="ru-RU"/>
        </w:rPr>
        <w:t>CD и DVD диски к урокам</w:t>
      </w:r>
    </w:p>
    <w:p w:rsidR="00E5142B" w:rsidRPr="00562226" w:rsidRDefault="00E5142B" w:rsidP="00E514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62226">
        <w:rPr>
          <w:rFonts w:ascii="Times New Roman" w:hAnsi="Times New Roman"/>
          <w:sz w:val="24"/>
          <w:szCs w:val="24"/>
          <w:lang w:eastAsia="ru-RU"/>
        </w:rPr>
        <w:t xml:space="preserve">Интернет-страница курса </w:t>
      </w:r>
      <w:proofErr w:type="gramStart"/>
      <w:r w:rsidRPr="00562226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4F7471" w:rsidRPr="00562226">
        <w:rPr>
          <w:rFonts w:ascii="Times New Roman" w:hAnsi="Times New Roman"/>
          <w:sz w:val="24"/>
          <w:szCs w:val="24"/>
        </w:rPr>
        <w:fldChar w:fldCharType="begin"/>
      </w:r>
      <w:r w:rsidR="00352240" w:rsidRPr="00562226">
        <w:rPr>
          <w:rFonts w:ascii="Times New Roman" w:hAnsi="Times New Roman"/>
          <w:sz w:val="24"/>
          <w:szCs w:val="24"/>
        </w:rPr>
        <w:instrText>HYPERLINK "http://www.spotlightonrussia.ru"</w:instrText>
      </w:r>
      <w:r w:rsidR="004F7471" w:rsidRPr="00562226">
        <w:rPr>
          <w:rFonts w:ascii="Times New Roman" w:hAnsi="Times New Roman"/>
          <w:sz w:val="24"/>
          <w:szCs w:val="24"/>
        </w:rPr>
        <w:fldChar w:fldCharType="separate"/>
      </w:r>
      <w:r w:rsidRPr="00562226">
        <w:rPr>
          <w:rStyle w:val="a6"/>
          <w:rFonts w:ascii="Times New Roman" w:hAnsi="Times New Roman"/>
          <w:color w:val="000000"/>
          <w:sz w:val="24"/>
          <w:szCs w:val="24"/>
          <w:lang w:eastAsia="ru-RU"/>
        </w:rPr>
        <w:t>www.spotlightonrussia.ru</w:t>
      </w:r>
      <w:r w:rsidR="004F7471" w:rsidRPr="00562226">
        <w:rPr>
          <w:rFonts w:ascii="Times New Roman" w:hAnsi="Times New Roman"/>
          <w:sz w:val="24"/>
          <w:szCs w:val="24"/>
        </w:rPr>
        <w:fldChar w:fldCharType="end"/>
      </w:r>
      <w:r w:rsidRPr="00562226">
        <w:rPr>
          <w:rFonts w:ascii="Times New Roman" w:hAnsi="Times New Roman"/>
          <w:sz w:val="24"/>
          <w:szCs w:val="24"/>
          <w:lang w:eastAsia="ru-RU"/>
        </w:rPr>
        <w:t>)</w:t>
      </w:r>
    </w:p>
    <w:p w:rsidR="00E5142B" w:rsidRPr="00562226" w:rsidRDefault="00E5142B" w:rsidP="00E5142B">
      <w:pPr>
        <w:pStyle w:val="2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t>Учебник (</w:t>
      </w:r>
      <w:proofErr w:type="spellStart"/>
      <w:r w:rsidRPr="00562226">
        <w:rPr>
          <w:rFonts w:ascii="Times New Roman" w:hAnsi="Times New Roman"/>
          <w:b/>
          <w:sz w:val="24"/>
          <w:szCs w:val="24"/>
        </w:rPr>
        <w:t>Student’s</w:t>
      </w:r>
      <w:proofErr w:type="spellEnd"/>
      <w:r w:rsidRPr="005622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2226">
        <w:rPr>
          <w:rFonts w:ascii="Times New Roman" w:hAnsi="Times New Roman"/>
          <w:b/>
          <w:sz w:val="24"/>
          <w:szCs w:val="24"/>
        </w:rPr>
        <w:t>Book</w:t>
      </w:r>
      <w:proofErr w:type="spellEnd"/>
      <w:r w:rsidRPr="00562226">
        <w:rPr>
          <w:rFonts w:ascii="Times New Roman" w:hAnsi="Times New Roman"/>
          <w:b/>
          <w:sz w:val="24"/>
          <w:szCs w:val="24"/>
        </w:rPr>
        <w:t>)</w:t>
      </w:r>
    </w:p>
    <w:p w:rsidR="00E5142B" w:rsidRPr="00562226" w:rsidRDefault="00E5142B" w:rsidP="00E5142B">
      <w:pPr>
        <w:pStyle w:val="2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t>Рабочая тетрадь</w:t>
      </w:r>
    </w:p>
    <w:p w:rsidR="00E5142B" w:rsidRPr="000575E9" w:rsidRDefault="00E5142B" w:rsidP="00E514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2226">
        <w:rPr>
          <w:rFonts w:ascii="Times New Roman" w:hAnsi="Times New Roman"/>
          <w:b/>
          <w:sz w:val="24"/>
          <w:szCs w:val="24"/>
        </w:rPr>
        <w:t>Языковой портфель (</w:t>
      </w:r>
      <w:r w:rsidRPr="00562226">
        <w:rPr>
          <w:rFonts w:ascii="Times New Roman" w:hAnsi="Times New Roman"/>
          <w:b/>
          <w:sz w:val="24"/>
          <w:szCs w:val="24"/>
          <w:lang w:val="en-US"/>
        </w:rPr>
        <w:t>My</w:t>
      </w:r>
      <w:r w:rsidRPr="00562226">
        <w:rPr>
          <w:rFonts w:ascii="Times New Roman" w:hAnsi="Times New Roman"/>
          <w:b/>
          <w:sz w:val="24"/>
          <w:szCs w:val="24"/>
        </w:rPr>
        <w:t xml:space="preserve"> </w:t>
      </w:r>
      <w:r w:rsidRPr="00562226">
        <w:rPr>
          <w:rFonts w:ascii="Times New Roman" w:hAnsi="Times New Roman"/>
          <w:b/>
          <w:sz w:val="24"/>
          <w:szCs w:val="24"/>
          <w:lang w:val="en-US"/>
        </w:rPr>
        <w:t>Language</w:t>
      </w:r>
      <w:r w:rsidRPr="00562226">
        <w:rPr>
          <w:rFonts w:ascii="Times New Roman" w:hAnsi="Times New Roman"/>
          <w:b/>
          <w:sz w:val="24"/>
          <w:szCs w:val="24"/>
        </w:rPr>
        <w:t xml:space="preserve"> </w:t>
      </w:r>
      <w:r w:rsidRPr="00562226">
        <w:rPr>
          <w:rFonts w:ascii="Times New Roman" w:hAnsi="Times New Roman"/>
          <w:b/>
          <w:sz w:val="24"/>
          <w:szCs w:val="24"/>
          <w:lang w:val="en-US"/>
        </w:rPr>
        <w:t>Portfolio</w:t>
      </w:r>
      <w:r w:rsidRPr="00562226">
        <w:rPr>
          <w:rFonts w:ascii="Times New Roman" w:hAnsi="Times New Roman"/>
          <w:b/>
          <w:sz w:val="24"/>
          <w:szCs w:val="24"/>
        </w:rPr>
        <w:t>).</w:t>
      </w:r>
      <w:r w:rsidRPr="00562226">
        <w:rPr>
          <w:rFonts w:ascii="Times New Roman" w:hAnsi="Times New Roman"/>
          <w:bCs/>
          <w:sz w:val="24"/>
          <w:szCs w:val="24"/>
        </w:rPr>
        <w:t>Языковой портфель</w:t>
      </w:r>
      <w:r w:rsidRPr="005622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2226">
        <w:rPr>
          <w:rFonts w:ascii="Times New Roman" w:hAnsi="Times New Roman"/>
          <w:bCs/>
          <w:sz w:val="24"/>
          <w:szCs w:val="24"/>
        </w:rPr>
        <w:t>пред</w:t>
      </w:r>
      <w:r w:rsidRPr="00562226">
        <w:rPr>
          <w:rFonts w:ascii="Times New Roman" w:hAnsi="Times New Roman"/>
          <w:sz w:val="24"/>
          <w:szCs w:val="24"/>
        </w:rPr>
        <w:t xml:space="preserve">ставлен в виде отдельной тетради и содержит материал, который учащиеся будут использовать во время прохождения всего курса. </w:t>
      </w:r>
      <w:r w:rsidRPr="00562226">
        <w:rPr>
          <w:rFonts w:ascii="Times New Roman" w:hAnsi="Times New Roman"/>
          <w:bCs/>
          <w:sz w:val="24"/>
          <w:szCs w:val="24"/>
        </w:rPr>
        <w:t>Языковой портфель</w:t>
      </w:r>
      <w:r w:rsidRPr="005622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2226">
        <w:rPr>
          <w:rFonts w:ascii="Times New Roman" w:hAnsi="Times New Roman"/>
          <w:sz w:val="24"/>
          <w:szCs w:val="24"/>
        </w:rPr>
        <w:t xml:space="preserve">составлен таким образом, чтобы он вызывал интерес у учащихся и желание изучать английский язык. Его цель – помочь учащимся поразмышлять о том, насколько успешно у них идёт изучение английского </w:t>
      </w:r>
      <w:proofErr w:type="gramStart"/>
      <w:r w:rsidRPr="00562226">
        <w:rPr>
          <w:rFonts w:ascii="Times New Roman" w:hAnsi="Times New Roman"/>
          <w:sz w:val="24"/>
          <w:szCs w:val="24"/>
        </w:rPr>
        <w:t>языка</w:t>
      </w:r>
      <w:proofErr w:type="gramEnd"/>
      <w:r w:rsidRPr="00562226">
        <w:rPr>
          <w:rFonts w:ascii="Times New Roman" w:hAnsi="Times New Roman"/>
          <w:sz w:val="24"/>
          <w:szCs w:val="24"/>
        </w:rPr>
        <w:t xml:space="preserve"> и какие аспекты нуждаются в дополнительной проработке. На практике языковой портфель может включать в себя проекты или любые другие письменные работы, компьютерные диски с работами и рисунками, выполненными в классе или дома, видеокассеты с любимыми рассказами, песнями, школьными спектаклями и т. д., сертификаты, отзывы учителей и просто кол</w:t>
      </w:r>
      <w:r w:rsidRPr="000575E9">
        <w:rPr>
          <w:rFonts w:ascii="Times New Roman" w:hAnsi="Times New Roman"/>
          <w:sz w:val="24"/>
          <w:szCs w:val="24"/>
        </w:rPr>
        <w:t xml:space="preserve">лекции предметов или картинок. Это – всё то, что учащиеся хотят сохранить как подтверждение своих успехов в изучении английского языка. </w:t>
      </w:r>
    </w:p>
    <w:p w:rsidR="00E5142B" w:rsidRPr="000575E9" w:rsidRDefault="00E5142B" w:rsidP="00E514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>Книга для учителя (</w:t>
      </w:r>
      <w:r w:rsidRPr="000575E9">
        <w:rPr>
          <w:rFonts w:ascii="Times New Roman" w:hAnsi="Times New Roman"/>
          <w:b/>
          <w:sz w:val="24"/>
          <w:szCs w:val="24"/>
          <w:lang w:val="en-US"/>
        </w:rPr>
        <w:t>Teacher</w:t>
      </w:r>
      <w:r w:rsidRPr="000575E9">
        <w:rPr>
          <w:rFonts w:ascii="Times New Roman" w:hAnsi="Times New Roman"/>
          <w:b/>
          <w:sz w:val="24"/>
          <w:szCs w:val="24"/>
        </w:rPr>
        <w:t>’</w:t>
      </w:r>
      <w:r w:rsidRPr="000575E9">
        <w:rPr>
          <w:rFonts w:ascii="Times New Roman" w:hAnsi="Times New Roman"/>
          <w:b/>
          <w:sz w:val="24"/>
          <w:szCs w:val="24"/>
          <w:lang w:val="en-US"/>
        </w:rPr>
        <w:t>s</w:t>
      </w:r>
      <w:r w:rsidRPr="000575E9">
        <w:rPr>
          <w:rFonts w:ascii="Times New Roman" w:hAnsi="Times New Roman"/>
          <w:b/>
          <w:sz w:val="24"/>
          <w:szCs w:val="24"/>
        </w:rPr>
        <w:t xml:space="preserve"> </w:t>
      </w:r>
      <w:r w:rsidRPr="000575E9">
        <w:rPr>
          <w:rFonts w:ascii="Times New Roman" w:hAnsi="Times New Roman"/>
          <w:b/>
          <w:sz w:val="24"/>
          <w:szCs w:val="24"/>
          <w:lang w:val="en-US"/>
        </w:rPr>
        <w:t>Book</w:t>
      </w:r>
      <w:r w:rsidRPr="000575E9">
        <w:rPr>
          <w:rFonts w:ascii="Times New Roman" w:hAnsi="Times New Roman"/>
          <w:b/>
          <w:sz w:val="24"/>
          <w:szCs w:val="24"/>
        </w:rPr>
        <w:t>).</w:t>
      </w:r>
      <w:r w:rsidRPr="000575E9">
        <w:rPr>
          <w:rFonts w:ascii="Times New Roman" w:hAnsi="Times New Roman"/>
          <w:sz w:val="24"/>
          <w:szCs w:val="24"/>
        </w:rPr>
        <w:t xml:space="preserve">В книге для учителя содержатся подробные поурочные планы, ключи к упражнениям учебника, ключи и рекомендации по работе с компонентами УМК, рекомендации по оцениванию контрольных работ, рекомендации по постановке сказки, тематическое планирование, банк ресурсов (материалы для оценки знаний, умений и навыков учащихся, </w:t>
      </w:r>
      <w:r w:rsidRPr="000575E9">
        <w:rPr>
          <w:rFonts w:ascii="Times New Roman" w:hAnsi="Times New Roman"/>
          <w:i/>
          <w:sz w:val="24"/>
          <w:szCs w:val="24"/>
          <w:lang w:val="en-US"/>
        </w:rPr>
        <w:t>Portfolio</w:t>
      </w:r>
      <w:r w:rsidRPr="000575E9">
        <w:rPr>
          <w:rFonts w:ascii="Times New Roman" w:hAnsi="Times New Roman"/>
          <w:i/>
          <w:sz w:val="24"/>
          <w:szCs w:val="24"/>
        </w:rPr>
        <w:t xml:space="preserve"> &amp; </w:t>
      </w:r>
      <w:r w:rsidRPr="000575E9">
        <w:rPr>
          <w:rFonts w:ascii="Times New Roman" w:hAnsi="Times New Roman"/>
          <w:i/>
          <w:sz w:val="24"/>
          <w:szCs w:val="24"/>
          <w:lang w:val="en-US"/>
        </w:rPr>
        <w:t>Craftwork</w:t>
      </w:r>
      <w:r w:rsidRPr="000575E9">
        <w:rPr>
          <w:rFonts w:ascii="Times New Roman" w:hAnsi="Times New Roman"/>
          <w:i/>
          <w:sz w:val="24"/>
          <w:szCs w:val="24"/>
        </w:rPr>
        <w:t xml:space="preserve"> </w:t>
      </w:r>
      <w:r w:rsidRPr="000575E9">
        <w:rPr>
          <w:rFonts w:ascii="Times New Roman" w:hAnsi="Times New Roman"/>
          <w:i/>
          <w:sz w:val="24"/>
          <w:szCs w:val="24"/>
          <w:lang w:val="en-US"/>
        </w:rPr>
        <w:t>Sheets</w:t>
      </w:r>
      <w:r w:rsidRPr="000575E9">
        <w:rPr>
          <w:rFonts w:ascii="Times New Roman" w:hAnsi="Times New Roman"/>
          <w:sz w:val="24"/>
          <w:szCs w:val="24"/>
        </w:rPr>
        <w:t xml:space="preserve">). Книга для учителя содержит дополнительные упражнения и игры, позволяющие учителю осуществлять дифференцированный подход, а также тексты упражнений для </w:t>
      </w:r>
      <w:proofErr w:type="spellStart"/>
      <w:r w:rsidRPr="000575E9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575E9">
        <w:rPr>
          <w:rFonts w:ascii="Times New Roman" w:hAnsi="Times New Roman"/>
          <w:sz w:val="24"/>
          <w:szCs w:val="24"/>
        </w:rPr>
        <w:t>.</w:t>
      </w:r>
    </w:p>
    <w:p w:rsidR="00E5142B" w:rsidRPr="000575E9" w:rsidRDefault="00E5142B" w:rsidP="00E5142B">
      <w:pPr>
        <w:pStyle w:val="aa"/>
        <w:ind w:firstLine="0"/>
      </w:pPr>
      <w:r w:rsidRPr="000575E9">
        <w:rPr>
          <w:b/>
        </w:rPr>
        <w:t>Контрольные задания</w:t>
      </w:r>
      <w:r w:rsidRPr="000575E9">
        <w:t xml:space="preserve"> </w:t>
      </w:r>
      <w:r w:rsidRPr="000575E9">
        <w:rPr>
          <w:b/>
        </w:rPr>
        <w:t>(</w:t>
      </w:r>
      <w:r w:rsidRPr="000575E9">
        <w:rPr>
          <w:b/>
          <w:lang w:val="en-US"/>
        </w:rPr>
        <w:t>Test</w:t>
      </w:r>
      <w:r w:rsidRPr="000575E9">
        <w:rPr>
          <w:b/>
        </w:rPr>
        <w:t xml:space="preserve"> </w:t>
      </w:r>
      <w:r w:rsidRPr="000575E9">
        <w:rPr>
          <w:b/>
          <w:lang w:val="en-US"/>
        </w:rPr>
        <w:t>Booklet</w:t>
      </w:r>
      <w:r w:rsidRPr="000575E9">
        <w:rPr>
          <w:b/>
        </w:rPr>
        <w:t>)</w:t>
      </w:r>
    </w:p>
    <w:p w:rsidR="00E5142B" w:rsidRPr="000575E9" w:rsidRDefault="00E5142B" w:rsidP="00E5142B">
      <w:pPr>
        <w:pStyle w:val="aa"/>
        <w:ind w:firstLine="708"/>
      </w:pPr>
      <w:r w:rsidRPr="000575E9">
        <w:t xml:space="preserve">Сборник включает контрольные задания, которые выполняются по завершении работы над каждым модулем. </w:t>
      </w:r>
    </w:p>
    <w:p w:rsidR="00E5142B" w:rsidRPr="000575E9" w:rsidRDefault="00E5142B" w:rsidP="00E5142B">
      <w:pPr>
        <w:pStyle w:val="aa"/>
        <w:rPr>
          <w:b/>
          <w:bCs/>
        </w:rPr>
      </w:pPr>
      <w:r w:rsidRPr="000575E9">
        <w:t xml:space="preserve">Последовательная подготовка учащихся к выполнению текущих и итоговых контрольных работ, позволяющая свести до минимума чувство страха и неуверенности (итоговое сочинение в разделе </w:t>
      </w:r>
      <w:r w:rsidRPr="000575E9">
        <w:rPr>
          <w:i/>
          <w:lang w:val="en-US"/>
        </w:rPr>
        <w:t>Portfolio</w:t>
      </w:r>
      <w:r w:rsidRPr="000575E9">
        <w:t xml:space="preserve">, настольная игра и упражнения из рубрики </w:t>
      </w:r>
      <w:r w:rsidRPr="000575E9">
        <w:rPr>
          <w:i/>
          <w:lang w:val="en-US"/>
        </w:rPr>
        <w:t>I</w:t>
      </w:r>
      <w:r w:rsidRPr="000575E9">
        <w:rPr>
          <w:i/>
        </w:rPr>
        <w:t xml:space="preserve"> </w:t>
      </w:r>
      <w:r w:rsidRPr="000575E9">
        <w:rPr>
          <w:i/>
          <w:lang w:val="en-US"/>
        </w:rPr>
        <w:t>love</w:t>
      </w:r>
      <w:r w:rsidRPr="000575E9">
        <w:rPr>
          <w:i/>
        </w:rPr>
        <w:t xml:space="preserve"> </w:t>
      </w:r>
      <w:r w:rsidRPr="000575E9">
        <w:rPr>
          <w:i/>
          <w:lang w:val="en-US"/>
        </w:rPr>
        <w:t>English</w:t>
      </w:r>
      <w:r w:rsidRPr="000575E9">
        <w:t xml:space="preserve"> в рабочей тетради, тест для самопроверки </w:t>
      </w:r>
      <w:r w:rsidRPr="000575E9">
        <w:rPr>
          <w:i/>
          <w:lang w:val="en-US"/>
        </w:rPr>
        <w:t>Now</w:t>
      </w:r>
      <w:r w:rsidRPr="000575E9">
        <w:rPr>
          <w:i/>
        </w:rPr>
        <w:t xml:space="preserve"> </w:t>
      </w:r>
      <w:r w:rsidRPr="000575E9">
        <w:rPr>
          <w:i/>
          <w:lang w:val="en-US"/>
        </w:rPr>
        <w:t>I</w:t>
      </w:r>
      <w:r w:rsidRPr="000575E9">
        <w:rPr>
          <w:i/>
        </w:rPr>
        <w:t xml:space="preserve"> </w:t>
      </w:r>
      <w:r w:rsidRPr="000575E9">
        <w:rPr>
          <w:i/>
          <w:lang w:val="en-US"/>
        </w:rPr>
        <w:t>know</w:t>
      </w:r>
      <w:r w:rsidRPr="000575E9">
        <w:t xml:space="preserve">, задания из языкового портфеля). </w:t>
      </w:r>
    </w:p>
    <w:p w:rsidR="00E5142B" w:rsidRPr="000575E9" w:rsidRDefault="00E5142B" w:rsidP="00E5142B">
      <w:pPr>
        <w:pStyle w:val="aa"/>
        <w:ind w:firstLine="0"/>
      </w:pPr>
    </w:p>
    <w:p w:rsidR="00E5142B" w:rsidRPr="000575E9" w:rsidRDefault="00E5142B" w:rsidP="00E5142B">
      <w:pPr>
        <w:pStyle w:val="aa"/>
        <w:ind w:firstLine="0"/>
        <w:rPr>
          <w:b/>
        </w:rPr>
      </w:pPr>
      <w:r w:rsidRPr="000575E9">
        <w:rPr>
          <w:b/>
        </w:rPr>
        <w:t>Буклет с раздаточным материалом (</w:t>
      </w:r>
      <w:r w:rsidRPr="000575E9">
        <w:rPr>
          <w:b/>
          <w:lang w:val="en-US"/>
        </w:rPr>
        <w:t>Picture</w:t>
      </w:r>
      <w:r w:rsidRPr="000575E9">
        <w:rPr>
          <w:b/>
        </w:rPr>
        <w:t xml:space="preserve"> </w:t>
      </w:r>
      <w:r w:rsidRPr="000575E9">
        <w:rPr>
          <w:b/>
          <w:lang w:val="en-US"/>
        </w:rPr>
        <w:t>Flashcards</w:t>
      </w:r>
      <w:r w:rsidRPr="000575E9">
        <w:rPr>
          <w:b/>
        </w:rPr>
        <w:t>).</w:t>
      </w:r>
      <w:r w:rsidRPr="000575E9">
        <w:t xml:space="preserve">Буклет содержит картинки, которые являются визуальной опорой для введения и закрепления лексики и помогают учителю избежать перевода и многословных объяснений. В поурочном планировании книги для учителя даны рекомендации по работе с ними. Раздаточный материал к УМК можно скачать с сайта </w:t>
      </w:r>
      <w:proofErr w:type="spellStart"/>
      <w:r w:rsidRPr="000575E9">
        <w:rPr>
          <w:u w:val="single"/>
        </w:rPr>
        <w:t>www.prosv.ru</w:t>
      </w:r>
      <w:proofErr w:type="spellEnd"/>
      <w:r w:rsidRPr="000575E9">
        <w:rPr>
          <w:u w:val="single"/>
        </w:rPr>
        <w:t>/</w:t>
      </w:r>
      <w:proofErr w:type="spellStart"/>
      <w:r w:rsidRPr="000575E9">
        <w:rPr>
          <w:u w:val="single"/>
        </w:rPr>
        <w:t>umk</w:t>
      </w:r>
      <w:proofErr w:type="spellEnd"/>
      <w:r w:rsidRPr="000575E9">
        <w:rPr>
          <w:u w:val="single"/>
        </w:rPr>
        <w:t>/</w:t>
      </w:r>
      <w:proofErr w:type="spellStart"/>
      <w:r w:rsidRPr="000575E9">
        <w:rPr>
          <w:u w:val="single"/>
        </w:rPr>
        <w:t>spotlight</w:t>
      </w:r>
      <w:proofErr w:type="spellEnd"/>
      <w:r w:rsidRPr="000575E9">
        <w:t>.</w:t>
      </w:r>
    </w:p>
    <w:p w:rsidR="00E5142B" w:rsidRPr="000575E9" w:rsidRDefault="00E5142B" w:rsidP="00E51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42B" w:rsidRPr="000575E9" w:rsidRDefault="00E5142B" w:rsidP="00E51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>Плакаты (</w:t>
      </w:r>
      <w:r w:rsidRPr="000575E9">
        <w:rPr>
          <w:rFonts w:ascii="Times New Roman" w:hAnsi="Times New Roman"/>
          <w:b/>
          <w:sz w:val="24"/>
          <w:szCs w:val="24"/>
          <w:lang w:val="en-US"/>
        </w:rPr>
        <w:t>Posters</w:t>
      </w:r>
      <w:r w:rsidRPr="000575E9">
        <w:rPr>
          <w:rFonts w:ascii="Times New Roman" w:hAnsi="Times New Roman"/>
          <w:b/>
          <w:sz w:val="24"/>
          <w:szCs w:val="24"/>
        </w:rPr>
        <w:t>).</w:t>
      </w:r>
      <w:r w:rsidRPr="000575E9">
        <w:rPr>
          <w:rFonts w:ascii="Times New Roman" w:hAnsi="Times New Roman"/>
          <w:sz w:val="24"/>
          <w:szCs w:val="24"/>
        </w:rPr>
        <w:t>На двухсторонних плакатах помещены картинки, иллюстрирующие активную лексику каждого модуля по тематическому принципу. В поурочном планировании книги для учителя даны советы по использованию плакатов для введения и закрепления нового языкового материала.</w:t>
      </w:r>
    </w:p>
    <w:p w:rsidR="00E5142B" w:rsidRPr="000575E9" w:rsidRDefault="00E5142B" w:rsidP="00E5142B">
      <w:pPr>
        <w:pStyle w:val="aa"/>
        <w:ind w:firstLine="0"/>
      </w:pPr>
    </w:p>
    <w:p w:rsidR="00E5142B" w:rsidRPr="000575E9" w:rsidRDefault="00E5142B" w:rsidP="00E514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  <w:lang w:val="en-US"/>
        </w:rPr>
        <w:t>CD</w:t>
      </w:r>
      <w:r w:rsidRPr="000575E9">
        <w:rPr>
          <w:rFonts w:ascii="Times New Roman" w:hAnsi="Times New Roman"/>
          <w:b/>
          <w:sz w:val="24"/>
          <w:szCs w:val="24"/>
        </w:rPr>
        <w:t xml:space="preserve"> для занятий в </w:t>
      </w:r>
      <w:proofErr w:type="spellStart"/>
      <w:r w:rsidRPr="000575E9">
        <w:rPr>
          <w:rFonts w:ascii="Times New Roman" w:hAnsi="Times New Roman"/>
          <w:b/>
          <w:sz w:val="24"/>
          <w:szCs w:val="24"/>
        </w:rPr>
        <w:t>классе.</w:t>
      </w:r>
      <w:r w:rsidRPr="000575E9">
        <w:rPr>
          <w:rFonts w:ascii="Times New Roman" w:hAnsi="Times New Roman"/>
          <w:sz w:val="24"/>
          <w:szCs w:val="24"/>
        </w:rPr>
        <w:t>Аудиозаписи</w:t>
      </w:r>
      <w:proofErr w:type="spellEnd"/>
      <w:r w:rsidRPr="000575E9">
        <w:rPr>
          <w:rFonts w:ascii="Times New Roman" w:hAnsi="Times New Roman"/>
          <w:sz w:val="24"/>
          <w:szCs w:val="24"/>
        </w:rPr>
        <w:t xml:space="preserve"> содержат записи новых слов, диалогов, песен, а также другие задания из учебника и рабочей тетради.</w:t>
      </w:r>
    </w:p>
    <w:p w:rsidR="00E5142B" w:rsidRPr="000575E9" w:rsidRDefault="00E5142B" w:rsidP="00E5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E5142B" w:rsidRPr="000575E9" w:rsidRDefault="00E5142B" w:rsidP="00E5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i/>
          <w:sz w:val="24"/>
          <w:szCs w:val="24"/>
        </w:rPr>
      </w:pPr>
    </w:p>
    <w:p w:rsidR="00E5142B" w:rsidRPr="00C719FB" w:rsidRDefault="00E5142B" w:rsidP="00E51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5142B" w:rsidRPr="00C719FB" w:rsidRDefault="00E5142B" w:rsidP="00E51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719FB">
        <w:rPr>
          <w:rFonts w:ascii="Times New Roman" w:hAnsi="Times New Roman"/>
          <w:b/>
          <w:sz w:val="24"/>
          <w:szCs w:val="24"/>
          <w:lang w:eastAsia="ru-RU"/>
        </w:rPr>
        <w:t>Критерии оценки достижения планируемых результатов по предмету «Иностранный язык»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</w:t>
      </w:r>
    </w:p>
    <w:p w:rsidR="00E5142B" w:rsidRPr="000575E9" w:rsidRDefault="00E5142B" w:rsidP="00E514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Система оценки достижения планируемых результатов освоения программы по предмету «Иностранный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 Планируемые результаты освоения программы основного образования по данному учебному  предмету 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</w:t>
      </w:r>
      <w:r w:rsidRPr="000575E9">
        <w:rPr>
          <w:rFonts w:ascii="Times New Roman" w:hAnsi="Times New Roman"/>
          <w:sz w:val="24"/>
          <w:szCs w:val="24"/>
        </w:rPr>
        <w:tab/>
        <w:t xml:space="preserve"> 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E5142B" w:rsidRPr="000575E9" w:rsidRDefault="00E5142B" w:rsidP="00E514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правила, факты, методы, понятийный аппарат.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Предметные действия: использование знаково-символических сре</w:t>
      </w:r>
      <w:proofErr w:type="gramStart"/>
      <w:r w:rsidRPr="000575E9">
        <w:rPr>
          <w:rFonts w:ascii="Times New Roman" w:hAnsi="Times New Roman"/>
          <w:sz w:val="24"/>
          <w:szCs w:val="24"/>
        </w:rPr>
        <w:t>дств в р</w:t>
      </w:r>
      <w:proofErr w:type="gramEnd"/>
      <w:r w:rsidRPr="000575E9">
        <w:rPr>
          <w:rFonts w:ascii="Times New Roman" w:hAnsi="Times New Roman"/>
          <w:sz w:val="24"/>
          <w:szCs w:val="24"/>
        </w:rPr>
        <w:t>амках преобразования, 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E5142B" w:rsidRPr="000575E9" w:rsidRDefault="00E5142B" w:rsidP="00E514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Оценивание призвано стимулировать учение посредством: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учета индивидуальных потребностей в учебном процессе,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побуждения детей размышлять о своем учении, об оценке их собственных работ и процесса их выполнения.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</w:t>
      </w:r>
      <w:r w:rsidRPr="000575E9">
        <w:rPr>
          <w:rFonts w:ascii="Times New Roman" w:hAnsi="Times New Roman"/>
          <w:sz w:val="24"/>
          <w:szCs w:val="24"/>
        </w:rPr>
        <w:tab/>
        <w:t xml:space="preserve"> Цель  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75E9">
        <w:rPr>
          <w:rFonts w:ascii="Times New Roman" w:hAnsi="Times New Roman"/>
          <w:b/>
          <w:i/>
          <w:sz w:val="24"/>
          <w:szCs w:val="24"/>
        </w:rPr>
        <w:t xml:space="preserve">      Система оценивания строится на основе следующих принципов:</w:t>
      </w:r>
    </w:p>
    <w:p w:rsidR="00E5142B" w:rsidRPr="000575E9" w:rsidRDefault="00E5142B" w:rsidP="00E5142B">
      <w:pPr>
        <w:widowControl w:val="0"/>
        <w:numPr>
          <w:ilvl w:val="0"/>
          <w:numId w:val="46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естественным образом интегрированным в образовательную практику. </w:t>
      </w:r>
    </w:p>
    <w:p w:rsidR="00E5142B" w:rsidRPr="000575E9" w:rsidRDefault="00E5142B" w:rsidP="00E5142B">
      <w:pPr>
        <w:widowControl w:val="0"/>
        <w:numPr>
          <w:ilvl w:val="0"/>
          <w:numId w:val="46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proofErr w:type="spellStart"/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</w:t>
      </w:r>
      <w:proofErr w:type="spellEnd"/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.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Основными критериями оценивания выступают 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E5142B" w:rsidRPr="000575E9" w:rsidRDefault="00E5142B" w:rsidP="00E5142B">
      <w:pPr>
        <w:widowControl w:val="0"/>
        <w:numPr>
          <w:ilvl w:val="0"/>
          <w:numId w:val="46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E5142B" w:rsidRPr="000575E9" w:rsidRDefault="00E5142B" w:rsidP="00E5142B">
      <w:pPr>
        <w:widowControl w:val="0"/>
        <w:numPr>
          <w:ilvl w:val="0"/>
          <w:numId w:val="46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</w:p>
    <w:p w:rsidR="00E5142B" w:rsidRPr="000575E9" w:rsidRDefault="00E5142B" w:rsidP="00E5142B">
      <w:pPr>
        <w:widowControl w:val="0"/>
        <w:numPr>
          <w:ilvl w:val="0"/>
          <w:numId w:val="46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Система оценивания выстраивается таким образом, чтобы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учащиеся включались в контрольно-оценочную деятельность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, приобретая навыки и привычку к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самооценке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.</w:t>
      </w:r>
    </w:p>
    <w:p w:rsidR="00E5142B" w:rsidRPr="000575E9" w:rsidRDefault="00E5142B" w:rsidP="00E51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>Критерии оценивания письменных работ</w:t>
      </w:r>
    </w:p>
    <w:p w:rsidR="00E5142B" w:rsidRPr="000575E9" w:rsidRDefault="00E5142B" w:rsidP="00E5142B">
      <w:pPr>
        <w:pStyle w:val="a4"/>
        <w:numPr>
          <w:ilvl w:val="0"/>
          <w:numId w:val="47"/>
        </w:numPr>
        <w:ind w:left="567"/>
        <w:jc w:val="both"/>
      </w:pPr>
      <w:r w:rsidRPr="000575E9">
        <w:rPr>
          <w:b/>
        </w:rPr>
        <w:t>За письменные работы (контрольные работы, тестовые работы, словарные диктанты)</w:t>
      </w:r>
      <w:r w:rsidRPr="000575E9">
        <w:t xml:space="preserve"> оценка вычисляется исходя из процента правильных ответов: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776"/>
        <w:gridCol w:w="2305"/>
      </w:tblGrid>
      <w:tr w:rsidR="00E5142B" w:rsidRPr="000575E9" w:rsidTr="00AF0B06">
        <w:trPr>
          <w:trHeight w:val="384"/>
        </w:trPr>
        <w:tc>
          <w:tcPr>
            <w:tcW w:w="2069" w:type="dxa"/>
          </w:tcPr>
          <w:p w:rsidR="00E5142B" w:rsidRPr="000575E9" w:rsidRDefault="00E5142B" w:rsidP="00AF0B06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Виды работ</w:t>
            </w:r>
          </w:p>
        </w:tc>
        <w:tc>
          <w:tcPr>
            <w:tcW w:w="1776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Контрольные</w:t>
            </w:r>
          </w:p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lastRenderedPageBreak/>
              <w:t>Тестовые работы,</w:t>
            </w:r>
          </w:p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словарные диктанты</w:t>
            </w:r>
          </w:p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42B" w:rsidRPr="000575E9" w:rsidTr="00AF0B06">
        <w:trPr>
          <w:trHeight w:val="267"/>
        </w:trPr>
        <w:tc>
          <w:tcPr>
            <w:tcW w:w="2069" w:type="dxa"/>
          </w:tcPr>
          <w:p w:rsidR="00E5142B" w:rsidRPr="000575E9" w:rsidRDefault="00E5142B" w:rsidP="00AF0B06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lastRenderedPageBreak/>
              <w:t>Оценка «2»</w:t>
            </w:r>
          </w:p>
        </w:tc>
        <w:tc>
          <w:tcPr>
            <w:tcW w:w="1776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60% и менее</w:t>
            </w:r>
          </w:p>
        </w:tc>
        <w:tc>
          <w:tcPr>
            <w:tcW w:w="2305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59% и менее</w:t>
            </w:r>
          </w:p>
        </w:tc>
      </w:tr>
      <w:tr w:rsidR="00E5142B" w:rsidRPr="000575E9" w:rsidTr="00AF0B06">
        <w:trPr>
          <w:trHeight w:val="268"/>
        </w:trPr>
        <w:tc>
          <w:tcPr>
            <w:tcW w:w="2069" w:type="dxa"/>
          </w:tcPr>
          <w:p w:rsidR="00E5142B" w:rsidRPr="000575E9" w:rsidRDefault="00E5142B" w:rsidP="00AF0B06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«3»</w:t>
            </w:r>
          </w:p>
        </w:tc>
        <w:tc>
          <w:tcPr>
            <w:tcW w:w="1776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61% до 75%</w:t>
            </w:r>
            <w:r w:rsidRPr="000575E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305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60% до 74%</w:t>
            </w:r>
          </w:p>
        </w:tc>
      </w:tr>
      <w:tr w:rsidR="00E5142B" w:rsidRPr="000575E9" w:rsidTr="00AF0B06">
        <w:trPr>
          <w:trHeight w:val="115"/>
        </w:trPr>
        <w:tc>
          <w:tcPr>
            <w:tcW w:w="2069" w:type="dxa"/>
          </w:tcPr>
          <w:p w:rsidR="00E5142B" w:rsidRPr="000575E9" w:rsidRDefault="00E5142B" w:rsidP="00AF0B06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«4»</w:t>
            </w:r>
          </w:p>
        </w:tc>
        <w:tc>
          <w:tcPr>
            <w:tcW w:w="1776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76% до 90%</w:t>
            </w:r>
          </w:p>
        </w:tc>
        <w:tc>
          <w:tcPr>
            <w:tcW w:w="2305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75% до 94%</w:t>
            </w:r>
          </w:p>
        </w:tc>
      </w:tr>
      <w:tr w:rsidR="00E5142B" w:rsidRPr="000575E9" w:rsidTr="00AF0B06">
        <w:trPr>
          <w:trHeight w:val="360"/>
        </w:trPr>
        <w:tc>
          <w:tcPr>
            <w:tcW w:w="2069" w:type="dxa"/>
          </w:tcPr>
          <w:p w:rsidR="00E5142B" w:rsidRPr="000575E9" w:rsidRDefault="00E5142B" w:rsidP="00AF0B06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«5»</w:t>
            </w:r>
          </w:p>
        </w:tc>
        <w:tc>
          <w:tcPr>
            <w:tcW w:w="1776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91% до 100%</w:t>
            </w:r>
          </w:p>
        </w:tc>
        <w:tc>
          <w:tcPr>
            <w:tcW w:w="2305" w:type="dxa"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95% до 100%</w:t>
            </w:r>
          </w:p>
        </w:tc>
      </w:tr>
    </w:tbl>
    <w:p w:rsidR="00E5142B" w:rsidRPr="000575E9" w:rsidRDefault="00E5142B" w:rsidP="00E5142B">
      <w:pPr>
        <w:pStyle w:val="a4"/>
        <w:numPr>
          <w:ilvl w:val="0"/>
          <w:numId w:val="47"/>
        </w:numPr>
        <w:jc w:val="both"/>
      </w:pPr>
      <w:proofErr w:type="gramStart"/>
      <w:r w:rsidRPr="000575E9">
        <w:rPr>
          <w:b/>
        </w:rPr>
        <w:t>Критерии оценивания творческих письменных работ (письма,  сочинения, эссе, проектные работы, в т.ч. в группах)</w:t>
      </w:r>
      <w:proofErr w:type="gramEnd"/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 Творческие письменные работы (письма, разные виды сочинений, эссе, проектные работы, вт.ч. в группах) оцениваются по пяти критериям: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1</w:t>
      </w:r>
      <w:r w:rsidRPr="000575E9">
        <w:rPr>
          <w:rFonts w:ascii="Times New Roman" w:hAnsi="Times New Roman"/>
          <w:i/>
          <w:sz w:val="24"/>
          <w:szCs w:val="24"/>
        </w:rPr>
        <w:t>.Содержание</w:t>
      </w:r>
      <w:r w:rsidRPr="000575E9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2.</w:t>
      </w:r>
      <w:r w:rsidRPr="000575E9">
        <w:rPr>
          <w:rFonts w:ascii="Times New Roman" w:hAnsi="Times New Roman"/>
          <w:i/>
          <w:sz w:val="24"/>
          <w:szCs w:val="24"/>
        </w:rPr>
        <w:t>Организация работы</w:t>
      </w:r>
      <w:r w:rsidRPr="000575E9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3.</w:t>
      </w:r>
      <w:r w:rsidRPr="000575E9">
        <w:rPr>
          <w:rFonts w:ascii="Times New Roman" w:hAnsi="Times New Roman"/>
          <w:i/>
          <w:sz w:val="24"/>
          <w:szCs w:val="24"/>
        </w:rPr>
        <w:t>Лексика</w:t>
      </w:r>
      <w:r w:rsidRPr="000575E9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4. </w:t>
      </w:r>
      <w:r w:rsidRPr="000575E9">
        <w:rPr>
          <w:rFonts w:ascii="Times New Roman" w:hAnsi="Times New Roman"/>
          <w:i/>
          <w:sz w:val="24"/>
          <w:szCs w:val="24"/>
        </w:rPr>
        <w:t xml:space="preserve">Грамматика </w:t>
      </w:r>
      <w:r w:rsidRPr="000575E9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5.</w:t>
      </w:r>
      <w:r w:rsidRPr="000575E9">
        <w:rPr>
          <w:rFonts w:ascii="Times New Roman" w:hAnsi="Times New Roman"/>
          <w:i/>
          <w:sz w:val="24"/>
          <w:szCs w:val="24"/>
        </w:rPr>
        <w:t>Орфография и пунктуация (</w:t>
      </w:r>
      <w:r w:rsidRPr="000575E9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1915"/>
        <w:gridCol w:w="1622"/>
        <w:gridCol w:w="1711"/>
        <w:gridCol w:w="1904"/>
        <w:gridCol w:w="1854"/>
      </w:tblGrid>
      <w:tr w:rsidR="00E5142B" w:rsidRPr="000575E9" w:rsidTr="00E5142B">
        <w:trPr>
          <w:trHeight w:val="219"/>
        </w:trPr>
        <w:tc>
          <w:tcPr>
            <w:tcW w:w="891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  <w:tc>
          <w:tcPr>
            <w:tcW w:w="10132" w:type="dxa"/>
            <w:gridSpan w:val="5"/>
          </w:tcPr>
          <w:p w:rsidR="00E5142B" w:rsidRPr="00E5142B" w:rsidRDefault="00E5142B" w:rsidP="00E5142B">
            <w:pPr>
              <w:jc w:val="center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Критерии оценки</w:t>
            </w:r>
          </w:p>
        </w:tc>
      </w:tr>
      <w:tr w:rsidR="00E5142B" w:rsidRPr="000575E9" w:rsidTr="00E5142B">
        <w:tc>
          <w:tcPr>
            <w:tcW w:w="891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E5142B">
              <w:rPr>
                <w:rFonts w:ascii="Times New Roman" w:hAnsi="Times New Roman"/>
                <w:b/>
                <w:i/>
                <w:szCs w:val="24"/>
              </w:rPr>
              <w:t xml:space="preserve">1.Содержание: 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05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E5142B">
              <w:rPr>
                <w:rFonts w:ascii="Times New Roman" w:hAnsi="Times New Roman"/>
                <w:b/>
                <w:i/>
                <w:szCs w:val="24"/>
              </w:rPr>
              <w:t xml:space="preserve">2.Организация работы </w:t>
            </w:r>
          </w:p>
        </w:tc>
        <w:tc>
          <w:tcPr>
            <w:tcW w:w="198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E5142B">
              <w:rPr>
                <w:rFonts w:ascii="Times New Roman" w:hAnsi="Times New Roman"/>
                <w:b/>
                <w:i/>
                <w:szCs w:val="24"/>
              </w:rPr>
              <w:t>3. Лексика</w:t>
            </w:r>
          </w:p>
        </w:tc>
        <w:tc>
          <w:tcPr>
            <w:tcW w:w="226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E5142B">
              <w:rPr>
                <w:rFonts w:ascii="Times New Roman" w:hAnsi="Times New Roman"/>
                <w:b/>
                <w:i/>
                <w:szCs w:val="24"/>
              </w:rPr>
              <w:t>4. Грамматика</w:t>
            </w:r>
          </w:p>
        </w:tc>
        <w:tc>
          <w:tcPr>
            <w:tcW w:w="188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E5142B">
              <w:rPr>
                <w:rFonts w:ascii="Times New Roman" w:hAnsi="Times New Roman"/>
                <w:b/>
                <w:i/>
                <w:szCs w:val="24"/>
              </w:rPr>
              <w:t>5. Орфография и пунктуация</w:t>
            </w:r>
          </w:p>
        </w:tc>
      </w:tr>
      <w:tr w:rsidR="00E5142B" w:rsidRPr="000575E9" w:rsidTr="00E5142B">
        <w:tc>
          <w:tcPr>
            <w:tcW w:w="891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«5»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3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2268" w:type="dxa"/>
          </w:tcPr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запятых.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Используются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точки </w:t>
            </w:r>
            <w:proofErr w:type="gramStart"/>
            <w:r w:rsidRPr="00E5142B">
              <w:rPr>
                <w:rFonts w:ascii="Times New Roman" w:hAnsi="Times New Roman"/>
                <w:szCs w:val="24"/>
              </w:rPr>
              <w:t>в</w:t>
            </w:r>
            <w:proofErr w:type="gramEnd"/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E5142B">
              <w:rPr>
                <w:rFonts w:ascii="Times New Roman" w:hAnsi="Times New Roman"/>
                <w:szCs w:val="24"/>
              </w:rPr>
              <w:t>сокращениях</w:t>
            </w:r>
            <w:proofErr w:type="gramEnd"/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E5142B">
              <w:rPr>
                <w:rFonts w:ascii="Times New Roman" w:hAnsi="Times New Roman"/>
                <w:szCs w:val="24"/>
              </w:rPr>
              <w:t>слов (</w:t>
            </w:r>
            <w:proofErr w:type="spellStart"/>
            <w:r w:rsidRPr="00E5142B">
              <w:rPr>
                <w:rFonts w:ascii="Times New Roman" w:hAnsi="Times New Roman"/>
                <w:szCs w:val="24"/>
              </w:rPr>
              <w:t>etc</w:t>
            </w:r>
            <w:proofErr w:type="spellEnd"/>
            <w:r w:rsidRPr="00E5142B">
              <w:rPr>
                <w:rFonts w:ascii="Times New Roman" w:hAnsi="Times New Roman"/>
                <w:szCs w:val="24"/>
              </w:rPr>
              <w:t xml:space="preserve">. , </w:t>
            </w:r>
            <w:proofErr w:type="spellStart"/>
            <w:r w:rsidRPr="00E5142B">
              <w:rPr>
                <w:rFonts w:ascii="Times New Roman" w:hAnsi="Times New Roman"/>
                <w:szCs w:val="24"/>
              </w:rPr>
              <w:t>i.е</w:t>
            </w:r>
            <w:proofErr w:type="spellEnd"/>
            <w:r w:rsidRPr="00E5142B">
              <w:rPr>
                <w:rFonts w:ascii="Times New Roman" w:hAnsi="Times New Roman"/>
                <w:szCs w:val="24"/>
              </w:rPr>
              <w:t>.,</w:t>
            </w:r>
            <w:proofErr w:type="gramEnd"/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  <w:lang w:val="en-US"/>
              </w:rPr>
            </w:pPr>
            <w:r w:rsidRPr="00E5142B">
              <w:rPr>
                <w:rFonts w:ascii="Times New Roman" w:hAnsi="Times New Roman"/>
                <w:szCs w:val="24"/>
                <w:lang w:val="en-US"/>
              </w:rPr>
              <w:t>e.g., Prof.,  Nov.,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  <w:lang w:val="en-US"/>
              </w:rPr>
            </w:pPr>
            <w:r w:rsidRPr="00E5142B">
              <w:rPr>
                <w:rFonts w:ascii="Times New Roman" w:hAnsi="Times New Roman"/>
                <w:szCs w:val="24"/>
                <w:lang w:val="en-US"/>
              </w:rPr>
              <w:t xml:space="preserve">U.K., </w:t>
            </w:r>
            <w:r w:rsidRPr="00E5142B">
              <w:rPr>
                <w:rFonts w:ascii="Times New Roman" w:hAnsi="Times New Roman"/>
                <w:szCs w:val="24"/>
              </w:rPr>
              <w:t>В</w:t>
            </w:r>
            <w:r w:rsidRPr="00E5142B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E5142B">
              <w:rPr>
                <w:rFonts w:ascii="Times New Roman" w:hAnsi="Times New Roman"/>
                <w:szCs w:val="24"/>
              </w:rPr>
              <w:t>С</w:t>
            </w:r>
            <w:r w:rsidRPr="00E5142B">
              <w:rPr>
                <w:rFonts w:ascii="Times New Roman" w:hAnsi="Times New Roman"/>
                <w:szCs w:val="24"/>
                <w:lang w:val="en-US"/>
              </w:rPr>
              <w:t>., Ave.),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запятые,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апостроф, дефис,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тире, двоеточие,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точка с запятой,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кавычки </w:t>
            </w:r>
            <w:proofErr w:type="gramStart"/>
            <w:r w:rsidRPr="00E5142B">
              <w:rPr>
                <w:rFonts w:ascii="Times New Roman" w:hAnsi="Times New Roman"/>
                <w:szCs w:val="24"/>
              </w:rPr>
              <w:t>в</w:t>
            </w:r>
            <w:proofErr w:type="gramEnd"/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соответствии </w:t>
            </w:r>
            <w:proofErr w:type="gramStart"/>
            <w:r w:rsidRPr="00E5142B">
              <w:rPr>
                <w:rFonts w:ascii="Times New Roman" w:hAnsi="Times New Roman"/>
                <w:szCs w:val="24"/>
              </w:rPr>
              <w:t>с</w:t>
            </w:r>
            <w:proofErr w:type="gramEnd"/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правилами и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смыслом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высказывания.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Соблюдаются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правила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орфографии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5142B" w:rsidRPr="000575E9" w:rsidTr="00E5142B">
        <w:tc>
          <w:tcPr>
            <w:tcW w:w="891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lastRenderedPageBreak/>
              <w:t>«4»</w:t>
            </w:r>
            <w:r w:rsidRPr="00E5142B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93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98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 (до 3-х).</w:t>
            </w:r>
          </w:p>
        </w:tc>
        <w:tc>
          <w:tcPr>
            <w:tcW w:w="226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й задачи</w:t>
            </w:r>
            <w:r w:rsidRPr="00E5142B">
              <w:rPr>
                <w:rFonts w:ascii="Times New Roman" w:hAnsi="Times New Roman"/>
              </w:rPr>
              <w:t xml:space="preserve"> </w:t>
            </w:r>
            <w:r w:rsidRPr="00E5142B">
              <w:rPr>
                <w:rFonts w:ascii="Times New Roman" w:hAnsi="Times New Roman"/>
                <w:szCs w:val="24"/>
              </w:rPr>
              <w:t>(допускается до 5 негрубых ошибок).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lastRenderedPageBreak/>
              <w:t xml:space="preserve"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соблюдены основные правила расстановки запятых.</w:t>
            </w:r>
          </w:p>
        </w:tc>
      </w:tr>
      <w:tr w:rsidR="00E5142B" w:rsidRPr="000575E9" w:rsidTr="00E5142B">
        <w:tc>
          <w:tcPr>
            <w:tcW w:w="891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lastRenderedPageBreak/>
              <w:t>«3»</w:t>
            </w:r>
          </w:p>
        </w:tc>
        <w:tc>
          <w:tcPr>
            <w:tcW w:w="193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Коммуникативная задача решена частично.</w:t>
            </w:r>
          </w:p>
        </w:tc>
        <w:tc>
          <w:tcPr>
            <w:tcW w:w="205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198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местами неадекватное употребление лексики.</w:t>
            </w:r>
          </w:p>
        </w:tc>
        <w:tc>
          <w:tcPr>
            <w:tcW w:w="226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имеются 2-3  грубые грамматические ошибки или множественное количество негрубых ошибок.</w:t>
            </w:r>
          </w:p>
        </w:tc>
        <w:tc>
          <w:tcPr>
            <w:tcW w:w="188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E5142B" w:rsidRPr="000575E9" w:rsidTr="00E5142B">
        <w:tc>
          <w:tcPr>
            <w:tcW w:w="891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«2»</w:t>
            </w:r>
          </w:p>
        </w:tc>
        <w:tc>
          <w:tcPr>
            <w:tcW w:w="193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Коммуникативная задача не решена.</w:t>
            </w:r>
          </w:p>
        </w:tc>
        <w:tc>
          <w:tcPr>
            <w:tcW w:w="2056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198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большое количество лексических ошибок</w:t>
            </w:r>
          </w:p>
        </w:tc>
        <w:tc>
          <w:tcPr>
            <w:tcW w:w="226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большое количество грубых грамматических ошибок.</w:t>
            </w:r>
          </w:p>
        </w:tc>
        <w:tc>
          <w:tcPr>
            <w:tcW w:w="188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запятых.</w:t>
            </w:r>
          </w:p>
        </w:tc>
      </w:tr>
      <w:tr w:rsidR="00E5142B" w:rsidRPr="000575E9" w:rsidTr="00E5142B">
        <w:tc>
          <w:tcPr>
            <w:tcW w:w="891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lastRenderedPageBreak/>
              <w:t>«1»</w:t>
            </w:r>
          </w:p>
        </w:tc>
        <w:tc>
          <w:tcPr>
            <w:tcW w:w="1936" w:type="dxa"/>
          </w:tcPr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Учащийся отказался от ответа</w:t>
            </w:r>
          </w:p>
        </w:tc>
        <w:tc>
          <w:tcPr>
            <w:tcW w:w="2056" w:type="dxa"/>
          </w:tcPr>
          <w:p w:rsidR="00E5142B" w:rsidRPr="00E5142B" w:rsidRDefault="00E5142B" w:rsidP="00AF0B0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ab/>
      </w:r>
    </w:p>
    <w:p w:rsidR="00E5142B" w:rsidRPr="000575E9" w:rsidRDefault="00E5142B" w:rsidP="00E5142B">
      <w:pPr>
        <w:pStyle w:val="a4"/>
        <w:numPr>
          <w:ilvl w:val="0"/>
          <w:numId w:val="47"/>
        </w:numPr>
        <w:jc w:val="both"/>
        <w:rPr>
          <w:b/>
        </w:rPr>
      </w:pPr>
      <w:r w:rsidRPr="000575E9">
        <w:rPr>
          <w:b/>
        </w:rPr>
        <w:t xml:space="preserve"> 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5. Произношени</w:t>
      </w:r>
      <w:proofErr w:type="gramStart"/>
      <w:r w:rsidRPr="000575E9">
        <w:rPr>
          <w:rFonts w:ascii="Times New Roman" w:hAnsi="Times New Roman"/>
          <w:sz w:val="24"/>
          <w:szCs w:val="24"/>
        </w:rPr>
        <w:t>е(</w:t>
      </w:r>
      <w:proofErr w:type="gramEnd"/>
      <w:r w:rsidRPr="000575E9">
        <w:rPr>
          <w:rFonts w:ascii="Times New Roman" w:hAnsi="Times New Roman"/>
          <w:sz w:val="24"/>
          <w:szCs w:val="24"/>
        </w:rPr>
        <w:t>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1873"/>
        <w:gridCol w:w="2038"/>
        <w:gridCol w:w="1568"/>
        <w:gridCol w:w="1739"/>
        <w:gridCol w:w="1709"/>
      </w:tblGrid>
      <w:tr w:rsidR="00E5142B" w:rsidRPr="000575E9" w:rsidTr="00E5142B">
        <w:tc>
          <w:tcPr>
            <w:tcW w:w="1045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Оценка</w:t>
            </w:r>
            <w:r w:rsidRPr="00E5142B">
              <w:rPr>
                <w:rFonts w:ascii="Times New Roman" w:hAnsi="Times New Roman"/>
                <w:b/>
                <w:szCs w:val="24"/>
              </w:rPr>
              <w:tab/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60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 xml:space="preserve">Содержание </w:t>
            </w:r>
            <w:r w:rsidRPr="00E5142B">
              <w:rPr>
                <w:rFonts w:ascii="Times New Roman" w:hAnsi="Times New Roman"/>
                <w:b/>
                <w:szCs w:val="24"/>
              </w:rPr>
              <w:tab/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3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 xml:space="preserve">Коммуникативное взаимодействие   </w:t>
            </w:r>
          </w:p>
        </w:tc>
        <w:tc>
          <w:tcPr>
            <w:tcW w:w="185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Лексика</w:t>
            </w:r>
            <w:r w:rsidRPr="00E5142B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94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Грамматика</w:t>
            </w:r>
            <w:r w:rsidRPr="00E5142B">
              <w:rPr>
                <w:rFonts w:ascii="Times New Roman" w:hAnsi="Times New Roman"/>
                <w:b/>
                <w:szCs w:val="24"/>
              </w:rPr>
              <w:tab/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7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Произношение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5142B" w:rsidRPr="000575E9" w:rsidTr="00E5142B">
        <w:tc>
          <w:tcPr>
            <w:tcW w:w="1045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«5»</w:t>
            </w:r>
          </w:p>
        </w:tc>
        <w:tc>
          <w:tcPr>
            <w:tcW w:w="2060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E5142B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2243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85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 грамматические ошибки не мешают коммуникации.</w:t>
            </w:r>
          </w:p>
        </w:tc>
        <w:tc>
          <w:tcPr>
            <w:tcW w:w="187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E5142B" w:rsidRPr="000575E9" w:rsidTr="00E5142B">
        <w:tc>
          <w:tcPr>
            <w:tcW w:w="1045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«4»</w:t>
            </w:r>
          </w:p>
        </w:tc>
        <w:tc>
          <w:tcPr>
            <w:tcW w:w="2060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Не полный объем высказывания. Высказывание  соответствует 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243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lastRenderedPageBreak/>
              <w:t>Коммуникация немного затруднена.</w:t>
            </w:r>
            <w:r w:rsidRPr="00E5142B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85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Лексические ошибки незначительно влияют на восприятие 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речи учащегося.</w:t>
            </w:r>
          </w:p>
        </w:tc>
        <w:tc>
          <w:tcPr>
            <w:tcW w:w="194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lastRenderedPageBreak/>
              <w:t xml:space="preserve">Грамматические незначительно влияют на восприятие 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речи учащегося.</w:t>
            </w:r>
          </w:p>
        </w:tc>
        <w:tc>
          <w:tcPr>
            <w:tcW w:w="187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lastRenderedPageBreak/>
              <w:t xml:space="preserve">Речь иногда неоправданно </w:t>
            </w:r>
            <w:proofErr w:type="spellStart"/>
            <w:r w:rsidRPr="00E5142B">
              <w:rPr>
                <w:rFonts w:ascii="Times New Roman" w:hAnsi="Times New Roman"/>
                <w:szCs w:val="24"/>
              </w:rPr>
              <w:t>паузирована</w:t>
            </w:r>
            <w:proofErr w:type="spellEnd"/>
            <w:r w:rsidRPr="00E5142B">
              <w:rPr>
                <w:rFonts w:ascii="Times New Roman" w:hAnsi="Times New Roman"/>
                <w:szCs w:val="24"/>
              </w:rPr>
              <w:t xml:space="preserve">. В отдельных словах </w:t>
            </w:r>
            <w:r w:rsidRPr="00E5142B">
              <w:rPr>
                <w:rFonts w:ascii="Times New Roman" w:hAnsi="Times New Roman"/>
                <w:szCs w:val="24"/>
              </w:rPr>
              <w:lastRenderedPageBreak/>
              <w:t>допускаются фонетические ошибки (замена, английских фонем сходными русскими). Общая интонация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E5142B">
              <w:rPr>
                <w:rFonts w:ascii="Times New Roman" w:hAnsi="Times New Roman"/>
                <w:szCs w:val="24"/>
              </w:rPr>
              <w:t>обусловлена</w:t>
            </w:r>
            <w:proofErr w:type="gramEnd"/>
            <w:r w:rsidRPr="00E5142B">
              <w:rPr>
                <w:rFonts w:ascii="Times New Roman" w:hAnsi="Times New Roman"/>
                <w:szCs w:val="24"/>
              </w:rPr>
              <w:t xml:space="preserve"> влиянием родного языка.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5142B" w:rsidRPr="000575E9" w:rsidTr="00E5142B">
        <w:tc>
          <w:tcPr>
            <w:tcW w:w="1045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lastRenderedPageBreak/>
              <w:t>«3»</w:t>
            </w:r>
          </w:p>
        </w:tc>
        <w:tc>
          <w:tcPr>
            <w:tcW w:w="2060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243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Коммуникация существенно затруднена, учащийся не проявляет речевой инициативы.</w:t>
            </w:r>
            <w:r w:rsidRPr="00E5142B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85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Учащийся делает большое количество грубых лексических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 xml:space="preserve"> ошибок.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187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Речь воспринимается с трудом из-за большого количества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фонетических ошибок. Интонация обусловлена влиянием родного языка.</w:t>
            </w:r>
          </w:p>
        </w:tc>
      </w:tr>
      <w:tr w:rsidR="00E5142B" w:rsidRPr="000575E9" w:rsidTr="00E5142B">
        <w:tc>
          <w:tcPr>
            <w:tcW w:w="1045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«2»</w:t>
            </w:r>
          </w:p>
        </w:tc>
        <w:tc>
          <w:tcPr>
            <w:tcW w:w="2060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Учащийся не понимает  смысла задания. Аспекты указанные в задании не учтены.</w:t>
            </w:r>
          </w:p>
        </w:tc>
        <w:tc>
          <w:tcPr>
            <w:tcW w:w="2243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Коммуникативная задача не решена.</w:t>
            </w:r>
          </w:p>
        </w:tc>
        <w:tc>
          <w:tcPr>
            <w:tcW w:w="185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Учащийся не может построить высказывание.</w:t>
            </w:r>
          </w:p>
        </w:tc>
        <w:tc>
          <w:tcPr>
            <w:tcW w:w="194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Учащийся не может грамматически верно построить высказывание.</w:t>
            </w:r>
          </w:p>
        </w:tc>
        <w:tc>
          <w:tcPr>
            <w:tcW w:w="187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Речь понять не возможно.</w:t>
            </w:r>
          </w:p>
        </w:tc>
      </w:tr>
      <w:tr w:rsidR="00E5142B" w:rsidRPr="000575E9" w:rsidTr="00E5142B">
        <w:tc>
          <w:tcPr>
            <w:tcW w:w="1045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lastRenderedPageBreak/>
              <w:t>«1»</w:t>
            </w:r>
          </w:p>
        </w:tc>
        <w:tc>
          <w:tcPr>
            <w:tcW w:w="2060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  <w:r w:rsidRPr="00E5142B">
              <w:rPr>
                <w:rFonts w:ascii="Times New Roman" w:hAnsi="Times New Roman"/>
                <w:szCs w:val="24"/>
              </w:rPr>
              <w:t>Учащийся отказался от ответа</w:t>
            </w:r>
          </w:p>
        </w:tc>
        <w:tc>
          <w:tcPr>
            <w:tcW w:w="2243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142B" w:rsidRPr="000575E9" w:rsidRDefault="00E5142B" w:rsidP="00E5142B">
      <w:pPr>
        <w:pStyle w:val="a4"/>
        <w:numPr>
          <w:ilvl w:val="0"/>
          <w:numId w:val="47"/>
        </w:numPr>
        <w:jc w:val="both"/>
        <w:rPr>
          <w:b/>
        </w:rPr>
      </w:pPr>
      <w:r w:rsidRPr="000575E9">
        <w:rPr>
          <w:b/>
        </w:rPr>
        <w:t xml:space="preserve"> Критерии  оценивания чтения</w:t>
      </w:r>
    </w:p>
    <w:p w:rsidR="00E5142B" w:rsidRPr="000575E9" w:rsidRDefault="00E5142B" w:rsidP="00E514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0575E9">
        <w:rPr>
          <w:rFonts w:ascii="Times New Roman" w:hAnsi="Times New Roman"/>
          <w:sz w:val="24"/>
          <w:szCs w:val="24"/>
        </w:rPr>
        <w:t xml:space="preserve"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 детали   (изучающее  чтение)   и чтением с извлечением нужной либо интересующей читателя информации (просмотровое).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2"/>
        <w:gridCol w:w="4047"/>
        <w:gridCol w:w="4362"/>
      </w:tblGrid>
      <w:tr w:rsidR="00E5142B" w:rsidRPr="000575E9" w:rsidTr="00E5142B">
        <w:tc>
          <w:tcPr>
            <w:tcW w:w="1212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hAnsi="Times New Roman"/>
                <w:b/>
                <w:szCs w:val="24"/>
              </w:rPr>
              <w:t>Оценка</w:t>
            </w:r>
          </w:p>
        </w:tc>
        <w:tc>
          <w:tcPr>
            <w:tcW w:w="4566" w:type="dxa"/>
          </w:tcPr>
          <w:p w:rsidR="00E5142B" w:rsidRPr="00E5142B" w:rsidRDefault="00E5142B" w:rsidP="00AF0B06">
            <w:pPr>
              <w:rPr>
                <w:rFonts w:ascii="Times New Roman" w:hAnsi="Times New Roman"/>
                <w:b/>
              </w:rPr>
            </w:pPr>
            <w:r w:rsidRPr="00E5142B">
              <w:rPr>
                <w:rFonts w:ascii="Times New Roman" w:hAnsi="Times New Roman"/>
                <w:b/>
              </w:rPr>
              <w:t>Решение коммуникативной задачи</w:t>
            </w:r>
          </w:p>
        </w:tc>
        <w:tc>
          <w:tcPr>
            <w:tcW w:w="4927" w:type="dxa"/>
          </w:tcPr>
          <w:p w:rsidR="00E5142B" w:rsidRPr="00E5142B" w:rsidRDefault="00E5142B" w:rsidP="00E5142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5142B">
              <w:rPr>
                <w:rFonts w:ascii="Times New Roman" w:eastAsia="Calibri" w:hAnsi="Times New Roman"/>
                <w:b/>
              </w:rPr>
              <w:t>Характеристика ответа</w:t>
            </w:r>
          </w:p>
        </w:tc>
      </w:tr>
      <w:tr w:rsidR="00E5142B" w:rsidRPr="000575E9" w:rsidTr="00E5142B">
        <w:trPr>
          <w:trHeight w:val="1277"/>
        </w:trPr>
        <w:tc>
          <w:tcPr>
            <w:tcW w:w="1212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</w:rPr>
            </w:pPr>
            <w:r w:rsidRPr="00E5142B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4566" w:type="dxa"/>
          </w:tcPr>
          <w:p w:rsidR="00E5142B" w:rsidRPr="00E5142B" w:rsidRDefault="00E5142B" w:rsidP="00AF0B06">
            <w:pPr>
              <w:rPr>
                <w:rFonts w:ascii="Times New Roman" w:hAnsi="Times New Roman"/>
              </w:rPr>
            </w:pPr>
            <w:r w:rsidRPr="00E5142B">
              <w:rPr>
                <w:rFonts w:ascii="Times New Roman" w:eastAsia="Calibri" w:hAnsi="Times New Roman"/>
              </w:rPr>
              <w:t>Коммуникативная задача полностью решена. Ученик полностью понял и осмыслил содержание текста в объеме, предусмотренном заданием (чтение с общим, выборочным или полным пониманием содержания).</w:t>
            </w:r>
          </w:p>
        </w:tc>
        <w:tc>
          <w:tcPr>
            <w:tcW w:w="4927" w:type="dxa"/>
          </w:tcPr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>Демонстрирует хорошие навыки и умения определять тему/основную мысль текста;</w:t>
            </w:r>
          </w:p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 xml:space="preserve">выделяет главные факты, </w:t>
            </w:r>
            <w:proofErr w:type="gramStart"/>
            <w:r w:rsidRPr="00E5142B">
              <w:rPr>
                <w:rFonts w:ascii="Times New Roman" w:eastAsia="Calibri" w:hAnsi="Times New Roman"/>
              </w:rPr>
              <w:t>исключая</w:t>
            </w:r>
            <w:proofErr w:type="gramEnd"/>
            <w:r w:rsidRPr="00E5142B">
              <w:rPr>
                <w:rFonts w:ascii="Times New Roman" w:eastAsia="Calibri" w:hAnsi="Times New Roman"/>
              </w:rPr>
              <w:t xml:space="preserve"> второстепенные; </w:t>
            </w:r>
          </w:p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>может догадаться о значении незнакомых слов;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</w:rPr>
            </w:pPr>
            <w:proofErr w:type="gramStart"/>
            <w:r w:rsidRPr="00E5142B">
              <w:rPr>
                <w:rFonts w:ascii="Times New Roman" w:eastAsia="Calibri" w:hAnsi="Times New Roman"/>
              </w:rPr>
              <w:t>верно</w:t>
            </w:r>
            <w:proofErr w:type="gramEnd"/>
            <w:r w:rsidRPr="00E5142B">
              <w:rPr>
                <w:rFonts w:ascii="Times New Roman" w:eastAsia="Calibri" w:hAnsi="Times New Roman"/>
              </w:rPr>
              <w:t xml:space="preserve"> устанавливает причинно-следственную взаимосвязь между событиями/фактами текста.</w:t>
            </w:r>
          </w:p>
        </w:tc>
      </w:tr>
      <w:tr w:rsidR="00E5142B" w:rsidRPr="000575E9" w:rsidTr="00E5142B">
        <w:tc>
          <w:tcPr>
            <w:tcW w:w="1212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</w:rPr>
            </w:pPr>
            <w:r w:rsidRPr="00E5142B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4566" w:type="dxa"/>
          </w:tcPr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>Коммуникативная задача решена.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</w:rPr>
            </w:pPr>
            <w:r w:rsidRPr="00E5142B">
              <w:rPr>
                <w:rFonts w:ascii="Times New Roman" w:eastAsia="Calibri" w:hAnsi="Times New Roman"/>
              </w:rPr>
              <w:t>Ученик полностью понял и осмыслил содержание прочитанного иноязычного текста за исключением деталей и частностей, не влияющих на понимание этого текста в объеме, предусмотренном заданием</w:t>
            </w:r>
          </w:p>
        </w:tc>
        <w:tc>
          <w:tcPr>
            <w:tcW w:w="4927" w:type="dxa"/>
          </w:tcPr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>Демонстрирует навыки и умения определять тему/основную мысль текста;</w:t>
            </w:r>
          </w:p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 xml:space="preserve">в большинстве случаев, верно, выделяет главные факты, </w:t>
            </w:r>
            <w:proofErr w:type="gramStart"/>
            <w:r w:rsidRPr="00E5142B">
              <w:rPr>
                <w:rFonts w:ascii="Times New Roman" w:eastAsia="Calibri" w:hAnsi="Times New Roman"/>
              </w:rPr>
              <w:t>исключая</w:t>
            </w:r>
            <w:proofErr w:type="gramEnd"/>
            <w:r w:rsidRPr="00E5142B">
              <w:rPr>
                <w:rFonts w:ascii="Times New Roman" w:eastAsia="Calibri" w:hAnsi="Times New Roman"/>
              </w:rPr>
              <w:t xml:space="preserve"> второстепенные; </w:t>
            </w:r>
          </w:p>
          <w:p w:rsidR="00E5142B" w:rsidRPr="00E5142B" w:rsidRDefault="00E5142B" w:rsidP="00E5142B">
            <w:pPr>
              <w:jc w:val="both"/>
              <w:rPr>
                <w:rFonts w:ascii="Times New Roman" w:hAnsi="Times New Roman"/>
              </w:rPr>
            </w:pPr>
            <w:r w:rsidRPr="00E5142B">
              <w:rPr>
                <w:rFonts w:ascii="Times New Roman" w:eastAsia="Calibri" w:hAnsi="Times New Roman"/>
              </w:rPr>
              <w:t>демонстрирует наличие проблемы при анализе отдельных мест текста, при оценке текста и высказывании собственного мнения.</w:t>
            </w:r>
          </w:p>
        </w:tc>
      </w:tr>
      <w:tr w:rsidR="00E5142B" w:rsidRPr="000575E9" w:rsidTr="00E5142B">
        <w:tc>
          <w:tcPr>
            <w:tcW w:w="1212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</w:rPr>
            </w:pPr>
            <w:r w:rsidRPr="00E5142B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4566" w:type="dxa"/>
          </w:tcPr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 xml:space="preserve">Коммуникативная задача решена частично; 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</w:rPr>
            </w:pPr>
            <w:r w:rsidRPr="00E5142B">
              <w:rPr>
                <w:rFonts w:ascii="Times New Roman" w:eastAsia="Calibri" w:hAnsi="Times New Roman"/>
              </w:rPr>
              <w:t>ученик частично понял и осмыслил содержание прочитанного иноязычного текста</w:t>
            </w:r>
          </w:p>
        </w:tc>
        <w:tc>
          <w:tcPr>
            <w:tcW w:w="4927" w:type="dxa"/>
          </w:tcPr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 xml:space="preserve">Демонстрирует </w:t>
            </w:r>
            <w:proofErr w:type="spellStart"/>
            <w:r w:rsidRPr="00E5142B">
              <w:rPr>
                <w:rFonts w:ascii="Times New Roman" w:eastAsia="Calibri" w:hAnsi="Times New Roman"/>
              </w:rPr>
              <w:t>несформированность</w:t>
            </w:r>
            <w:proofErr w:type="spellEnd"/>
            <w:r w:rsidRPr="00E5142B">
              <w:rPr>
                <w:rFonts w:ascii="Times New Roman" w:eastAsia="Calibri" w:hAnsi="Times New Roman"/>
              </w:rPr>
              <w:t xml:space="preserve">  навыков и умения определять тему/основную мысль текста;</w:t>
            </w:r>
          </w:p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>не может полно и точно понимать содержание текста;</w:t>
            </w:r>
          </w:p>
          <w:p w:rsidR="00E5142B" w:rsidRPr="00E5142B" w:rsidRDefault="00E5142B" w:rsidP="00AF0B06">
            <w:pPr>
              <w:rPr>
                <w:rFonts w:ascii="Times New Roman" w:eastAsia="Calibri" w:hAnsi="Times New Roman"/>
              </w:rPr>
            </w:pPr>
            <w:r w:rsidRPr="00E5142B">
              <w:rPr>
                <w:rFonts w:ascii="Times New Roman" w:eastAsia="Calibri" w:hAnsi="Times New Roman"/>
              </w:rPr>
              <w:t xml:space="preserve">в большинстве случаев не может выбрать необходимую / интересующую </w:t>
            </w:r>
            <w:r w:rsidRPr="00E5142B">
              <w:rPr>
                <w:rFonts w:ascii="Times New Roman" w:eastAsia="Calibri" w:hAnsi="Times New Roman"/>
              </w:rPr>
              <w:lastRenderedPageBreak/>
              <w:t>информацию</w:t>
            </w:r>
          </w:p>
        </w:tc>
      </w:tr>
      <w:tr w:rsidR="00E5142B" w:rsidRPr="000575E9" w:rsidTr="00E5142B">
        <w:tc>
          <w:tcPr>
            <w:tcW w:w="1212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</w:rPr>
            </w:pPr>
            <w:r w:rsidRPr="00E5142B">
              <w:rPr>
                <w:rFonts w:ascii="Times New Roman" w:hAnsi="Times New Roman"/>
                <w:b/>
              </w:rPr>
              <w:lastRenderedPageBreak/>
              <w:t>«2»</w:t>
            </w:r>
          </w:p>
        </w:tc>
        <w:tc>
          <w:tcPr>
            <w:tcW w:w="4566" w:type="dxa"/>
          </w:tcPr>
          <w:p w:rsidR="00E5142B" w:rsidRPr="00E5142B" w:rsidRDefault="00E5142B" w:rsidP="00AF0B06">
            <w:pPr>
              <w:rPr>
                <w:rFonts w:ascii="Times New Roman" w:hAnsi="Times New Roman"/>
              </w:rPr>
            </w:pPr>
            <w:r w:rsidRPr="00E5142B">
              <w:rPr>
                <w:rFonts w:ascii="Times New Roman" w:hAnsi="Times New Roman"/>
              </w:rPr>
              <w:t xml:space="preserve">Коммуникативная задача не решена, </w:t>
            </w:r>
          </w:p>
          <w:p w:rsidR="00E5142B" w:rsidRPr="00E5142B" w:rsidRDefault="00E5142B" w:rsidP="00AF0B06">
            <w:pPr>
              <w:rPr>
                <w:rFonts w:ascii="Times New Roman" w:hAnsi="Times New Roman"/>
              </w:rPr>
            </w:pPr>
            <w:r w:rsidRPr="00E5142B">
              <w:rPr>
                <w:rFonts w:ascii="Times New Roman" w:hAnsi="Times New Roman"/>
              </w:rPr>
              <w:t>ученик  не понял прочитанного иноязычного текста в объёме, предусмотренном заданием</w:t>
            </w:r>
          </w:p>
        </w:tc>
        <w:tc>
          <w:tcPr>
            <w:tcW w:w="492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</w:rPr>
            </w:pPr>
            <w:r w:rsidRPr="00E5142B">
              <w:rPr>
                <w:rFonts w:ascii="Times New Roman" w:hAnsi="Times New Roman"/>
              </w:rPr>
              <w:t>Демонстрирует многочисленные ошибки в понимании прочитанного текста, которые не позволяют выполнить коммуникативную задачу</w:t>
            </w:r>
          </w:p>
        </w:tc>
      </w:tr>
      <w:tr w:rsidR="00E5142B" w:rsidRPr="000575E9" w:rsidTr="00E5142B">
        <w:tc>
          <w:tcPr>
            <w:tcW w:w="1212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  <w:b/>
              </w:rPr>
            </w:pPr>
            <w:r w:rsidRPr="00E5142B">
              <w:rPr>
                <w:rFonts w:ascii="Times New Roman" w:hAnsi="Times New Roman"/>
                <w:b/>
              </w:rPr>
              <w:t>«1»</w:t>
            </w:r>
          </w:p>
        </w:tc>
        <w:tc>
          <w:tcPr>
            <w:tcW w:w="4566" w:type="dxa"/>
          </w:tcPr>
          <w:p w:rsidR="00E5142B" w:rsidRPr="00E5142B" w:rsidRDefault="00E5142B" w:rsidP="00AF0B06">
            <w:pPr>
              <w:rPr>
                <w:rFonts w:ascii="Times New Roman" w:hAnsi="Times New Roman"/>
              </w:rPr>
            </w:pPr>
            <w:r w:rsidRPr="00E5142B">
              <w:rPr>
                <w:rFonts w:ascii="Times New Roman" w:hAnsi="Times New Roman"/>
              </w:rPr>
              <w:t>Ученик отказался от ответа</w:t>
            </w:r>
          </w:p>
        </w:tc>
        <w:tc>
          <w:tcPr>
            <w:tcW w:w="4927" w:type="dxa"/>
          </w:tcPr>
          <w:p w:rsidR="00E5142B" w:rsidRPr="00E5142B" w:rsidRDefault="00E5142B" w:rsidP="00E5142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5142B" w:rsidRPr="000575E9" w:rsidRDefault="00E5142B" w:rsidP="00E5142B">
      <w:pPr>
        <w:spacing w:after="0" w:line="240" w:lineRule="auto"/>
        <w:jc w:val="both"/>
        <w:rPr>
          <w:rFonts w:ascii="Times New Roman" w:hAnsi="Times New Roman"/>
        </w:rPr>
      </w:pPr>
      <w:r w:rsidRPr="000575E9">
        <w:rPr>
          <w:rFonts w:ascii="Times New Roman" w:hAnsi="Times New Roman"/>
        </w:rPr>
        <w:t xml:space="preserve">      </w:t>
      </w:r>
    </w:p>
    <w:p w:rsidR="00E5142B" w:rsidRPr="000575E9" w:rsidRDefault="00E5142B" w:rsidP="00E5142B">
      <w:pPr>
        <w:pStyle w:val="a4"/>
        <w:numPr>
          <w:ilvl w:val="0"/>
          <w:numId w:val="47"/>
        </w:numPr>
        <w:rPr>
          <w:color w:val="000000"/>
        </w:rPr>
      </w:pPr>
      <w:r w:rsidRPr="000575E9">
        <w:rPr>
          <w:b/>
          <w:bCs/>
          <w:color w:val="000000"/>
        </w:rPr>
        <w:t xml:space="preserve">Критерии оценивания </w:t>
      </w:r>
      <w:proofErr w:type="spellStart"/>
      <w:r w:rsidRPr="000575E9">
        <w:rPr>
          <w:b/>
          <w:bCs/>
          <w:color w:val="000000"/>
        </w:rPr>
        <w:t>аудирования</w:t>
      </w:r>
      <w:proofErr w:type="spellEnd"/>
    </w:p>
    <w:p w:rsidR="00E5142B" w:rsidRPr="000575E9" w:rsidRDefault="00E5142B" w:rsidP="00E5142B">
      <w:pPr>
        <w:spacing w:after="0" w:line="240" w:lineRule="auto"/>
        <w:ind w:left="24" w:right="34" w:firstLine="384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— до 1 мин.</w:t>
      </w:r>
    </w:p>
    <w:p w:rsidR="00E5142B" w:rsidRPr="000575E9" w:rsidRDefault="00E5142B" w:rsidP="00E5142B">
      <w:pPr>
        <w:spacing w:after="0" w:line="240" w:lineRule="auto"/>
        <w:ind w:left="28" w:right="24" w:firstLine="384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– до 2 мин.</w:t>
      </w:r>
    </w:p>
    <w:p w:rsidR="00E5142B" w:rsidRPr="000575E9" w:rsidRDefault="00E5142B" w:rsidP="00E5142B">
      <w:pPr>
        <w:spacing w:after="0" w:line="240" w:lineRule="auto"/>
        <w:ind w:left="48" w:right="10" w:firstLine="380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— до 1,5 мин.</w:t>
      </w:r>
    </w:p>
    <w:tbl>
      <w:tblPr>
        <w:tblW w:w="10881" w:type="dxa"/>
        <w:tblInd w:w="-616" w:type="dxa"/>
        <w:tblCellMar>
          <w:left w:w="0" w:type="dxa"/>
          <w:right w:w="0" w:type="dxa"/>
        </w:tblCellMar>
        <w:tblLook w:val="04A0"/>
      </w:tblPr>
      <w:tblGrid>
        <w:gridCol w:w="1566"/>
        <w:gridCol w:w="4978"/>
        <w:gridCol w:w="4337"/>
      </w:tblGrid>
      <w:tr w:rsidR="00E5142B" w:rsidRPr="000575E9" w:rsidTr="00AF0B06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1" w:name="9e3ce0c2def7ab14ac7a885ae42ada68be7fe0d5"/>
            <w:bookmarkStart w:id="2" w:name="4"/>
            <w:bookmarkEnd w:id="1"/>
            <w:bookmarkEnd w:id="2"/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Понимание содержания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Выход на говорение</w:t>
            </w:r>
          </w:p>
        </w:tc>
      </w:tr>
      <w:tr w:rsidR="00E5142B" w:rsidRPr="000575E9" w:rsidTr="00AF0B06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</w:t>
            </w:r>
          </w:p>
        </w:tc>
      </w:tr>
      <w:tr w:rsidR="00E5142B" w:rsidRPr="000575E9" w:rsidTr="00AF0B06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полностью понимает основное содержание, но умеет выделить отдельную, значимую для себя информацию, догадывается о значении части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но недостаточно логично высказать свою точку зрения согласно теме текста, используя факты текста и свои примеры.</w:t>
            </w:r>
          </w:p>
        </w:tc>
      </w:tr>
      <w:tr w:rsidR="00E5142B" w:rsidRPr="000575E9" w:rsidTr="00AF0B06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полностью понимает основное содержание, не может  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</w:t>
            </w:r>
          </w:p>
        </w:tc>
      </w:tr>
      <w:tr w:rsidR="00E5142B" w:rsidRPr="000575E9" w:rsidTr="00AF0B06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понимает менее 50% текста, не может  выделить отдельные факты из текста, не может догадаться о значении  незнакомых слов по контексту, выполнить  поставленные задачи не может.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может ответить на дополнительные вопросы учителя, не  высказывает свою точку зрения согласно теме текста.</w:t>
            </w:r>
          </w:p>
        </w:tc>
      </w:tr>
      <w:tr w:rsidR="00E5142B" w:rsidRPr="000575E9" w:rsidTr="00AF0B06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42B" w:rsidRPr="000575E9" w:rsidRDefault="00E5142B" w:rsidP="00AF0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«1»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отказался от ответа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42B" w:rsidRPr="000575E9" w:rsidRDefault="00E5142B" w:rsidP="00AF0B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E5142B" w:rsidRPr="000575E9" w:rsidRDefault="00E5142B" w:rsidP="00E5142B">
      <w:pPr>
        <w:spacing w:after="0" w:line="240" w:lineRule="auto"/>
        <w:ind w:firstLine="708"/>
        <w:rPr>
          <w:rFonts w:ascii="Times New Roman" w:hAnsi="Times New Roman"/>
        </w:rPr>
      </w:pPr>
    </w:p>
    <w:p w:rsidR="00E5142B" w:rsidRPr="0018499A" w:rsidRDefault="00E5142B" w:rsidP="00E5142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</w:p>
    <w:p w:rsidR="000C0322" w:rsidRPr="00363CC5" w:rsidRDefault="000C0322" w:rsidP="0022009E">
      <w:pPr>
        <w:rPr>
          <w:rFonts w:ascii="Times New Roman" w:hAnsi="Times New Roman"/>
          <w:b/>
          <w:sz w:val="20"/>
          <w:szCs w:val="20"/>
        </w:rPr>
      </w:pPr>
      <w:r w:rsidRPr="00363CC5">
        <w:rPr>
          <w:rFonts w:ascii="Times New Roman" w:hAnsi="Times New Roman"/>
          <w:b/>
          <w:sz w:val="20"/>
          <w:szCs w:val="20"/>
        </w:rPr>
        <w:t>Список литературы:</w:t>
      </w:r>
    </w:p>
    <w:p w:rsidR="000C0322" w:rsidRPr="00363CC5" w:rsidRDefault="000C0322" w:rsidP="0022009E">
      <w:pPr>
        <w:pStyle w:val="a4"/>
        <w:ind w:left="0"/>
        <w:rPr>
          <w:color w:val="000000"/>
          <w:sz w:val="20"/>
          <w:szCs w:val="20"/>
        </w:rPr>
      </w:pPr>
      <w:r w:rsidRPr="00363CC5">
        <w:rPr>
          <w:color w:val="000000"/>
          <w:sz w:val="20"/>
          <w:szCs w:val="20"/>
        </w:rPr>
        <w:t xml:space="preserve">1.  Английский в фокусе: учеб. Для 2 </w:t>
      </w:r>
      <w:proofErr w:type="spellStart"/>
      <w:r w:rsidRPr="00363CC5">
        <w:rPr>
          <w:color w:val="000000"/>
          <w:sz w:val="20"/>
          <w:szCs w:val="20"/>
        </w:rPr>
        <w:t>кл</w:t>
      </w:r>
      <w:proofErr w:type="spellEnd"/>
      <w:r w:rsidRPr="00363CC5">
        <w:rPr>
          <w:color w:val="000000"/>
          <w:sz w:val="20"/>
          <w:szCs w:val="20"/>
        </w:rPr>
        <w:t xml:space="preserve">. </w:t>
      </w:r>
      <w:proofErr w:type="spellStart"/>
      <w:r w:rsidRPr="00363CC5">
        <w:rPr>
          <w:color w:val="000000"/>
          <w:sz w:val="20"/>
          <w:szCs w:val="20"/>
        </w:rPr>
        <w:t>общеобразоват</w:t>
      </w:r>
      <w:proofErr w:type="spellEnd"/>
      <w:r w:rsidRPr="00363CC5">
        <w:rPr>
          <w:color w:val="000000"/>
          <w:sz w:val="20"/>
          <w:szCs w:val="20"/>
        </w:rPr>
        <w:t>. Учреждений\Н. И. Быкова, М. Д. Поспелова, В. Эванс</w:t>
      </w:r>
      <w:proofErr w:type="gramStart"/>
      <w:r w:rsidRPr="00363CC5">
        <w:rPr>
          <w:color w:val="000000"/>
          <w:sz w:val="20"/>
          <w:szCs w:val="20"/>
        </w:rPr>
        <w:t>.-</w:t>
      </w:r>
      <w:proofErr w:type="gramEnd"/>
      <w:r w:rsidRPr="00363CC5">
        <w:rPr>
          <w:color w:val="000000"/>
          <w:sz w:val="20"/>
          <w:szCs w:val="20"/>
        </w:rPr>
        <w:t xml:space="preserve">М.: </w:t>
      </w:r>
      <w:r w:rsidRPr="00363CC5">
        <w:rPr>
          <w:color w:val="000000"/>
          <w:sz w:val="20"/>
          <w:szCs w:val="20"/>
          <w:lang w:val="en-US"/>
        </w:rPr>
        <w:t>Express</w:t>
      </w:r>
      <w:r w:rsidRPr="00363CC5">
        <w:rPr>
          <w:color w:val="000000"/>
          <w:sz w:val="20"/>
          <w:szCs w:val="20"/>
        </w:rPr>
        <w:t xml:space="preserve"> </w:t>
      </w:r>
      <w:r w:rsidRPr="00363CC5">
        <w:rPr>
          <w:color w:val="000000"/>
          <w:sz w:val="20"/>
          <w:szCs w:val="20"/>
          <w:lang w:val="en-US"/>
        </w:rPr>
        <w:t>Publishing</w:t>
      </w:r>
      <w:r w:rsidRPr="00363CC5">
        <w:rPr>
          <w:color w:val="000000"/>
          <w:sz w:val="20"/>
          <w:szCs w:val="20"/>
        </w:rPr>
        <w:t>: Просвещение, 2006.-144с.</w:t>
      </w:r>
    </w:p>
    <w:p w:rsidR="000C0322" w:rsidRPr="00363CC5" w:rsidRDefault="000C0322" w:rsidP="0022009E">
      <w:pPr>
        <w:pStyle w:val="a4"/>
        <w:ind w:left="0"/>
        <w:rPr>
          <w:color w:val="000000"/>
          <w:sz w:val="20"/>
          <w:szCs w:val="20"/>
        </w:rPr>
      </w:pPr>
      <w:r w:rsidRPr="00363CC5">
        <w:rPr>
          <w:color w:val="000000"/>
          <w:sz w:val="20"/>
          <w:szCs w:val="20"/>
        </w:rPr>
        <w:t xml:space="preserve">2.  Английский в фокусе: рабочая тетрадь для 2 </w:t>
      </w:r>
      <w:proofErr w:type="spellStart"/>
      <w:r w:rsidRPr="00363CC5">
        <w:rPr>
          <w:color w:val="000000"/>
          <w:sz w:val="20"/>
          <w:szCs w:val="20"/>
        </w:rPr>
        <w:t>кл</w:t>
      </w:r>
      <w:proofErr w:type="spellEnd"/>
      <w:r w:rsidRPr="00363CC5">
        <w:rPr>
          <w:color w:val="000000"/>
          <w:sz w:val="20"/>
          <w:szCs w:val="20"/>
        </w:rPr>
        <w:t xml:space="preserve">. </w:t>
      </w:r>
      <w:proofErr w:type="spellStart"/>
      <w:r w:rsidRPr="00363CC5">
        <w:rPr>
          <w:color w:val="000000"/>
          <w:sz w:val="20"/>
          <w:szCs w:val="20"/>
        </w:rPr>
        <w:t>общеобразоват</w:t>
      </w:r>
      <w:proofErr w:type="spellEnd"/>
      <w:r w:rsidRPr="00363CC5">
        <w:rPr>
          <w:color w:val="000000"/>
          <w:sz w:val="20"/>
          <w:szCs w:val="20"/>
        </w:rPr>
        <w:t>. Учреждений\Н. И. Быкова, Дж. Дули, М. Д. Поспелова, В. Эванс</w:t>
      </w:r>
      <w:proofErr w:type="gramStart"/>
      <w:r w:rsidRPr="00363CC5">
        <w:rPr>
          <w:color w:val="000000"/>
          <w:sz w:val="20"/>
          <w:szCs w:val="20"/>
        </w:rPr>
        <w:t>.-</w:t>
      </w:r>
      <w:proofErr w:type="gramEnd"/>
      <w:r w:rsidRPr="00363CC5">
        <w:rPr>
          <w:color w:val="000000"/>
          <w:sz w:val="20"/>
          <w:szCs w:val="20"/>
        </w:rPr>
        <w:t xml:space="preserve">М.: </w:t>
      </w:r>
      <w:r w:rsidRPr="00363CC5">
        <w:rPr>
          <w:color w:val="000000"/>
          <w:sz w:val="20"/>
          <w:szCs w:val="20"/>
          <w:lang w:val="en-US"/>
        </w:rPr>
        <w:t>Express</w:t>
      </w:r>
      <w:r w:rsidRPr="00363CC5">
        <w:rPr>
          <w:color w:val="000000"/>
          <w:sz w:val="20"/>
          <w:szCs w:val="20"/>
        </w:rPr>
        <w:t xml:space="preserve"> </w:t>
      </w:r>
      <w:r w:rsidRPr="00363CC5">
        <w:rPr>
          <w:color w:val="000000"/>
          <w:sz w:val="20"/>
          <w:szCs w:val="20"/>
          <w:lang w:val="en-US"/>
        </w:rPr>
        <w:t>Publishing</w:t>
      </w:r>
      <w:r w:rsidRPr="00363CC5">
        <w:rPr>
          <w:color w:val="000000"/>
          <w:sz w:val="20"/>
          <w:szCs w:val="20"/>
        </w:rPr>
        <w:t>: Просвещение, 2007.-80с.</w:t>
      </w:r>
    </w:p>
    <w:p w:rsidR="000C0322" w:rsidRPr="00363CC5" w:rsidRDefault="000C0322" w:rsidP="00363CC5">
      <w:pPr>
        <w:pStyle w:val="a4"/>
        <w:ind w:left="0"/>
        <w:rPr>
          <w:color w:val="000000"/>
          <w:sz w:val="20"/>
          <w:szCs w:val="20"/>
        </w:rPr>
      </w:pPr>
      <w:r w:rsidRPr="00363CC5">
        <w:rPr>
          <w:color w:val="000000"/>
          <w:sz w:val="20"/>
          <w:szCs w:val="20"/>
        </w:rPr>
        <w:lastRenderedPageBreak/>
        <w:t xml:space="preserve">3.  Английский в фокусе: книга для учителя к учебнику для 2 </w:t>
      </w:r>
      <w:proofErr w:type="spellStart"/>
      <w:r w:rsidRPr="00363CC5">
        <w:rPr>
          <w:color w:val="000000"/>
          <w:sz w:val="20"/>
          <w:szCs w:val="20"/>
        </w:rPr>
        <w:t>кл</w:t>
      </w:r>
      <w:proofErr w:type="spellEnd"/>
      <w:r w:rsidRPr="00363CC5">
        <w:rPr>
          <w:color w:val="000000"/>
          <w:sz w:val="20"/>
          <w:szCs w:val="20"/>
        </w:rPr>
        <w:t xml:space="preserve">. </w:t>
      </w:r>
      <w:proofErr w:type="spellStart"/>
      <w:r w:rsidRPr="00363CC5">
        <w:rPr>
          <w:color w:val="000000"/>
          <w:sz w:val="20"/>
          <w:szCs w:val="20"/>
        </w:rPr>
        <w:t>общеобразоват</w:t>
      </w:r>
      <w:proofErr w:type="spellEnd"/>
      <w:r w:rsidRPr="00363CC5">
        <w:rPr>
          <w:color w:val="000000"/>
          <w:sz w:val="20"/>
          <w:szCs w:val="20"/>
        </w:rPr>
        <w:t>. Учреждений\Н. И. Быкова, Дж. Дули, М. Д. Поспелова, В. Эванс</w:t>
      </w:r>
      <w:proofErr w:type="gramStart"/>
      <w:r w:rsidRPr="00363CC5">
        <w:rPr>
          <w:color w:val="000000"/>
          <w:sz w:val="20"/>
          <w:szCs w:val="20"/>
        </w:rPr>
        <w:t>.-</w:t>
      </w:r>
      <w:proofErr w:type="gramEnd"/>
      <w:r w:rsidRPr="00363CC5">
        <w:rPr>
          <w:color w:val="000000"/>
          <w:sz w:val="20"/>
          <w:szCs w:val="20"/>
        </w:rPr>
        <w:t xml:space="preserve">М.: </w:t>
      </w:r>
      <w:r w:rsidRPr="00363CC5">
        <w:rPr>
          <w:color w:val="000000"/>
          <w:sz w:val="20"/>
          <w:szCs w:val="20"/>
          <w:lang w:val="en-US"/>
        </w:rPr>
        <w:t>Express</w:t>
      </w:r>
      <w:r w:rsidRPr="00363CC5">
        <w:rPr>
          <w:color w:val="000000"/>
          <w:sz w:val="20"/>
          <w:szCs w:val="20"/>
        </w:rPr>
        <w:t xml:space="preserve"> </w:t>
      </w:r>
      <w:r w:rsidRPr="00363CC5">
        <w:rPr>
          <w:color w:val="000000"/>
          <w:sz w:val="20"/>
          <w:szCs w:val="20"/>
          <w:lang w:val="en-US"/>
        </w:rPr>
        <w:t>Publishing</w:t>
      </w:r>
      <w:r w:rsidRPr="00363CC5">
        <w:rPr>
          <w:color w:val="000000"/>
          <w:sz w:val="20"/>
          <w:szCs w:val="20"/>
        </w:rPr>
        <w:t>: Просвещение, 2007</w:t>
      </w:r>
    </w:p>
    <w:sectPr w:rsidR="000C0322" w:rsidRPr="00363CC5" w:rsidSect="00E5142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Phonet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4">
    <w:nsid w:val="016E04F8"/>
    <w:multiLevelType w:val="hybridMultilevel"/>
    <w:tmpl w:val="754E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B24573"/>
    <w:multiLevelType w:val="hybridMultilevel"/>
    <w:tmpl w:val="1FEE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2D75A4"/>
    <w:multiLevelType w:val="hybridMultilevel"/>
    <w:tmpl w:val="A6FA4E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79876ED"/>
    <w:multiLevelType w:val="hybridMultilevel"/>
    <w:tmpl w:val="75804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57528"/>
    <w:multiLevelType w:val="hybridMultilevel"/>
    <w:tmpl w:val="B07C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0D11B4"/>
    <w:multiLevelType w:val="hybridMultilevel"/>
    <w:tmpl w:val="954A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145747"/>
    <w:multiLevelType w:val="hybridMultilevel"/>
    <w:tmpl w:val="F30CBEB2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98342C"/>
    <w:multiLevelType w:val="hybridMultilevel"/>
    <w:tmpl w:val="6EB2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487F2D"/>
    <w:multiLevelType w:val="hybridMultilevel"/>
    <w:tmpl w:val="5FA22A9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A14205A"/>
    <w:multiLevelType w:val="hybridMultilevel"/>
    <w:tmpl w:val="1EB0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7A9E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277DB9"/>
    <w:multiLevelType w:val="hybridMultilevel"/>
    <w:tmpl w:val="0104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0C6C4D"/>
    <w:multiLevelType w:val="hybridMultilevel"/>
    <w:tmpl w:val="89CC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10F70"/>
    <w:multiLevelType w:val="hybridMultilevel"/>
    <w:tmpl w:val="F800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A3640E"/>
    <w:multiLevelType w:val="hybridMultilevel"/>
    <w:tmpl w:val="BFCEE74C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2">
    <w:nsid w:val="34B250B9"/>
    <w:multiLevelType w:val="hybridMultilevel"/>
    <w:tmpl w:val="2508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7C0BA5"/>
    <w:multiLevelType w:val="hybridMultilevel"/>
    <w:tmpl w:val="CA34E2C2"/>
    <w:lvl w:ilvl="0" w:tplc="A7785A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5475A8"/>
    <w:multiLevelType w:val="hybridMultilevel"/>
    <w:tmpl w:val="038E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8003D0"/>
    <w:multiLevelType w:val="hybridMultilevel"/>
    <w:tmpl w:val="F5820598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9D0DF9"/>
    <w:multiLevelType w:val="hybridMultilevel"/>
    <w:tmpl w:val="7C78820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4CF51418"/>
    <w:multiLevelType w:val="hybridMultilevel"/>
    <w:tmpl w:val="162C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C1F63"/>
    <w:multiLevelType w:val="hybridMultilevel"/>
    <w:tmpl w:val="AC921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404337"/>
    <w:multiLevelType w:val="hybridMultilevel"/>
    <w:tmpl w:val="BD2E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027681"/>
    <w:multiLevelType w:val="hybridMultilevel"/>
    <w:tmpl w:val="06705B4C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044368"/>
    <w:multiLevelType w:val="hybridMultilevel"/>
    <w:tmpl w:val="61DED52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2447B6E"/>
    <w:multiLevelType w:val="hybridMultilevel"/>
    <w:tmpl w:val="F78651D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5F80CE0"/>
    <w:multiLevelType w:val="hybridMultilevel"/>
    <w:tmpl w:val="582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FA7E3F"/>
    <w:multiLevelType w:val="hybridMultilevel"/>
    <w:tmpl w:val="346CA16E"/>
    <w:lvl w:ilvl="0" w:tplc="69D4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53641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70F3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64AA8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7B8E9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23818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8AC63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D6263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30EEF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19"/>
  </w:num>
  <w:num w:numId="2">
    <w:abstractNumId w:val="6"/>
  </w:num>
  <w:num w:numId="3">
    <w:abstractNumId w:val="39"/>
  </w:num>
  <w:num w:numId="4">
    <w:abstractNumId w:val="12"/>
  </w:num>
  <w:num w:numId="5">
    <w:abstractNumId w:val="18"/>
  </w:num>
  <w:num w:numId="6">
    <w:abstractNumId w:val="30"/>
  </w:num>
  <w:num w:numId="7">
    <w:abstractNumId w:val="14"/>
  </w:num>
  <w:num w:numId="8">
    <w:abstractNumId w:val="26"/>
  </w:num>
  <w:num w:numId="9">
    <w:abstractNumId w:val="9"/>
  </w:num>
  <w:num w:numId="10">
    <w:abstractNumId w:val="10"/>
  </w:num>
  <w:num w:numId="11">
    <w:abstractNumId w:val="16"/>
  </w:num>
  <w:num w:numId="12">
    <w:abstractNumId w:val="38"/>
  </w:num>
  <w:num w:numId="13">
    <w:abstractNumId w:val="7"/>
  </w:num>
  <w:num w:numId="14">
    <w:abstractNumId w:val="32"/>
  </w:num>
  <w:num w:numId="15">
    <w:abstractNumId w:val="44"/>
  </w:num>
  <w:num w:numId="16">
    <w:abstractNumId w:val="22"/>
  </w:num>
  <w:num w:numId="17">
    <w:abstractNumId w:val="4"/>
  </w:num>
  <w:num w:numId="18">
    <w:abstractNumId w:val="33"/>
  </w:num>
  <w:num w:numId="19">
    <w:abstractNumId w:val="5"/>
  </w:num>
  <w:num w:numId="20">
    <w:abstractNumId w:val="29"/>
  </w:num>
  <w:num w:numId="21">
    <w:abstractNumId w:val="13"/>
  </w:num>
  <w:num w:numId="22">
    <w:abstractNumId w:val="42"/>
  </w:num>
  <w:num w:numId="23">
    <w:abstractNumId w:val="43"/>
  </w:num>
  <w:num w:numId="24">
    <w:abstractNumId w:val="41"/>
  </w:num>
  <w:num w:numId="25">
    <w:abstractNumId w:val="35"/>
  </w:num>
  <w:num w:numId="26">
    <w:abstractNumId w:val="27"/>
  </w:num>
  <w:num w:numId="27">
    <w:abstractNumId w:val="15"/>
  </w:num>
  <w:num w:numId="28">
    <w:abstractNumId w:val="34"/>
  </w:num>
  <w:num w:numId="29">
    <w:abstractNumId w:val="37"/>
  </w:num>
  <w:num w:numId="30">
    <w:abstractNumId w:val="40"/>
  </w:num>
  <w:num w:numId="31">
    <w:abstractNumId w:val="23"/>
  </w:num>
  <w:num w:numId="32">
    <w:abstractNumId w:val="25"/>
  </w:num>
  <w:num w:numId="33">
    <w:abstractNumId w:val="17"/>
  </w:num>
  <w:num w:numId="34">
    <w:abstractNumId w:val="20"/>
  </w:num>
  <w:num w:numId="35">
    <w:abstractNumId w:val="36"/>
  </w:num>
  <w:num w:numId="36">
    <w:abstractNumId w:val="45"/>
  </w:num>
  <w:num w:numId="37">
    <w:abstractNumId w:val="46"/>
  </w:num>
  <w:num w:numId="38">
    <w:abstractNumId w:val="11"/>
  </w:num>
  <w:num w:numId="39">
    <w:abstractNumId w:val="24"/>
  </w:num>
  <w:num w:numId="40">
    <w:abstractNumId w:val="21"/>
  </w:num>
  <w:num w:numId="41">
    <w:abstractNumId w:val="3"/>
  </w:num>
  <w:num w:numId="42">
    <w:abstractNumId w:val="0"/>
  </w:num>
  <w:num w:numId="43">
    <w:abstractNumId w:val="1"/>
  </w:num>
  <w:num w:numId="44">
    <w:abstractNumId w:val="2"/>
  </w:num>
  <w:num w:numId="45">
    <w:abstractNumId w:val="31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E5D"/>
    <w:rsid w:val="000C0322"/>
    <w:rsid w:val="000F0217"/>
    <w:rsid w:val="000F19CE"/>
    <w:rsid w:val="00111890"/>
    <w:rsid w:val="001536D5"/>
    <w:rsid w:val="00157C29"/>
    <w:rsid w:val="0016165A"/>
    <w:rsid w:val="001644B6"/>
    <w:rsid w:val="00167B9C"/>
    <w:rsid w:val="00172746"/>
    <w:rsid w:val="00172E11"/>
    <w:rsid w:val="00176B0D"/>
    <w:rsid w:val="0018499A"/>
    <w:rsid w:val="00193304"/>
    <w:rsid w:val="001D48BA"/>
    <w:rsid w:val="002042D2"/>
    <w:rsid w:val="00204B3E"/>
    <w:rsid w:val="0022009E"/>
    <w:rsid w:val="00272AC3"/>
    <w:rsid w:val="00281918"/>
    <w:rsid w:val="002B0D4B"/>
    <w:rsid w:val="002D0669"/>
    <w:rsid w:val="002E4F26"/>
    <w:rsid w:val="00301C12"/>
    <w:rsid w:val="0030379B"/>
    <w:rsid w:val="003126DD"/>
    <w:rsid w:val="0034600B"/>
    <w:rsid w:val="00346AF2"/>
    <w:rsid w:val="00352240"/>
    <w:rsid w:val="003601FA"/>
    <w:rsid w:val="00363CC5"/>
    <w:rsid w:val="00380D33"/>
    <w:rsid w:val="003A2E83"/>
    <w:rsid w:val="003B2E5D"/>
    <w:rsid w:val="003E1471"/>
    <w:rsid w:val="003F357D"/>
    <w:rsid w:val="0041377A"/>
    <w:rsid w:val="00417ABE"/>
    <w:rsid w:val="0042386A"/>
    <w:rsid w:val="00425495"/>
    <w:rsid w:val="00453B89"/>
    <w:rsid w:val="0048665C"/>
    <w:rsid w:val="004933C4"/>
    <w:rsid w:val="004C561B"/>
    <w:rsid w:val="004F5347"/>
    <w:rsid w:val="004F7471"/>
    <w:rsid w:val="005122DA"/>
    <w:rsid w:val="00526F1A"/>
    <w:rsid w:val="005466F5"/>
    <w:rsid w:val="00562226"/>
    <w:rsid w:val="005663D9"/>
    <w:rsid w:val="005809C0"/>
    <w:rsid w:val="00586186"/>
    <w:rsid w:val="005A0220"/>
    <w:rsid w:val="005B0A34"/>
    <w:rsid w:val="005B5AEC"/>
    <w:rsid w:val="005F08D5"/>
    <w:rsid w:val="00607DB0"/>
    <w:rsid w:val="0061356A"/>
    <w:rsid w:val="006178CB"/>
    <w:rsid w:val="00633ECB"/>
    <w:rsid w:val="006402D6"/>
    <w:rsid w:val="00660C59"/>
    <w:rsid w:val="006626B1"/>
    <w:rsid w:val="006A67AE"/>
    <w:rsid w:val="006C6035"/>
    <w:rsid w:val="006C6242"/>
    <w:rsid w:val="006D1983"/>
    <w:rsid w:val="006E0FFD"/>
    <w:rsid w:val="00741912"/>
    <w:rsid w:val="00771D29"/>
    <w:rsid w:val="007D04AF"/>
    <w:rsid w:val="007D37AB"/>
    <w:rsid w:val="008152E8"/>
    <w:rsid w:val="00815794"/>
    <w:rsid w:val="008234E6"/>
    <w:rsid w:val="008371A5"/>
    <w:rsid w:val="008465FD"/>
    <w:rsid w:val="008609E3"/>
    <w:rsid w:val="00885CF2"/>
    <w:rsid w:val="00891C98"/>
    <w:rsid w:val="008B5FDD"/>
    <w:rsid w:val="008E4AFB"/>
    <w:rsid w:val="008F1B9E"/>
    <w:rsid w:val="009413D3"/>
    <w:rsid w:val="00947F90"/>
    <w:rsid w:val="00952C75"/>
    <w:rsid w:val="009C4A43"/>
    <w:rsid w:val="009F63A5"/>
    <w:rsid w:val="009F6697"/>
    <w:rsid w:val="00A134AD"/>
    <w:rsid w:val="00A3256F"/>
    <w:rsid w:val="00A36317"/>
    <w:rsid w:val="00A50C50"/>
    <w:rsid w:val="00A54AF4"/>
    <w:rsid w:val="00A969E9"/>
    <w:rsid w:val="00A96C13"/>
    <w:rsid w:val="00AC34E8"/>
    <w:rsid w:val="00AC47D1"/>
    <w:rsid w:val="00AF0B06"/>
    <w:rsid w:val="00B13290"/>
    <w:rsid w:val="00B27264"/>
    <w:rsid w:val="00B479D0"/>
    <w:rsid w:val="00B73397"/>
    <w:rsid w:val="00B924B6"/>
    <w:rsid w:val="00BA0D2E"/>
    <w:rsid w:val="00BC3FA0"/>
    <w:rsid w:val="00BD0DCB"/>
    <w:rsid w:val="00BF1AFA"/>
    <w:rsid w:val="00C33B57"/>
    <w:rsid w:val="00C36D6E"/>
    <w:rsid w:val="00C719FB"/>
    <w:rsid w:val="00C8704C"/>
    <w:rsid w:val="00CA08E8"/>
    <w:rsid w:val="00CF427A"/>
    <w:rsid w:val="00D221AC"/>
    <w:rsid w:val="00D23E43"/>
    <w:rsid w:val="00DC119C"/>
    <w:rsid w:val="00DC2866"/>
    <w:rsid w:val="00DE0F07"/>
    <w:rsid w:val="00DF13F1"/>
    <w:rsid w:val="00E3551B"/>
    <w:rsid w:val="00E5142B"/>
    <w:rsid w:val="00E6454C"/>
    <w:rsid w:val="00EA6329"/>
    <w:rsid w:val="00EA7028"/>
    <w:rsid w:val="00EB5F55"/>
    <w:rsid w:val="00ED38DD"/>
    <w:rsid w:val="00ED496A"/>
    <w:rsid w:val="00EF5C0E"/>
    <w:rsid w:val="00F1123A"/>
    <w:rsid w:val="00F15F40"/>
    <w:rsid w:val="00F27BC7"/>
    <w:rsid w:val="00F30D08"/>
    <w:rsid w:val="00F32742"/>
    <w:rsid w:val="00F56C29"/>
    <w:rsid w:val="00FA0EC2"/>
    <w:rsid w:val="00FA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5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B2E5D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B2E5D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rsid w:val="003B2E5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3B2E5D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3B2E5D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4">
    <w:name w:val="List Paragraph"/>
    <w:basedOn w:val="a"/>
    <w:uiPriority w:val="99"/>
    <w:qFormat/>
    <w:rsid w:val="003B2E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uiPriority w:val="99"/>
    <w:rsid w:val="00DC2866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character" w:customStyle="1" w:styleId="FontStyle11">
    <w:name w:val="Font Style11"/>
    <w:uiPriority w:val="99"/>
    <w:rsid w:val="00DC2866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uiPriority w:val="99"/>
    <w:rsid w:val="00DC2866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uiPriority w:val="99"/>
    <w:rsid w:val="00DC2866"/>
    <w:rPr>
      <w:rFonts w:ascii="Bookman Old Style" w:hAnsi="Bookman Old Style" w:cs="Bookman Old Style"/>
      <w:b/>
      <w:bCs/>
      <w:spacing w:val="-20"/>
      <w:sz w:val="20"/>
      <w:szCs w:val="20"/>
    </w:rPr>
  </w:style>
  <w:style w:type="paragraph" w:styleId="a5">
    <w:name w:val="No Spacing"/>
    <w:uiPriority w:val="99"/>
    <w:qFormat/>
    <w:rsid w:val="00DC2866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24"/>
      <w:szCs w:val="24"/>
    </w:rPr>
  </w:style>
  <w:style w:type="character" w:styleId="a6">
    <w:name w:val="Hyperlink"/>
    <w:uiPriority w:val="99"/>
    <w:rsid w:val="0022009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A50C50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A50C50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1D48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1D48B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D48B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D48BA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1D48BA"/>
    <w:rPr>
      <w:b/>
    </w:rPr>
  </w:style>
  <w:style w:type="table" w:styleId="a9">
    <w:name w:val="Table Grid"/>
    <w:basedOn w:val="a1"/>
    <w:uiPriority w:val="59"/>
    <w:rsid w:val="001D4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1D48BA"/>
    <w:pPr>
      <w:spacing w:after="0" w:line="240" w:lineRule="auto"/>
      <w:ind w:firstLine="72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locked/>
    <w:rsid w:val="001D48B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1D48B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1D48BA"/>
    <w:rPr>
      <w:rFonts w:ascii="Calibri" w:hAnsi="Calibri" w:cs="Times New Roman"/>
    </w:rPr>
  </w:style>
  <w:style w:type="paragraph" w:customStyle="1" w:styleId="23">
    <w:name w:val="Абзац списка2"/>
    <w:basedOn w:val="a"/>
    <w:rsid w:val="0030379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F7B7D-E9CB-4067-9DDA-CFB4F696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45</Pages>
  <Words>10276</Words>
  <Characters>66750</Characters>
  <Application>Microsoft Office Word</Application>
  <DocSecurity>0</DocSecurity>
  <Lines>556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Богданка</cp:lastModifiedBy>
  <cp:revision>55</cp:revision>
  <dcterms:created xsi:type="dcterms:W3CDTF">2014-09-10T15:53:00Z</dcterms:created>
  <dcterms:modified xsi:type="dcterms:W3CDTF">2016-09-02T10:01:00Z</dcterms:modified>
</cp:coreProperties>
</file>