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30" w:rsidRPr="009537C9" w:rsidRDefault="00600ED0" w:rsidP="00A77BD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8543925" cy="6120130"/>
            <wp:effectExtent l="19050" t="0" r="9525" b="0"/>
            <wp:docPr id="1" name="Рисунок 0" descr="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4392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D3" w:rsidRPr="009537C9" w:rsidRDefault="00EE7A93" w:rsidP="00600ED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Образовательный стандарт: </w:t>
      </w:r>
      <w:r w:rsidR="00A77BD3"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компонент государственных стандартов НО, ОО, СО, утвержденный приказом Минобразования РФ от 05.03.2004г. № 1089 (с изменениями от 07.06.2017г. №506);</w:t>
      </w:r>
    </w:p>
    <w:p w:rsidR="00721DC4" w:rsidRPr="009537C9" w:rsidRDefault="00721DC4" w:rsidP="00721D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21DC4" w:rsidRPr="009537C9" w:rsidRDefault="00EE7A93" w:rsidP="00721DC4">
      <w:pPr>
        <w:pStyle w:val="a3"/>
        <w:shd w:val="clear" w:color="auto" w:fill="FFFFFF"/>
        <w:tabs>
          <w:tab w:val="left" w:pos="0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по физике для 7 класса составлена на основе авторской программы</w:t>
      </w:r>
      <w:r w:rsidR="00721DC4" w:rsidRPr="009537C9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721DC4"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О.Ф. Кабардина по физике для основного общего образования по физике (Физика. Рабочие программы. Предметная линия учебников «Архимед». 7 - 9 классы: пособие для учителей общеобразовательных учреждений / О. Ф. Кабардин. - М.: Просвещение, 2011. – 32 с.).</w:t>
      </w:r>
    </w:p>
    <w:p w:rsidR="00721DC4" w:rsidRPr="009537C9" w:rsidRDefault="00721DC4" w:rsidP="00721DC4">
      <w:pPr>
        <w:pStyle w:val="a3"/>
        <w:shd w:val="clear" w:color="auto" w:fill="FFFFFF"/>
        <w:tabs>
          <w:tab w:val="left" w:pos="0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1DC4" w:rsidRPr="009537C9" w:rsidRDefault="00721DC4" w:rsidP="00046CD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Учебник: </w:t>
      </w:r>
      <w:r w:rsidR="00351159" w:rsidRPr="00953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Физика. 7</w:t>
      </w:r>
      <w:r w:rsidRPr="00953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класс: учебник для общеобразовательных учреждений / О. Ф. Кабардин. – М.: Про</w:t>
      </w: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свещение, 2014</w:t>
      </w:r>
      <w:r w:rsidRPr="00953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- 176 с.</w:t>
      </w:r>
    </w:p>
    <w:p w:rsidR="001B3895" w:rsidRPr="009537C9" w:rsidRDefault="001B3895" w:rsidP="00045F6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722" w:rsidRPr="009537C9" w:rsidRDefault="00061660" w:rsidP="00C827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индивидуальным учебным рабочим планом</w:t>
      </w:r>
      <w:r w:rsidR="00974717" w:rsidRPr="009537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Семеновой Полины</w:t>
      </w:r>
      <w:r w:rsidRPr="009537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утве</w:t>
      </w:r>
      <w:r w:rsidR="00974717" w:rsidRPr="009537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ржденным приказом директора №475/01-15 от 31.08.2018</w:t>
      </w:r>
      <w:r w:rsidRPr="009537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г, количество часов обучения на </w:t>
      </w:r>
      <w:r w:rsidR="00C82722"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дому составляет 17 часов (0,5 час в неделю), остальные 51</w:t>
      </w:r>
      <w:r w:rsidR="00EA66F8"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час, </w:t>
      </w:r>
      <w:r w:rsidR="00C82722"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распределены по темам в виде самостоятельной работы.</w:t>
      </w:r>
    </w:p>
    <w:p w:rsidR="00C82722" w:rsidRPr="009537C9" w:rsidRDefault="00C82722" w:rsidP="00045F6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7A93" w:rsidRPr="009537C9" w:rsidRDefault="00EE7A93" w:rsidP="00045F6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7A93" w:rsidRPr="009537C9" w:rsidRDefault="00EE7A93" w:rsidP="00EE7A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37C9">
        <w:rPr>
          <w:rFonts w:ascii="Times New Roman" w:hAnsi="Times New Roman"/>
          <w:b/>
          <w:color w:val="000000" w:themeColor="text1"/>
          <w:sz w:val="24"/>
          <w:szCs w:val="24"/>
        </w:rPr>
        <w:t>Планируемые результаты освоения учебного предмета</w:t>
      </w:r>
    </w:p>
    <w:p w:rsidR="00EE7A93" w:rsidRPr="009537C9" w:rsidRDefault="00EE7A93" w:rsidP="00EE7A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7A93" w:rsidRPr="009537C9" w:rsidRDefault="00EE7A93" w:rsidP="00EE7A93">
      <w:pPr>
        <w:pStyle w:val="a6"/>
        <w:spacing w:line="240" w:lineRule="auto"/>
        <w:ind w:firstLine="567"/>
        <w:rPr>
          <w:i/>
          <w:color w:val="000000" w:themeColor="text1"/>
          <w:sz w:val="24"/>
          <w:szCs w:val="24"/>
        </w:rPr>
      </w:pPr>
      <w:r w:rsidRPr="009537C9">
        <w:rPr>
          <w:i/>
          <w:color w:val="000000" w:themeColor="text1"/>
          <w:sz w:val="24"/>
          <w:szCs w:val="24"/>
        </w:rPr>
        <w:t>Личностные результаты при обучении физике:</w:t>
      </w:r>
    </w:p>
    <w:p w:rsidR="00EE7A93" w:rsidRPr="009537C9" w:rsidRDefault="00EE7A93" w:rsidP="00EE7A93">
      <w:pPr>
        <w:pStyle w:val="a3"/>
        <w:numPr>
          <w:ilvl w:val="0"/>
          <w:numId w:val="13"/>
        </w:numPr>
        <w:suppressAutoHyphens w:val="0"/>
        <w:spacing w:after="0" w:line="240" w:lineRule="auto"/>
        <w:ind w:left="34" w:right="45" w:firstLine="3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 познавательных интересов, интеллектуальных и творческих способностей учащихся.</w:t>
      </w:r>
    </w:p>
    <w:p w:rsidR="00EE7A93" w:rsidRPr="009537C9" w:rsidRDefault="00EE7A93" w:rsidP="00EE7A93">
      <w:pPr>
        <w:pStyle w:val="a3"/>
        <w:numPr>
          <w:ilvl w:val="0"/>
          <w:numId w:val="13"/>
        </w:numPr>
        <w:suppressAutoHyphens w:val="0"/>
        <w:spacing w:after="0" w:line="240" w:lineRule="auto"/>
        <w:ind w:left="34" w:right="45" w:firstLine="3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культуры.</w:t>
      </w:r>
    </w:p>
    <w:p w:rsidR="00EE7A93" w:rsidRPr="009537C9" w:rsidRDefault="00EE7A93" w:rsidP="00EE7A93">
      <w:pPr>
        <w:pStyle w:val="a3"/>
        <w:numPr>
          <w:ilvl w:val="0"/>
          <w:numId w:val="13"/>
        </w:numPr>
        <w:suppressAutoHyphens w:val="0"/>
        <w:spacing w:after="0" w:line="240" w:lineRule="auto"/>
        <w:ind w:left="34" w:right="45" w:firstLine="3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Самостоятельность в приобретении новых знаний и практических умений.</w:t>
      </w:r>
    </w:p>
    <w:p w:rsidR="00EE7A93" w:rsidRPr="009537C9" w:rsidRDefault="00EE7A93" w:rsidP="00EE7A93">
      <w:pPr>
        <w:pStyle w:val="a3"/>
        <w:numPr>
          <w:ilvl w:val="0"/>
          <w:numId w:val="13"/>
        </w:numPr>
        <w:suppressAutoHyphens w:val="0"/>
        <w:spacing w:after="0" w:line="240" w:lineRule="auto"/>
        <w:ind w:left="34" w:right="45" w:firstLine="3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к выбору жизненного пути в соответствии с собственными интересами и возможностями.</w:t>
      </w:r>
    </w:p>
    <w:p w:rsidR="00EE7A93" w:rsidRPr="009537C9" w:rsidRDefault="00EE7A93" w:rsidP="00EE7A93">
      <w:pPr>
        <w:pStyle w:val="a3"/>
        <w:numPr>
          <w:ilvl w:val="0"/>
          <w:numId w:val="13"/>
        </w:numPr>
        <w:suppressAutoHyphens w:val="0"/>
        <w:spacing w:after="0" w:line="240" w:lineRule="auto"/>
        <w:ind w:left="34" w:right="45" w:firstLine="3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Мотивация образовательной деятельности школьников на основе личностно-ориентированного подхода</w:t>
      </w:r>
    </w:p>
    <w:p w:rsidR="00EE7A93" w:rsidRPr="009537C9" w:rsidRDefault="00EE7A93" w:rsidP="00EE7A93">
      <w:pPr>
        <w:pStyle w:val="a3"/>
        <w:numPr>
          <w:ilvl w:val="0"/>
          <w:numId w:val="13"/>
        </w:numPr>
        <w:suppressAutoHyphens w:val="0"/>
        <w:spacing w:after="0" w:line="240" w:lineRule="auto"/>
        <w:ind w:left="34" w:right="45" w:firstLine="3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ценностных отношений друг к другу, к учителю, к авторам открытий и изобретений, к результатам обучения.</w:t>
      </w:r>
    </w:p>
    <w:p w:rsidR="00EE7A93" w:rsidRPr="009537C9" w:rsidRDefault="00EE7A93" w:rsidP="00EE7A93">
      <w:pPr>
        <w:pStyle w:val="a3"/>
        <w:suppressAutoHyphens w:val="0"/>
        <w:spacing w:after="0" w:line="240" w:lineRule="auto"/>
        <w:ind w:left="360" w:right="4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7A93" w:rsidRPr="009537C9" w:rsidRDefault="00EE7A93" w:rsidP="00EE7A93">
      <w:pPr>
        <w:pStyle w:val="a6"/>
        <w:spacing w:line="240" w:lineRule="auto"/>
        <w:ind w:firstLine="567"/>
        <w:rPr>
          <w:i/>
          <w:color w:val="000000" w:themeColor="text1"/>
          <w:sz w:val="24"/>
          <w:szCs w:val="24"/>
        </w:rPr>
      </w:pPr>
      <w:r w:rsidRPr="009537C9">
        <w:rPr>
          <w:i/>
          <w:color w:val="000000" w:themeColor="text1"/>
          <w:sz w:val="24"/>
          <w:szCs w:val="24"/>
        </w:rPr>
        <w:t>Метапредметные результаты при обучении физике:</w:t>
      </w:r>
    </w:p>
    <w:p w:rsidR="00EE7A93" w:rsidRPr="009537C9" w:rsidRDefault="00EE7A93" w:rsidP="00EE7A93">
      <w:pPr>
        <w:pStyle w:val="a3"/>
        <w:numPr>
          <w:ilvl w:val="1"/>
          <w:numId w:val="12"/>
        </w:numPr>
        <w:tabs>
          <w:tab w:val="clear" w:pos="1440"/>
          <w:tab w:val="num" w:pos="567"/>
        </w:tabs>
        <w:suppressAutoHyphens w:val="0"/>
        <w:spacing w:after="0" w:line="240" w:lineRule="auto"/>
        <w:ind w:right="45" w:hanging="115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навыками:</w:t>
      </w:r>
    </w:p>
    <w:p w:rsidR="00EE7A93" w:rsidRPr="009537C9" w:rsidRDefault="00EE7A93" w:rsidP="00EE7A93">
      <w:pPr>
        <w:numPr>
          <w:ilvl w:val="0"/>
          <w:numId w:val="21"/>
        </w:numPr>
        <w:tabs>
          <w:tab w:val="left" w:pos="218"/>
        </w:tabs>
        <w:spacing w:after="0" w:line="240" w:lineRule="auto"/>
        <w:ind w:right="45" w:hanging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самостоятельного приобретения новых знаний; </w:t>
      </w:r>
    </w:p>
    <w:p w:rsidR="00EE7A93" w:rsidRPr="009537C9" w:rsidRDefault="00EE7A93" w:rsidP="00EE7A93">
      <w:pPr>
        <w:numPr>
          <w:ilvl w:val="0"/>
          <w:numId w:val="21"/>
        </w:numPr>
        <w:tabs>
          <w:tab w:val="left" w:pos="218"/>
        </w:tabs>
        <w:spacing w:after="0" w:line="240" w:lineRule="auto"/>
        <w:ind w:right="45" w:hanging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организации учебной деятельности; </w:t>
      </w:r>
    </w:p>
    <w:p w:rsidR="00EE7A93" w:rsidRPr="009537C9" w:rsidRDefault="00EE7A93" w:rsidP="00EE7A93">
      <w:pPr>
        <w:numPr>
          <w:ilvl w:val="0"/>
          <w:numId w:val="21"/>
        </w:numPr>
        <w:tabs>
          <w:tab w:val="left" w:pos="218"/>
        </w:tabs>
        <w:spacing w:after="0" w:line="240" w:lineRule="auto"/>
        <w:ind w:right="45" w:hanging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постановки целей; </w:t>
      </w:r>
    </w:p>
    <w:p w:rsidR="00EE7A93" w:rsidRPr="009537C9" w:rsidRDefault="00EE7A93" w:rsidP="00EE7A93">
      <w:pPr>
        <w:numPr>
          <w:ilvl w:val="0"/>
          <w:numId w:val="21"/>
        </w:numPr>
        <w:tabs>
          <w:tab w:val="left" w:pos="218"/>
        </w:tabs>
        <w:spacing w:after="0" w:line="240" w:lineRule="auto"/>
        <w:ind w:right="45" w:hanging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планирования; </w:t>
      </w:r>
    </w:p>
    <w:p w:rsidR="00EE7A93" w:rsidRPr="009537C9" w:rsidRDefault="00EE7A93" w:rsidP="00EE7A93">
      <w:pPr>
        <w:numPr>
          <w:ilvl w:val="0"/>
          <w:numId w:val="21"/>
        </w:numPr>
        <w:tabs>
          <w:tab w:val="left" w:pos="218"/>
        </w:tabs>
        <w:spacing w:after="0" w:line="240" w:lineRule="auto"/>
        <w:ind w:right="45" w:hanging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самоконтроля и оценки результатов своей деятельности. </w:t>
      </w:r>
    </w:p>
    <w:p w:rsidR="00EE7A93" w:rsidRPr="009537C9" w:rsidRDefault="00EE7A93" w:rsidP="00EE7A93">
      <w:pPr>
        <w:pStyle w:val="a3"/>
        <w:numPr>
          <w:ilvl w:val="1"/>
          <w:numId w:val="12"/>
        </w:numPr>
        <w:tabs>
          <w:tab w:val="clear" w:pos="1440"/>
          <w:tab w:val="num" w:pos="-142"/>
        </w:tabs>
        <w:suppressAutoHyphens w:val="0"/>
        <w:spacing w:after="0" w:line="240" w:lineRule="auto"/>
        <w:ind w:left="567" w:right="45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умениями предвидеть возможные результаты своих действий.</w:t>
      </w:r>
    </w:p>
    <w:p w:rsidR="00EE7A93" w:rsidRPr="009537C9" w:rsidRDefault="00EE7A93" w:rsidP="00EE7A93">
      <w:pPr>
        <w:pStyle w:val="a3"/>
        <w:numPr>
          <w:ilvl w:val="1"/>
          <w:numId w:val="12"/>
        </w:numPr>
        <w:tabs>
          <w:tab w:val="clear" w:pos="1440"/>
          <w:tab w:val="num" w:pos="-142"/>
        </w:tabs>
        <w:suppressAutoHyphens w:val="0"/>
        <w:spacing w:after="0" w:line="240" w:lineRule="auto"/>
        <w:ind w:left="567" w:right="45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Понимание различий между: </w:t>
      </w:r>
    </w:p>
    <w:p w:rsidR="00EE7A93" w:rsidRPr="009537C9" w:rsidRDefault="00EE7A93" w:rsidP="00EE7A93">
      <w:pPr>
        <w:numPr>
          <w:ilvl w:val="0"/>
          <w:numId w:val="22"/>
        </w:numPr>
        <w:spacing w:after="0" w:line="240" w:lineRule="auto"/>
        <w:ind w:left="268" w:right="45" w:hanging="2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исходными фактами и гипотезами для их объяснения; </w:t>
      </w:r>
    </w:p>
    <w:p w:rsidR="00EE7A93" w:rsidRPr="009537C9" w:rsidRDefault="00EE7A93" w:rsidP="00EE7A93">
      <w:pPr>
        <w:numPr>
          <w:ilvl w:val="0"/>
          <w:numId w:val="22"/>
        </w:numPr>
        <w:spacing w:after="0" w:line="240" w:lineRule="auto"/>
        <w:ind w:left="268" w:right="45" w:hanging="2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теоретическими моделями и реальными объектами. </w:t>
      </w:r>
    </w:p>
    <w:p w:rsidR="00EE7A93" w:rsidRPr="009537C9" w:rsidRDefault="00EE7A93" w:rsidP="00EE7A93">
      <w:pPr>
        <w:pStyle w:val="a3"/>
        <w:numPr>
          <w:ilvl w:val="1"/>
          <w:numId w:val="12"/>
        </w:numPr>
        <w:tabs>
          <w:tab w:val="clear" w:pos="1440"/>
          <w:tab w:val="num" w:pos="-142"/>
        </w:tabs>
        <w:suppressAutoHyphens w:val="0"/>
        <w:spacing w:after="0" w:line="240" w:lineRule="auto"/>
        <w:ind w:left="567" w:right="45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универсальными способами деятельности на примерах:</w:t>
      </w:r>
    </w:p>
    <w:p w:rsidR="00EE7A93" w:rsidRPr="009537C9" w:rsidRDefault="00EE7A93" w:rsidP="00EE7A93">
      <w:pPr>
        <w:pStyle w:val="a3"/>
        <w:numPr>
          <w:ilvl w:val="0"/>
          <w:numId w:val="23"/>
        </w:numPr>
        <w:suppressAutoHyphens w:val="0"/>
        <w:spacing w:after="0" w:line="240" w:lineRule="auto"/>
        <w:ind w:left="254" w:right="45" w:hanging="2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выдвижения гипотез для объяснения известных фактов и экспериментальной проверки выдвигаемых гипотез; </w:t>
      </w:r>
    </w:p>
    <w:p w:rsidR="00EE7A93" w:rsidRPr="009537C9" w:rsidRDefault="00EE7A93" w:rsidP="00EE7A93">
      <w:pPr>
        <w:pStyle w:val="a3"/>
        <w:numPr>
          <w:ilvl w:val="0"/>
          <w:numId w:val="23"/>
        </w:numPr>
        <w:suppressAutoHyphens w:val="0"/>
        <w:spacing w:after="0" w:line="240" w:lineRule="auto"/>
        <w:ind w:left="254" w:right="45" w:hanging="2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 теоретических моделей процессов и явлений.</w:t>
      </w:r>
    </w:p>
    <w:p w:rsidR="00EE7A93" w:rsidRPr="009537C9" w:rsidRDefault="00EE7A93" w:rsidP="00EE7A93">
      <w:pPr>
        <w:pStyle w:val="a3"/>
        <w:numPr>
          <w:ilvl w:val="1"/>
          <w:numId w:val="12"/>
        </w:numPr>
        <w:tabs>
          <w:tab w:val="clear" w:pos="1440"/>
          <w:tab w:val="num" w:pos="-284"/>
        </w:tabs>
        <w:suppressAutoHyphens w:val="0"/>
        <w:spacing w:after="0" w:line="240" w:lineRule="auto"/>
        <w:ind w:left="567" w:right="45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умений:</w:t>
      </w:r>
    </w:p>
    <w:p w:rsidR="00EE7A93" w:rsidRPr="009537C9" w:rsidRDefault="00EE7A93" w:rsidP="00EE7A93">
      <w:pPr>
        <w:pStyle w:val="a3"/>
        <w:numPr>
          <w:ilvl w:val="0"/>
          <w:numId w:val="24"/>
        </w:numPr>
        <w:suppressAutoHyphens w:val="0"/>
        <w:spacing w:after="0" w:line="240" w:lineRule="auto"/>
        <w:ind w:left="240" w:right="45" w:hanging="2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воспринимать, перерабатывать и предъявлять информацию в словесной, образной и символической формах;</w:t>
      </w:r>
    </w:p>
    <w:p w:rsidR="00EE7A93" w:rsidRPr="009537C9" w:rsidRDefault="00EE7A93" w:rsidP="00EE7A93">
      <w:pPr>
        <w:pStyle w:val="a3"/>
        <w:numPr>
          <w:ilvl w:val="0"/>
          <w:numId w:val="24"/>
        </w:numPr>
        <w:suppressAutoHyphens w:val="0"/>
        <w:spacing w:after="0" w:line="240" w:lineRule="auto"/>
        <w:ind w:left="240" w:right="45" w:hanging="2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и преобразовывать полученную информацию в соответствии с поставленными задачами;</w:t>
      </w:r>
    </w:p>
    <w:p w:rsidR="00EE7A93" w:rsidRPr="009537C9" w:rsidRDefault="00EE7A93" w:rsidP="00EE7A93">
      <w:pPr>
        <w:pStyle w:val="a3"/>
        <w:numPr>
          <w:ilvl w:val="0"/>
          <w:numId w:val="24"/>
        </w:numPr>
        <w:suppressAutoHyphens w:val="0"/>
        <w:spacing w:after="0" w:line="240" w:lineRule="auto"/>
        <w:ind w:left="240" w:right="45" w:hanging="2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выявлять основное содержание прочитанного текста;</w:t>
      </w:r>
    </w:p>
    <w:p w:rsidR="00EE7A93" w:rsidRPr="009537C9" w:rsidRDefault="00EE7A93" w:rsidP="00EE7A93">
      <w:pPr>
        <w:pStyle w:val="a3"/>
        <w:numPr>
          <w:ilvl w:val="0"/>
          <w:numId w:val="24"/>
        </w:numPr>
        <w:suppressAutoHyphens w:val="0"/>
        <w:spacing w:after="0" w:line="240" w:lineRule="auto"/>
        <w:ind w:left="240" w:right="45" w:hanging="2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находить в тексте ответы на поставленные вопросы;</w:t>
      </w:r>
    </w:p>
    <w:p w:rsidR="00EE7A93" w:rsidRPr="009537C9" w:rsidRDefault="00EE7A93" w:rsidP="00EE7A93">
      <w:pPr>
        <w:pStyle w:val="a3"/>
        <w:numPr>
          <w:ilvl w:val="0"/>
          <w:numId w:val="24"/>
        </w:numPr>
        <w:suppressAutoHyphens w:val="0"/>
        <w:spacing w:after="0" w:line="240" w:lineRule="auto"/>
        <w:ind w:left="240" w:right="45" w:hanging="2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излагать текст.</w:t>
      </w:r>
    </w:p>
    <w:p w:rsidR="00EE7A93" w:rsidRPr="009537C9" w:rsidRDefault="00EE7A93" w:rsidP="00EE7A93">
      <w:pPr>
        <w:pStyle w:val="a3"/>
        <w:numPr>
          <w:ilvl w:val="1"/>
          <w:numId w:val="12"/>
        </w:numPr>
        <w:tabs>
          <w:tab w:val="clear" w:pos="1440"/>
          <w:tab w:val="num" w:pos="-284"/>
        </w:tabs>
        <w:suppressAutoHyphens w:val="0"/>
        <w:spacing w:after="0" w:line="240" w:lineRule="auto"/>
        <w:ind w:left="0" w:right="45" w:firstLine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задач.</w:t>
      </w:r>
    </w:p>
    <w:p w:rsidR="00EE7A93" w:rsidRPr="009537C9" w:rsidRDefault="00EE7A93" w:rsidP="00EE7A93">
      <w:pPr>
        <w:pStyle w:val="a3"/>
        <w:numPr>
          <w:ilvl w:val="1"/>
          <w:numId w:val="12"/>
        </w:numPr>
        <w:tabs>
          <w:tab w:val="clear" w:pos="1440"/>
          <w:tab w:val="num" w:pos="-284"/>
        </w:tabs>
        <w:suppressAutoHyphens w:val="0"/>
        <w:spacing w:after="0" w:line="240" w:lineRule="auto"/>
        <w:ind w:left="0" w:right="45" w:firstLine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монологической и диалогической речи, умения выражать свои мысли и способность выслушивать собеседника, понимать его точку зрения, признавать правоту другого человека на иное мнение.</w:t>
      </w:r>
    </w:p>
    <w:p w:rsidR="00EE7A93" w:rsidRPr="009537C9" w:rsidRDefault="00EE7A93" w:rsidP="00EE7A93">
      <w:pPr>
        <w:pStyle w:val="a3"/>
        <w:numPr>
          <w:ilvl w:val="1"/>
          <w:numId w:val="12"/>
        </w:numPr>
        <w:tabs>
          <w:tab w:val="clear" w:pos="1440"/>
          <w:tab w:val="num" w:pos="-284"/>
        </w:tabs>
        <w:suppressAutoHyphens w:val="0"/>
        <w:spacing w:after="0" w:line="240" w:lineRule="auto"/>
        <w:ind w:left="0" w:right="45" w:firstLine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Освоение приемов действий в нестандартной ситуации, овладение эвристическими методами решения проблем.</w:t>
      </w:r>
    </w:p>
    <w:p w:rsidR="00EE7A93" w:rsidRPr="009537C9" w:rsidRDefault="00EE7A93" w:rsidP="00EE7A93">
      <w:pPr>
        <w:pStyle w:val="a3"/>
        <w:suppressAutoHyphens w:val="0"/>
        <w:spacing w:after="0" w:line="240" w:lineRule="auto"/>
        <w:ind w:left="317" w:right="45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9.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EE7A93" w:rsidRPr="009537C9" w:rsidRDefault="00EE7A93" w:rsidP="00EE7A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Предметными результатами </w:t>
      </w: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изучения физики в 7 классе являются:</w:t>
      </w:r>
    </w:p>
    <w:p w:rsidR="00EE7A93" w:rsidRPr="009537C9" w:rsidRDefault="00EE7A93" w:rsidP="00EE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понимание:</w:t>
      </w:r>
    </w:p>
    <w:p w:rsidR="00EE7A93" w:rsidRPr="009537C9" w:rsidRDefault="00EE7A93" w:rsidP="00EE7A93">
      <w:pPr>
        <w:pStyle w:val="a3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физических терминов: тело, вещество, материя, роли ученых нашей страны в развитии современной физики и влиянии на технический и социальный прогресс;</w:t>
      </w:r>
    </w:p>
    <w:p w:rsidR="00EE7A93" w:rsidRPr="009537C9" w:rsidRDefault="00EE7A93" w:rsidP="00EE7A93">
      <w:pPr>
        <w:pStyle w:val="a3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и способность объяснять физические явления: диффузия, большая сжимаемость газов, малая сжимаемость жидкостей и твердых тел, механическое движение, равномерное и неравномерное движение, инерция, всемирное тяготение,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увеличения давления, равновесие тел, превращение одного вида механической энергии в другой;</w:t>
      </w:r>
    </w:p>
    <w:p w:rsidR="00EE7A93" w:rsidRPr="009537C9" w:rsidRDefault="00EE7A93" w:rsidP="00EE7A93">
      <w:pPr>
        <w:pStyle w:val="a3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смысла основных физических законов и умение применять их на практике: закон всемирного тяготения, закон Гука, закон Паскаля, закон Архимеда, закон сохранения энергии;</w:t>
      </w:r>
    </w:p>
    <w:p w:rsidR="00EE7A93" w:rsidRPr="009537C9" w:rsidRDefault="00EE7A93" w:rsidP="00EE7A93">
      <w:pPr>
        <w:pStyle w:val="a3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причин броуновского движения, смачивания и несмачивания тел; различия в молекулярном строении твердых тел, жидкостей и газов;</w:t>
      </w:r>
    </w:p>
    <w:p w:rsidR="00EE7A93" w:rsidRPr="009537C9" w:rsidRDefault="00EE7A93" w:rsidP="00EE7A93">
      <w:pPr>
        <w:pStyle w:val="a3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принципов действия динамометра, весов, барометра-анероида, манометра, поршневого жидкостного насоса, гидравлического пресса, рычага, блока, наклонной плоскости, встречающихся в повседневной жизни, и способов обеспечения безопасности при их использовании.</w:t>
      </w:r>
    </w:p>
    <w:p w:rsidR="00EE7A93" w:rsidRPr="009537C9" w:rsidRDefault="00EE7A93" w:rsidP="00EE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умение:</w:t>
      </w:r>
    </w:p>
    <w:p w:rsidR="00EE7A93" w:rsidRPr="009537C9" w:rsidRDefault="00EE7A93" w:rsidP="00EE7A93">
      <w:pPr>
        <w:pStyle w:val="a3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34" w:firstLine="3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пользоваться СИ и переводить единицы измерения физических величин в кратные и дольные единицы;</w:t>
      </w:r>
    </w:p>
    <w:p w:rsidR="00EE7A93" w:rsidRPr="009537C9" w:rsidRDefault="00EE7A93" w:rsidP="00EE7A93">
      <w:pPr>
        <w:pStyle w:val="a3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34" w:firstLine="3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находить связь между физическими величинами: силой тяжести и массой тела, скорости со временем и путем, плотности тела с его массой и объемом, силой тяжести и весом тела;</w:t>
      </w:r>
    </w:p>
    <w:p w:rsidR="00EE7A93" w:rsidRPr="009537C9" w:rsidRDefault="00EE7A93" w:rsidP="00EE7A93">
      <w:pPr>
        <w:pStyle w:val="a3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34" w:firstLine="3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наблюдения физических явлений;</w:t>
      </w:r>
    </w:p>
    <w:p w:rsidR="00EE7A93" w:rsidRPr="009537C9" w:rsidRDefault="00EE7A93" w:rsidP="00EE7A93">
      <w:pPr>
        <w:pStyle w:val="a3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34" w:firstLine="3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измерять физические величины: расстояние, промежуток времени, скорость, массу, силу, вес, силу трения скольжения, силу трения качения, объем, плотность тела, равнодействующую двух сил, действующих на тело и направленных в одну и в противоположные стороны, температуру, атмосферное давление, давление жидкости на дно и стенки сосуда, силу Архимеда, механическую работу, мощность, плечо силы, момент силы, КПД, потенциальную и кинетическую энергию;</w:t>
      </w:r>
    </w:p>
    <w:p w:rsidR="00EE7A93" w:rsidRPr="009537C9" w:rsidRDefault="00EE7A93" w:rsidP="00EE7A93">
      <w:pPr>
        <w:pStyle w:val="a3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34" w:firstLine="3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полученные знания в повседневной жизни (быт, экология, охрана окружающей среды).</w:t>
      </w:r>
    </w:p>
    <w:p w:rsidR="00EE7A93" w:rsidRPr="009537C9" w:rsidRDefault="00EE7A93" w:rsidP="00EE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владение</w:t>
      </w:r>
      <w:r w:rsidRPr="009537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EE7A93" w:rsidRPr="009537C9" w:rsidRDefault="00EE7A93" w:rsidP="00EE7A93">
      <w:pPr>
        <w:pStyle w:val="a3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34" w:firstLine="3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экспериментальными методами исследования при определении цены деления шкалы прибора и погрешности измерения, при определении размеров малых тел, при установлении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соприкосновения тел и силы нормального давления, силы Архимеда от объема вытесненной телом воды, условий плавания тела в жидкости от действия силы тяжести и силы Архимеда, при определении соотношения сил и плеч, для равновесия рычага;</w:t>
      </w:r>
    </w:p>
    <w:p w:rsidR="00EE7A93" w:rsidRPr="009537C9" w:rsidRDefault="00EE7A93" w:rsidP="00EE7A93">
      <w:pPr>
        <w:pStyle w:val="a3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34" w:firstLine="3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способами выполнения расчетов при нахождении: скорости (средней скорости), пути, времени, силы тяжести, веса тела, плотности тела, объема, массы, силы упругости, равнодействующей двух сил, направленных по одной прямой, давления, давления жидкости на дно и стенки сосуда, силы Архимеда, механической работы, мощности, условия равновесия сил на рычаге, момента силы, КПД, кинетической и потенциальной энергии в соответствии с поставленной задачей на основании использования законов физики.</w:t>
      </w:r>
    </w:p>
    <w:p w:rsidR="00EE7A93" w:rsidRPr="009537C9" w:rsidRDefault="00EE7A93" w:rsidP="00EE7A93">
      <w:pPr>
        <w:pStyle w:val="a3"/>
        <w:suppressAutoHyphens w:val="0"/>
        <w:spacing w:after="0" w:line="240" w:lineRule="auto"/>
        <w:ind w:left="317" w:right="45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E7A93" w:rsidRPr="009537C9" w:rsidRDefault="00EE7A93" w:rsidP="00EE7A93">
      <w:pPr>
        <w:pStyle w:val="a5"/>
        <w:spacing w:before="0" w:after="0"/>
        <w:jc w:val="both"/>
        <w:rPr>
          <w:bCs/>
          <w:color w:val="000000" w:themeColor="text1"/>
          <w:lang w:val="ru-RU"/>
        </w:rPr>
      </w:pPr>
    </w:p>
    <w:p w:rsidR="00EE7A93" w:rsidRPr="009537C9" w:rsidRDefault="00EE7A93" w:rsidP="00EE7A93">
      <w:pPr>
        <w:pStyle w:val="a5"/>
        <w:spacing w:before="0" w:after="0"/>
        <w:jc w:val="both"/>
        <w:rPr>
          <w:bCs/>
          <w:color w:val="000000" w:themeColor="text1"/>
          <w:lang w:val="ru-RU"/>
        </w:rPr>
      </w:pPr>
      <w:r w:rsidRPr="009537C9">
        <w:rPr>
          <w:bCs/>
          <w:color w:val="000000" w:themeColor="text1"/>
          <w:lang w:val="ru-RU"/>
        </w:rPr>
        <w:t>Перечень УУД, формированию которых уделяется основное внимание при планировании работы по физике</w:t>
      </w:r>
    </w:p>
    <w:p w:rsidR="00EE7A93" w:rsidRPr="009537C9" w:rsidRDefault="00EE7A93" w:rsidP="00EE7A93">
      <w:pPr>
        <w:spacing w:after="0" w:line="240" w:lineRule="auto"/>
        <w:ind w:right="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7A93" w:rsidRPr="009537C9" w:rsidRDefault="00EE7A93" w:rsidP="00EE7A93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познавательные:</w:t>
      </w:r>
    </w:p>
    <w:p w:rsidR="00EE7A93" w:rsidRPr="009537C9" w:rsidRDefault="00EE7A93" w:rsidP="00EE7A93">
      <w:pPr>
        <w:pStyle w:val="a3"/>
        <w:numPr>
          <w:ilvl w:val="0"/>
          <w:numId w:val="25"/>
        </w:numPr>
        <w:suppressAutoHyphens w:val="0"/>
        <w:spacing w:after="0" w:line="240" w:lineRule="auto"/>
        <w:ind w:left="0" w:right="45" w:firstLine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общеучебные учебные действия – умение поставить учебную задачу, выбрать способы и найти информацию для ее решения, уметь работать с информацией, структурировать полученные знания</w:t>
      </w:r>
    </w:p>
    <w:p w:rsidR="00EE7A93" w:rsidRPr="009537C9" w:rsidRDefault="00EE7A93" w:rsidP="00EE7A93">
      <w:pPr>
        <w:pStyle w:val="a3"/>
        <w:numPr>
          <w:ilvl w:val="0"/>
          <w:numId w:val="25"/>
        </w:numPr>
        <w:suppressAutoHyphens w:val="0"/>
        <w:spacing w:after="0" w:line="240" w:lineRule="auto"/>
        <w:ind w:left="0" w:right="45" w:firstLine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логические учебные действия – умение анализировать и синтезировать новые знания, устанавливать причинно-следственные связи, доказать свои суждения</w:t>
      </w:r>
    </w:p>
    <w:p w:rsidR="00EE7A93" w:rsidRPr="009537C9" w:rsidRDefault="00EE7A93" w:rsidP="00EE7A93">
      <w:pPr>
        <w:pStyle w:val="a3"/>
        <w:numPr>
          <w:ilvl w:val="0"/>
          <w:numId w:val="25"/>
        </w:numPr>
        <w:suppressAutoHyphens w:val="0"/>
        <w:spacing w:after="0" w:line="240" w:lineRule="auto"/>
        <w:ind w:left="0" w:right="45" w:firstLine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постановка и решение проблемы – умение сформулировать проблему и найти способ ее решения</w:t>
      </w:r>
    </w:p>
    <w:p w:rsidR="00EE7A93" w:rsidRPr="009537C9" w:rsidRDefault="00EE7A93" w:rsidP="00EE7A93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регулятивные – целеполагание, планирование, корректировка плана </w:t>
      </w:r>
    </w:p>
    <w:p w:rsidR="00EE7A93" w:rsidRPr="009537C9" w:rsidRDefault="00EE7A93" w:rsidP="00EE7A93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личностные – личностное самоопределение смыслообразования (соотношение цели действия и его результата, т.е. умение ответить на вопрос «Какое значение, смысл имеет для меня учение?») и ориентацию в социальных ролях и межличностных отношениях</w:t>
      </w:r>
    </w:p>
    <w:p w:rsidR="00EE7A93" w:rsidRPr="009537C9" w:rsidRDefault="00EE7A93" w:rsidP="00EE7A93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37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коммуникативные – умение вступать в диалог и вести его, различия особенности общения с различными группами людей</w:t>
      </w:r>
    </w:p>
    <w:p w:rsidR="00EE7A93" w:rsidRPr="009537C9" w:rsidRDefault="00EE7A93" w:rsidP="00EE7A93">
      <w:pPr>
        <w:pStyle w:val="Standard"/>
        <w:ind w:right="15"/>
        <w:jc w:val="both"/>
        <w:rPr>
          <w:rFonts w:cs="Times New Roman"/>
          <w:bCs/>
          <w:color w:val="000000" w:themeColor="text1"/>
          <w:lang w:val="ru-RU"/>
        </w:rPr>
      </w:pPr>
    </w:p>
    <w:p w:rsidR="00EE7A93" w:rsidRPr="009537C9" w:rsidRDefault="00EE7A93" w:rsidP="00EE7A93">
      <w:pPr>
        <w:pStyle w:val="Standard"/>
        <w:ind w:right="30"/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9537C9">
        <w:rPr>
          <w:rFonts w:cs="Times New Roman"/>
          <w:b/>
          <w:bCs/>
          <w:iCs/>
          <w:color w:val="000000" w:themeColor="text1"/>
          <w:lang w:val="ru-RU"/>
        </w:rPr>
        <w:t>В результате изучения физики в 7 классе ученик должен</w:t>
      </w:r>
    </w:p>
    <w:p w:rsidR="00EE7A93" w:rsidRPr="009537C9" w:rsidRDefault="00EE7A93" w:rsidP="00EE7A93">
      <w:pPr>
        <w:pStyle w:val="Standard"/>
        <w:widowControl/>
        <w:ind w:left="45" w:right="30"/>
        <w:jc w:val="center"/>
        <w:rPr>
          <w:rFonts w:cs="Times New Roman"/>
          <w:bCs/>
          <w:color w:val="000000" w:themeColor="text1"/>
          <w:lang w:val="ru-RU"/>
        </w:rPr>
      </w:pPr>
    </w:p>
    <w:p w:rsidR="00EE7A93" w:rsidRPr="009537C9" w:rsidRDefault="00EE7A93" w:rsidP="00EE7A93">
      <w:pPr>
        <w:pStyle w:val="Standard"/>
        <w:widowControl/>
        <w:ind w:left="45" w:right="30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bCs/>
          <w:color w:val="000000" w:themeColor="text1"/>
          <w:lang w:val="ru-RU"/>
        </w:rPr>
        <w:t>знать/понимать:</w:t>
      </w:r>
    </w:p>
    <w:p w:rsidR="00EE7A93" w:rsidRPr="009537C9" w:rsidRDefault="00EE7A93" w:rsidP="00EE7A93">
      <w:pPr>
        <w:pStyle w:val="Standard"/>
        <w:widowControl/>
        <w:tabs>
          <w:tab w:val="left" w:pos="187"/>
        </w:tabs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bCs/>
          <w:i/>
          <w:color w:val="000000" w:themeColor="text1"/>
          <w:lang w:val="ru-RU"/>
        </w:rPr>
        <w:t>смысл понятий</w:t>
      </w:r>
      <w:r w:rsidRPr="009537C9">
        <w:rPr>
          <w:rFonts w:cs="Times New Roman"/>
          <w:bCs/>
          <w:color w:val="000000" w:themeColor="text1"/>
          <w:lang w:val="ru-RU"/>
        </w:rPr>
        <w:t>:</w:t>
      </w:r>
      <w:r w:rsidRPr="009537C9">
        <w:rPr>
          <w:rFonts w:cs="Times New Roman"/>
          <w:color w:val="000000" w:themeColor="text1"/>
          <w:lang w:val="ru-RU"/>
        </w:rPr>
        <w:t xml:space="preserve"> физическое явление, физический закон, вещество, взаимодействие, волна;</w:t>
      </w:r>
    </w:p>
    <w:p w:rsidR="00EE7A93" w:rsidRPr="009537C9" w:rsidRDefault="00EE7A93" w:rsidP="00EE7A93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bCs/>
          <w:i/>
          <w:color w:val="000000" w:themeColor="text1"/>
          <w:lang w:val="ru-RU"/>
        </w:rPr>
        <w:t>смысл физических величин</w:t>
      </w:r>
      <w:r w:rsidRPr="009537C9">
        <w:rPr>
          <w:rFonts w:cs="Times New Roman"/>
          <w:bCs/>
          <w:color w:val="000000" w:themeColor="text1"/>
          <w:lang w:val="ru-RU"/>
        </w:rPr>
        <w:t xml:space="preserve">: </w:t>
      </w:r>
      <w:r w:rsidRPr="009537C9">
        <w:rPr>
          <w:rFonts w:cs="Times New Roman"/>
          <w:color w:val="000000" w:themeColor="text1"/>
          <w:lang w:val="ru-RU"/>
        </w:rPr>
        <w:t>путь, скорость, масса, плотность, сила, давление,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воздуха;</w:t>
      </w:r>
    </w:p>
    <w:p w:rsidR="00EE7A93" w:rsidRPr="009537C9" w:rsidRDefault="00EE7A93" w:rsidP="00EE7A93">
      <w:pPr>
        <w:pStyle w:val="Standard"/>
        <w:widowControl/>
        <w:tabs>
          <w:tab w:val="left" w:pos="187"/>
        </w:tabs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bCs/>
          <w:i/>
          <w:color w:val="000000" w:themeColor="text1"/>
          <w:lang w:val="ru-RU"/>
        </w:rPr>
        <w:t>смысл физических законов</w:t>
      </w:r>
      <w:r w:rsidRPr="009537C9">
        <w:rPr>
          <w:rFonts w:cs="Times New Roman"/>
          <w:color w:val="000000" w:themeColor="text1"/>
          <w:lang w:val="ru-RU"/>
        </w:rPr>
        <w:t>: Паскаля, Архимеда, сохранения механической энергии, сохранения энергии в тепловых процессах;</w:t>
      </w:r>
    </w:p>
    <w:p w:rsidR="00EE7A93" w:rsidRPr="009537C9" w:rsidRDefault="00EE7A93" w:rsidP="00EE7A93">
      <w:pPr>
        <w:pStyle w:val="Standard"/>
        <w:widowControl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bCs/>
          <w:color w:val="000000" w:themeColor="text1"/>
          <w:lang w:val="ru-RU"/>
        </w:rPr>
        <w:t>уметь:</w:t>
      </w:r>
    </w:p>
    <w:p w:rsidR="00EE7A93" w:rsidRPr="009537C9" w:rsidRDefault="00EE7A93" w:rsidP="00EE7A93">
      <w:pPr>
        <w:pStyle w:val="Standard"/>
        <w:widowControl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bCs/>
          <w:i/>
          <w:color w:val="000000" w:themeColor="text1"/>
          <w:lang w:val="ru-RU"/>
        </w:rPr>
        <w:t>описывать и объяснять физические явления</w:t>
      </w:r>
      <w:r w:rsidRPr="009537C9">
        <w:rPr>
          <w:rFonts w:cs="Times New Roman"/>
          <w:bCs/>
          <w:color w:val="000000" w:themeColor="text1"/>
          <w:lang w:val="ru-RU"/>
        </w:rPr>
        <w:t xml:space="preserve">: </w:t>
      </w:r>
      <w:r w:rsidRPr="009537C9">
        <w:rPr>
          <w:rFonts w:cs="Times New Roman"/>
          <w:color w:val="000000" w:themeColor="text1"/>
          <w:lang w:val="ru-RU"/>
        </w:rPr>
        <w:t>равномерное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кристаллизацию;</w:t>
      </w:r>
    </w:p>
    <w:p w:rsidR="00EE7A93" w:rsidRPr="009537C9" w:rsidRDefault="00EE7A93" w:rsidP="00EE7A93">
      <w:pPr>
        <w:pStyle w:val="Standard"/>
        <w:widowControl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bCs/>
          <w:i/>
          <w:color w:val="000000" w:themeColor="text1"/>
          <w:lang w:val="ru-RU"/>
        </w:rPr>
        <w:t>использовать физические приборы и измерительные инструменты для измерения физических величин</w:t>
      </w:r>
      <w:r w:rsidRPr="009537C9">
        <w:rPr>
          <w:rFonts w:cs="Times New Roman"/>
          <w:bCs/>
          <w:color w:val="000000" w:themeColor="text1"/>
          <w:lang w:val="ru-RU"/>
        </w:rPr>
        <w:t>:</w:t>
      </w:r>
      <w:r w:rsidRPr="009537C9">
        <w:rPr>
          <w:rFonts w:cs="Times New Roman"/>
          <w:color w:val="000000" w:themeColor="text1"/>
          <w:lang w:val="ru-RU"/>
        </w:rPr>
        <w:t xml:space="preserve"> расстояния, промежутка времени, массы, силы, давления, температуры, влажности воздуха;</w:t>
      </w:r>
    </w:p>
    <w:p w:rsidR="00EE7A93" w:rsidRPr="009537C9" w:rsidRDefault="00EE7A93" w:rsidP="00EE7A93">
      <w:pPr>
        <w:pStyle w:val="Standard"/>
        <w:widowControl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bCs/>
          <w:i/>
          <w:iCs/>
          <w:color w:val="000000" w:themeColor="text1"/>
          <w:lang w:val="ru-RU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9537C9">
        <w:rPr>
          <w:rFonts w:cs="Times New Roman"/>
          <w:color w:val="000000" w:themeColor="text1"/>
          <w:lang w:val="ru-RU"/>
        </w:rPr>
        <w:t>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времени;</w:t>
      </w:r>
    </w:p>
    <w:p w:rsidR="00EE7A93" w:rsidRPr="009537C9" w:rsidRDefault="00EE7A93" w:rsidP="00EE7A93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bCs/>
          <w:i/>
          <w:color w:val="000000" w:themeColor="text1"/>
          <w:lang w:val="ru-RU"/>
        </w:rPr>
        <w:t xml:space="preserve">выражать результаты </w:t>
      </w:r>
      <w:r w:rsidRPr="009537C9">
        <w:rPr>
          <w:rFonts w:cs="Times New Roman"/>
          <w:bCs/>
          <w:i/>
          <w:iCs/>
          <w:color w:val="000000" w:themeColor="text1"/>
          <w:lang w:val="ru-RU"/>
        </w:rPr>
        <w:t>измерений и расчетов в единицах Международной системы;</w:t>
      </w:r>
    </w:p>
    <w:p w:rsidR="00EE7A93" w:rsidRPr="009537C9" w:rsidRDefault="00EE7A93" w:rsidP="00EE7A93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bCs/>
          <w:i/>
          <w:color w:val="000000" w:themeColor="text1"/>
          <w:lang w:val="ru-RU"/>
        </w:rPr>
        <w:t>приводить примеры</w:t>
      </w:r>
      <w:r w:rsidRPr="009537C9">
        <w:rPr>
          <w:rFonts w:cs="Times New Roman"/>
          <w:bCs/>
          <w:i/>
          <w:iCs/>
          <w:color w:val="000000" w:themeColor="text1"/>
          <w:lang w:val="ru-RU"/>
        </w:rPr>
        <w:t xml:space="preserve"> практического использования физических знаний</w:t>
      </w:r>
      <w:r w:rsidRPr="009537C9">
        <w:rPr>
          <w:rFonts w:cs="Times New Roman"/>
          <w:color w:val="000000" w:themeColor="text1"/>
          <w:lang w:val="ru-RU"/>
        </w:rPr>
        <w:t xml:space="preserve"> о механических и тепловых явлениях;</w:t>
      </w:r>
    </w:p>
    <w:p w:rsidR="00EE7A93" w:rsidRPr="009537C9" w:rsidRDefault="00EE7A93" w:rsidP="00EE7A93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bCs/>
          <w:i/>
          <w:color w:val="000000" w:themeColor="text1"/>
          <w:lang w:val="ru-RU"/>
        </w:rPr>
        <w:t xml:space="preserve">решать задачи </w:t>
      </w:r>
      <w:r w:rsidRPr="009537C9">
        <w:rPr>
          <w:rFonts w:cs="Times New Roman"/>
          <w:bCs/>
          <w:i/>
          <w:iCs/>
          <w:color w:val="000000" w:themeColor="text1"/>
          <w:lang w:val="ru-RU"/>
        </w:rPr>
        <w:t>на применение изученных физических законов;</w:t>
      </w:r>
    </w:p>
    <w:p w:rsidR="00EE7A93" w:rsidRPr="009537C9" w:rsidRDefault="00EE7A93" w:rsidP="00EE7A93">
      <w:pPr>
        <w:pStyle w:val="Standard"/>
        <w:widowControl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bCs/>
          <w:i/>
          <w:color w:val="000000" w:themeColor="text1"/>
          <w:lang w:val="ru-RU"/>
        </w:rPr>
        <w:t xml:space="preserve">осуществлять самостоятельный поиск информации </w:t>
      </w:r>
      <w:r w:rsidRPr="009537C9">
        <w:rPr>
          <w:rFonts w:cs="Times New Roman"/>
          <w:color w:val="000000" w:themeColor="text1"/>
          <w:lang w:val="ru-RU"/>
        </w:rPr>
        <w:t>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EE7A93" w:rsidRPr="009537C9" w:rsidRDefault="00EE7A93" w:rsidP="00EE7A93">
      <w:pPr>
        <w:pStyle w:val="Standard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i/>
          <w:iCs/>
          <w:color w:val="000000" w:themeColor="text1"/>
          <w:lang w:val="ru-RU"/>
        </w:rPr>
        <w:t xml:space="preserve">использовать приобретенные знания и умения </w:t>
      </w:r>
      <w:r w:rsidRPr="009537C9">
        <w:rPr>
          <w:rFonts w:cs="Times New Roman"/>
          <w:bCs/>
          <w:i/>
          <w:iCs/>
          <w:color w:val="000000" w:themeColor="text1"/>
          <w:lang w:val="ru-RU"/>
        </w:rPr>
        <w:t>в практической деятельности и повседневной жизни для:</w:t>
      </w:r>
    </w:p>
    <w:p w:rsidR="00EE7A93" w:rsidRPr="009537C9" w:rsidRDefault="00EE7A93" w:rsidP="00EE7A93">
      <w:pPr>
        <w:pStyle w:val="Standard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>-обеспечения безопасности в процессе использования транспортных средств;</w:t>
      </w:r>
    </w:p>
    <w:p w:rsidR="00EE7A93" w:rsidRPr="009537C9" w:rsidRDefault="00EE7A93" w:rsidP="00EE7A93">
      <w:pPr>
        <w:pStyle w:val="Standard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>-контроля за исправностью водопровода, сантехники и газовых приборов в квартире;</w:t>
      </w:r>
    </w:p>
    <w:p w:rsidR="00EE7A93" w:rsidRPr="009537C9" w:rsidRDefault="00EE7A93" w:rsidP="00EE7A93">
      <w:pPr>
        <w:pStyle w:val="Standard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>-рационального применения простых механизмов.</w:t>
      </w:r>
    </w:p>
    <w:p w:rsidR="00EE7A93" w:rsidRPr="009537C9" w:rsidRDefault="00EE7A93" w:rsidP="00EE7A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7A93" w:rsidRPr="009537C9" w:rsidRDefault="00EE7A93" w:rsidP="00EE7A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7A93" w:rsidRPr="009537C9" w:rsidRDefault="00EE7A93" w:rsidP="00EE7A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7A93" w:rsidRPr="009537C9" w:rsidRDefault="00EE7A93" w:rsidP="00EE7A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7A93" w:rsidRPr="009537C9" w:rsidRDefault="00EE7A93" w:rsidP="00EE7A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7A93" w:rsidRPr="009537C9" w:rsidRDefault="00EE7A93" w:rsidP="00EE7A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7A93" w:rsidRPr="009537C9" w:rsidRDefault="00EE7A93" w:rsidP="00045F6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1DC4" w:rsidRPr="009537C9" w:rsidRDefault="009D4C24" w:rsidP="009D4C2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3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="00EE7A93" w:rsidRPr="009537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Содержание учебного предмета </w:t>
      </w:r>
    </w:p>
    <w:p w:rsidR="00EE7A93" w:rsidRPr="009537C9" w:rsidRDefault="00EE7A93" w:rsidP="009D4C2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1DC4" w:rsidRPr="009537C9" w:rsidRDefault="00721DC4" w:rsidP="00721DC4">
      <w:pPr>
        <w:pStyle w:val="Standard"/>
        <w:tabs>
          <w:tab w:val="left" w:pos="360"/>
        </w:tabs>
        <w:ind w:right="15"/>
        <w:jc w:val="both"/>
        <w:rPr>
          <w:rFonts w:cs="Times New Roman"/>
          <w:bCs/>
          <w:color w:val="000000" w:themeColor="text1"/>
          <w:lang w:val="ru-RU"/>
        </w:rPr>
      </w:pPr>
      <w:r w:rsidRPr="009537C9">
        <w:rPr>
          <w:rFonts w:cs="Times New Roman"/>
          <w:bCs/>
          <w:color w:val="000000" w:themeColor="text1"/>
          <w:lang w:val="ru-RU"/>
        </w:rPr>
        <w:t xml:space="preserve">                                                  Физика и физические методы изучения природы </w:t>
      </w:r>
      <w:r w:rsidR="00043F0A">
        <w:rPr>
          <w:rFonts w:cs="Times New Roman"/>
          <w:bCs/>
          <w:color w:val="000000" w:themeColor="text1"/>
          <w:lang w:val="ru-RU"/>
        </w:rPr>
        <w:t>4ч.</w:t>
      </w:r>
      <w:r w:rsidR="00A77BD3" w:rsidRPr="009537C9">
        <w:rPr>
          <w:rFonts w:cs="Times New Roman"/>
          <w:bCs/>
          <w:color w:val="000000" w:themeColor="text1"/>
          <w:lang w:val="ru-RU"/>
        </w:rPr>
        <w:t xml:space="preserve"> </w:t>
      </w:r>
    </w:p>
    <w:p w:rsidR="00721DC4" w:rsidRPr="009537C9" w:rsidRDefault="00721DC4" w:rsidP="00721DC4">
      <w:pPr>
        <w:pStyle w:val="Standard"/>
        <w:tabs>
          <w:tab w:val="left" w:pos="360"/>
        </w:tabs>
        <w:ind w:right="15"/>
        <w:jc w:val="both"/>
        <w:rPr>
          <w:rFonts w:cs="Times New Roman"/>
          <w:bCs/>
          <w:color w:val="000000" w:themeColor="text1"/>
          <w:lang w:val="ru-RU"/>
        </w:rPr>
      </w:pP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>Физика — наука о природе. Наблюдение и описание физических явлений. Физические приборы. Физические величины и их измерение. Погрешности измерений. Международная система единиц. Физический эксперимент и физическая теория. Физические модели. Роль математики в развитии физики. Физика и техника. Физика и развитие представлений о материальном мире.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</w:p>
    <w:p w:rsidR="00721DC4" w:rsidRPr="009537C9" w:rsidRDefault="00721DC4" w:rsidP="00721DC4">
      <w:pPr>
        <w:pStyle w:val="Standard"/>
        <w:tabs>
          <w:tab w:val="left" w:pos="30"/>
        </w:tabs>
        <w:jc w:val="both"/>
        <w:rPr>
          <w:rFonts w:cs="Times New Roman"/>
          <w:color w:val="000000" w:themeColor="text1"/>
          <w:lang w:val="ru-RU"/>
        </w:rPr>
      </w:pP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bCs/>
          <w:color w:val="000000" w:themeColor="text1"/>
          <w:lang w:val="ru-RU"/>
        </w:rPr>
        <w:t xml:space="preserve">                                                                Механические явления </w:t>
      </w:r>
      <w:r w:rsidR="00043F0A">
        <w:rPr>
          <w:rFonts w:cs="Times New Roman"/>
          <w:bCs/>
          <w:color w:val="000000" w:themeColor="text1"/>
          <w:lang w:val="ru-RU"/>
        </w:rPr>
        <w:t>39ч.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>Механическое движение. Относительность движения. Траектория. Путь. Равномерное и неравномерное движение. Скорость. Средняя скорость. Расчет пути и времени движения. Графики зависимости пути и скорости от времени.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>Инерция.  Масса тела. Плотность вещества. Методы измерения массы и плотности.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>Взаимодействие тел. Сила. Правило сложения сил.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>Сила упругости. Методы измерения силы.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 xml:space="preserve">Сила тяжести.  Вес тела. Невесомость. 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>Сила трения.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>Момент силы. Условия равновесия рычага. Центр тяжести тела. Условия равновесия тел.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>Давление. Атмосферное давление. Методы измерения давления. Закон Паскаля. Гидравлические машины. Закон Архимеда. Условие плавания тел.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>Работа. Мощность. Кинетическая энергия. Потенциальная энергия. Закон сохранения механической энергии. Простые механизмы. Коэффициент полезного действия. Методы измерения энергии, работы и мощности.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>Механические колебания. Период, частота и амплитуда колебаний. Период колебаний математического и пружинного маятников.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>Механические волны. Длина волны. Звук.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</w:p>
    <w:p w:rsidR="00721DC4" w:rsidRPr="009537C9" w:rsidRDefault="00721DC4" w:rsidP="00721DC4">
      <w:pPr>
        <w:pStyle w:val="Standard"/>
        <w:jc w:val="both"/>
        <w:rPr>
          <w:rFonts w:cs="Times New Roman"/>
          <w:bCs/>
          <w:color w:val="000000" w:themeColor="text1"/>
          <w:lang w:val="ru-RU"/>
        </w:rPr>
      </w:pP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bCs/>
          <w:color w:val="000000" w:themeColor="text1"/>
          <w:lang w:val="ru-RU"/>
        </w:rPr>
      </w:pPr>
      <w:r w:rsidRPr="009537C9">
        <w:rPr>
          <w:rFonts w:cs="Times New Roman"/>
          <w:bCs/>
          <w:color w:val="000000" w:themeColor="text1"/>
          <w:lang w:val="ru-RU"/>
        </w:rPr>
        <w:t xml:space="preserve">                                                                    Тепловые явления </w:t>
      </w:r>
      <w:r w:rsidR="00043F0A">
        <w:rPr>
          <w:rFonts w:cs="Times New Roman"/>
          <w:bCs/>
          <w:color w:val="000000" w:themeColor="text1"/>
          <w:lang w:val="ru-RU"/>
        </w:rPr>
        <w:t>20ч.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>Строение вещества. Тепловое движение атомов и молекул. Броуновское движение. Диффузия. Взаимодействие частиц вещества. Модели строения газов, жидкостей и твердых тел и объяснение свойств вещества на основе этих моделей.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>Тепловое движение. Тепловое равновесие. Температура и ее измерение. Связь температуры со средней скоростью теплового хаотического движения частиц.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 xml:space="preserve">Внутренняя энергия. Работа и теплопередача как способы изменения внутренней энергии тела. Виды теплопередачи: теплопроводность, конвекция, излучение. Количество теплоты. Удельная теплоемкость. Закон сохранения энергии в тепловых процессах. Необратимость </w:t>
      </w:r>
      <w:r w:rsidRPr="009537C9">
        <w:rPr>
          <w:rFonts w:cs="Times New Roman"/>
          <w:color w:val="000000" w:themeColor="text1"/>
          <w:lang w:val="ru-RU"/>
        </w:rPr>
        <w:lastRenderedPageBreak/>
        <w:t>процессов теплопередачи.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 xml:space="preserve">Испарение и конденсация. Насыщенный пар. Влажность воздуха. Кипение. </w:t>
      </w:r>
      <w:r w:rsidRPr="009537C9">
        <w:rPr>
          <w:rFonts w:cs="Times New Roman"/>
          <w:i/>
          <w:iCs/>
          <w:color w:val="000000" w:themeColor="text1"/>
          <w:lang w:val="ru-RU"/>
        </w:rPr>
        <w:t>Зависимость температуры кипения от давления.</w:t>
      </w:r>
      <w:r w:rsidRPr="009537C9">
        <w:rPr>
          <w:rFonts w:cs="Times New Roman"/>
          <w:color w:val="000000" w:themeColor="text1"/>
          <w:lang w:val="ru-RU"/>
        </w:rPr>
        <w:t xml:space="preserve"> Плавление и кристаллизация. </w:t>
      </w:r>
      <w:r w:rsidRPr="009537C9">
        <w:rPr>
          <w:rFonts w:cs="Times New Roman"/>
          <w:i/>
          <w:iCs/>
          <w:color w:val="000000" w:themeColor="text1"/>
          <w:lang w:val="ru-RU"/>
        </w:rPr>
        <w:t>Удельная теплота плавления и парообразования. Удельная теплота сгорания.</w:t>
      </w:r>
      <w:r w:rsidRPr="009537C9">
        <w:rPr>
          <w:rFonts w:cs="Times New Roman"/>
          <w:color w:val="000000" w:themeColor="text1"/>
          <w:lang w:val="ru-RU"/>
        </w:rPr>
        <w:t xml:space="preserve"> Расчет количества теплоты при теплообмене.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 xml:space="preserve">Принципы работы тепловых двигателей. </w:t>
      </w:r>
      <w:r w:rsidRPr="009537C9">
        <w:rPr>
          <w:rFonts w:cs="Times New Roman"/>
          <w:i/>
          <w:iCs/>
          <w:color w:val="000000" w:themeColor="text1"/>
          <w:lang w:val="ru-RU"/>
        </w:rPr>
        <w:t>Паровая турбина. Двигатель внутреннего сгорания. Реактивный двигатель. КПД теплового двигателя. Объяснение устройства и принципа действия холодильника.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t>Преобразования энергии в тепловых машинах. Экологические проблемы использования тепловых машин.</w:t>
      </w:r>
    </w:p>
    <w:p w:rsidR="00721DC4" w:rsidRPr="009537C9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</w:p>
    <w:p w:rsidR="005C2F51" w:rsidRPr="009537C9" w:rsidRDefault="005C2F51" w:rsidP="005C2F51">
      <w:pPr>
        <w:pStyle w:val="Standard"/>
        <w:ind w:left="720"/>
        <w:jc w:val="both"/>
        <w:rPr>
          <w:rFonts w:cs="Times New Roman"/>
          <w:color w:val="000000" w:themeColor="text1"/>
          <w:lang w:val="ru-RU"/>
        </w:rPr>
      </w:pPr>
    </w:p>
    <w:p w:rsidR="00721DC4" w:rsidRPr="009537C9" w:rsidRDefault="000544B1" w:rsidP="00721DC4">
      <w:pPr>
        <w:pStyle w:val="Standard"/>
        <w:jc w:val="both"/>
        <w:rPr>
          <w:rFonts w:cs="Times New Roman"/>
          <w:bCs/>
          <w:color w:val="000000" w:themeColor="text1"/>
          <w:lang w:val="ru-RU"/>
        </w:rPr>
      </w:pPr>
      <w:r w:rsidRPr="009537C9">
        <w:rPr>
          <w:rFonts w:cs="Times New Roman"/>
          <w:bCs/>
          <w:color w:val="000000" w:themeColor="text1"/>
          <w:lang w:val="ru-RU"/>
        </w:rPr>
        <w:t xml:space="preserve">Итоговое повторение </w:t>
      </w:r>
      <w:r w:rsidR="00043F0A">
        <w:rPr>
          <w:rFonts w:cs="Times New Roman"/>
          <w:bCs/>
          <w:color w:val="000000" w:themeColor="text1"/>
          <w:lang w:val="ru-RU"/>
        </w:rPr>
        <w:t>5ч.</w:t>
      </w:r>
      <w:r w:rsidR="00A77BD3" w:rsidRPr="009537C9">
        <w:rPr>
          <w:rFonts w:cs="Times New Roman"/>
          <w:bCs/>
          <w:color w:val="000000" w:themeColor="text1"/>
          <w:lang w:val="ru-RU"/>
        </w:rPr>
        <w:t xml:space="preserve"> </w:t>
      </w:r>
    </w:p>
    <w:p w:rsidR="00971C60" w:rsidRPr="009537C9" w:rsidRDefault="00971C60" w:rsidP="00721DC4">
      <w:pPr>
        <w:pStyle w:val="Standard"/>
        <w:jc w:val="both"/>
        <w:rPr>
          <w:rFonts w:cs="Times New Roman"/>
          <w:bCs/>
          <w:color w:val="000000" w:themeColor="text1"/>
          <w:lang w:val="ru-RU"/>
        </w:rPr>
      </w:pPr>
    </w:p>
    <w:p w:rsidR="000544B1" w:rsidRPr="009537C9" w:rsidRDefault="000544B1" w:rsidP="00721DC4">
      <w:pPr>
        <w:pStyle w:val="Standard"/>
        <w:jc w:val="both"/>
        <w:rPr>
          <w:rFonts w:cs="Times New Roman"/>
          <w:color w:val="000000" w:themeColor="text1"/>
          <w:lang w:val="ru-RU"/>
        </w:rPr>
      </w:pPr>
      <w:r w:rsidRPr="009537C9">
        <w:rPr>
          <w:rFonts w:cs="Times New Roman"/>
          <w:bCs/>
          <w:color w:val="000000" w:themeColor="text1"/>
          <w:lang w:val="ru-RU"/>
        </w:rPr>
        <w:t xml:space="preserve">          </w:t>
      </w:r>
      <w:r w:rsidRPr="009537C9">
        <w:rPr>
          <w:rFonts w:cs="Times New Roman"/>
          <w:color w:val="000000" w:themeColor="text1"/>
          <w:lang w:val="ru-RU"/>
        </w:rPr>
        <w:t xml:space="preserve">Механические явления. </w:t>
      </w:r>
      <w:r w:rsidRPr="009537C9">
        <w:rPr>
          <w:rFonts w:cs="Times New Roman"/>
          <w:bCs/>
          <w:color w:val="000000" w:themeColor="text1"/>
          <w:lang w:val="ru-RU"/>
        </w:rPr>
        <w:t xml:space="preserve"> </w:t>
      </w:r>
      <w:r w:rsidRPr="009537C9">
        <w:rPr>
          <w:rFonts w:cs="Times New Roman"/>
          <w:color w:val="000000" w:themeColor="text1"/>
          <w:lang w:val="ru-RU"/>
        </w:rPr>
        <w:t>Тепловые явления.</w:t>
      </w:r>
    </w:p>
    <w:p w:rsidR="007A719B" w:rsidRPr="009537C9" w:rsidRDefault="007A719B" w:rsidP="00721DC4">
      <w:pPr>
        <w:pStyle w:val="Standard"/>
        <w:jc w:val="both"/>
        <w:rPr>
          <w:rFonts w:cs="Times New Roman"/>
          <w:bCs/>
          <w:i/>
          <w:color w:val="000000" w:themeColor="text1"/>
          <w:lang w:val="ru-RU"/>
        </w:rPr>
      </w:pPr>
    </w:p>
    <w:p w:rsidR="000544B1" w:rsidRPr="009537C9" w:rsidRDefault="000544B1" w:rsidP="00721DC4">
      <w:pPr>
        <w:pStyle w:val="Standard"/>
        <w:jc w:val="both"/>
        <w:rPr>
          <w:rFonts w:cs="Times New Roman"/>
          <w:bCs/>
          <w:color w:val="000000" w:themeColor="text1"/>
          <w:lang w:val="ru-RU"/>
        </w:rPr>
      </w:pPr>
    </w:p>
    <w:p w:rsidR="007A719B" w:rsidRPr="009537C9" w:rsidRDefault="007A719B" w:rsidP="00721DC4">
      <w:pPr>
        <w:pStyle w:val="Standard"/>
        <w:ind w:right="15"/>
        <w:jc w:val="both"/>
        <w:rPr>
          <w:rFonts w:cs="Times New Roman"/>
          <w:bCs/>
          <w:color w:val="000000" w:themeColor="text1"/>
          <w:lang w:val="ru-RU"/>
        </w:rPr>
      </w:pPr>
    </w:p>
    <w:p w:rsidR="001475EB" w:rsidRPr="009537C9" w:rsidRDefault="001475EB" w:rsidP="00046CD3">
      <w:pPr>
        <w:pStyle w:val="Standard"/>
        <w:ind w:left="45" w:right="30"/>
        <w:jc w:val="both"/>
        <w:rPr>
          <w:rFonts w:cs="Times New Roman"/>
          <w:color w:val="000000" w:themeColor="text1"/>
          <w:lang w:val="ru-RU"/>
        </w:rPr>
      </w:pPr>
    </w:p>
    <w:p w:rsidR="009D4C24" w:rsidRPr="009537C9" w:rsidRDefault="009D4C24" w:rsidP="00046CD3">
      <w:pPr>
        <w:pStyle w:val="Standard"/>
        <w:ind w:left="45" w:right="30"/>
        <w:jc w:val="both"/>
        <w:rPr>
          <w:rFonts w:cs="Times New Roman"/>
          <w:color w:val="000000" w:themeColor="text1"/>
          <w:lang w:val="ru-RU"/>
        </w:rPr>
      </w:pPr>
    </w:p>
    <w:p w:rsidR="001475EB" w:rsidRPr="009537C9" w:rsidRDefault="00971C60" w:rsidP="001475EB">
      <w:pPr>
        <w:pStyle w:val="Standard"/>
        <w:ind w:left="30"/>
        <w:jc w:val="center"/>
        <w:rPr>
          <w:rFonts w:cs="Times New Roman"/>
          <w:b/>
          <w:color w:val="000000" w:themeColor="text1"/>
          <w:lang w:val="ru-RU"/>
        </w:rPr>
      </w:pPr>
      <w:r w:rsidRPr="009537C9">
        <w:rPr>
          <w:rFonts w:cs="Times New Roman"/>
          <w:b/>
          <w:color w:val="000000" w:themeColor="text1"/>
          <w:lang w:val="ru-RU"/>
        </w:rPr>
        <w:t xml:space="preserve">Тематическое </w:t>
      </w:r>
      <w:r w:rsidR="001475EB" w:rsidRPr="009537C9">
        <w:rPr>
          <w:rFonts w:cs="Times New Roman"/>
          <w:b/>
          <w:color w:val="000000" w:themeColor="text1"/>
          <w:lang w:val="ru-RU"/>
        </w:rPr>
        <w:t xml:space="preserve">  план</w:t>
      </w:r>
      <w:r w:rsidRPr="009537C9">
        <w:rPr>
          <w:rFonts w:cs="Times New Roman"/>
          <w:b/>
          <w:color w:val="000000" w:themeColor="text1"/>
          <w:lang w:val="ru-RU"/>
        </w:rPr>
        <w:t>ирование</w:t>
      </w:r>
    </w:p>
    <w:p w:rsidR="00046CD3" w:rsidRPr="009537C9" w:rsidRDefault="00046CD3" w:rsidP="00046CD3">
      <w:pPr>
        <w:pStyle w:val="Standard"/>
        <w:ind w:left="45" w:right="30"/>
        <w:jc w:val="both"/>
        <w:rPr>
          <w:rFonts w:cs="Times New Roman"/>
          <w:color w:val="000000" w:themeColor="text1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4765"/>
        <w:gridCol w:w="811"/>
        <w:gridCol w:w="2971"/>
        <w:gridCol w:w="2867"/>
        <w:gridCol w:w="2925"/>
      </w:tblGrid>
      <w:tr w:rsidR="00EA66F8" w:rsidRPr="009537C9" w:rsidTr="00563D0F">
        <w:trPr>
          <w:trHeight w:val="747"/>
        </w:trPr>
        <w:tc>
          <w:tcPr>
            <w:tcW w:w="739" w:type="dxa"/>
            <w:vMerge w:val="restart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A66F8" w:rsidRPr="009537C9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Наименование разделов</w:t>
            </w:r>
          </w:p>
        </w:tc>
        <w:tc>
          <w:tcPr>
            <w:tcW w:w="6732" w:type="dxa"/>
            <w:gridSpan w:val="3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A66F8" w:rsidRPr="009537C9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3D44CD"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 </w:t>
            </w:r>
            <w:r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Количество часов</w:t>
            </w:r>
          </w:p>
        </w:tc>
        <w:tc>
          <w:tcPr>
            <w:tcW w:w="2983" w:type="dxa"/>
            <w:vMerge w:val="restart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A66F8" w:rsidRPr="009537C9" w:rsidRDefault="003D44CD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w:r w:rsidR="00EA66F8"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Контрольные работы</w:t>
            </w:r>
          </w:p>
        </w:tc>
      </w:tr>
      <w:tr w:rsidR="00EA66F8" w:rsidRPr="009537C9" w:rsidTr="003D44CD">
        <w:trPr>
          <w:trHeight w:val="503"/>
        </w:trPr>
        <w:tc>
          <w:tcPr>
            <w:tcW w:w="739" w:type="dxa"/>
            <w:vMerge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98" w:type="dxa"/>
            <w:vMerge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</w:tcPr>
          <w:p w:rsidR="00EA66F8" w:rsidRPr="009537C9" w:rsidRDefault="003D44CD" w:rsidP="00045F6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9537C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</w:t>
            </w:r>
            <w:r w:rsidR="00EA66F8" w:rsidRPr="009537C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сего</w:t>
            </w:r>
          </w:p>
        </w:tc>
        <w:tc>
          <w:tcPr>
            <w:tcW w:w="3016" w:type="dxa"/>
          </w:tcPr>
          <w:p w:rsidR="00EA66F8" w:rsidRPr="009537C9" w:rsidRDefault="003D44CD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И</w:t>
            </w:r>
            <w:r w:rsidR="00EA66F8" w:rsidRPr="009537C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ндивидуальное обучение </w:t>
            </w:r>
            <w:r w:rsidR="00EA66F8" w:rsidRPr="00953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2905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Самостоятельное изучение</w:t>
            </w:r>
          </w:p>
        </w:tc>
        <w:tc>
          <w:tcPr>
            <w:tcW w:w="2983" w:type="dxa"/>
            <w:vMerge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A66F8" w:rsidRPr="009537C9" w:rsidTr="003D44CD">
        <w:tc>
          <w:tcPr>
            <w:tcW w:w="739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98" w:type="dxa"/>
          </w:tcPr>
          <w:p w:rsidR="00EA66F8" w:rsidRPr="009537C9" w:rsidRDefault="00EA66F8" w:rsidP="00045F6E">
            <w:pPr>
              <w:pStyle w:val="aa"/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37C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Физика и физические методы изучения природы </w:t>
            </w:r>
          </w:p>
        </w:tc>
        <w:tc>
          <w:tcPr>
            <w:tcW w:w="811" w:type="dxa"/>
          </w:tcPr>
          <w:p w:rsidR="00EA66F8" w:rsidRPr="009537C9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 ч.</w:t>
            </w:r>
          </w:p>
        </w:tc>
        <w:tc>
          <w:tcPr>
            <w:tcW w:w="3016" w:type="dxa"/>
          </w:tcPr>
          <w:p w:rsidR="00EA66F8" w:rsidRPr="009537C9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1ч.  </w:t>
            </w:r>
          </w:p>
        </w:tc>
        <w:tc>
          <w:tcPr>
            <w:tcW w:w="2905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ч.</w:t>
            </w:r>
          </w:p>
        </w:tc>
        <w:tc>
          <w:tcPr>
            <w:tcW w:w="2983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66F8" w:rsidRPr="009537C9" w:rsidTr="003D44CD">
        <w:tc>
          <w:tcPr>
            <w:tcW w:w="739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98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Механические явления</w:t>
            </w:r>
          </w:p>
        </w:tc>
        <w:tc>
          <w:tcPr>
            <w:tcW w:w="811" w:type="dxa"/>
          </w:tcPr>
          <w:p w:rsidR="00EA66F8" w:rsidRPr="009537C9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 ч.</w:t>
            </w:r>
          </w:p>
        </w:tc>
        <w:tc>
          <w:tcPr>
            <w:tcW w:w="3016" w:type="dxa"/>
          </w:tcPr>
          <w:p w:rsidR="00EA66F8" w:rsidRPr="009537C9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10ч. </w:t>
            </w:r>
          </w:p>
        </w:tc>
        <w:tc>
          <w:tcPr>
            <w:tcW w:w="2905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ч.</w:t>
            </w:r>
          </w:p>
        </w:tc>
        <w:tc>
          <w:tcPr>
            <w:tcW w:w="2983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</w:t>
            </w:r>
          </w:p>
        </w:tc>
      </w:tr>
      <w:tr w:rsidR="00EA66F8" w:rsidRPr="009537C9" w:rsidTr="003D44CD">
        <w:tc>
          <w:tcPr>
            <w:tcW w:w="739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98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Тепловые явления</w:t>
            </w:r>
          </w:p>
        </w:tc>
        <w:tc>
          <w:tcPr>
            <w:tcW w:w="811" w:type="dxa"/>
          </w:tcPr>
          <w:p w:rsidR="00EA66F8" w:rsidRPr="009537C9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ч.</w:t>
            </w:r>
          </w:p>
        </w:tc>
        <w:tc>
          <w:tcPr>
            <w:tcW w:w="3016" w:type="dxa"/>
          </w:tcPr>
          <w:p w:rsidR="00EA66F8" w:rsidRPr="009537C9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ч. </w:t>
            </w:r>
          </w:p>
        </w:tc>
        <w:tc>
          <w:tcPr>
            <w:tcW w:w="2905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ч.</w:t>
            </w:r>
          </w:p>
        </w:tc>
        <w:tc>
          <w:tcPr>
            <w:tcW w:w="2983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№2</w:t>
            </w:r>
          </w:p>
        </w:tc>
      </w:tr>
      <w:tr w:rsidR="00EA66F8" w:rsidRPr="009537C9" w:rsidTr="003D44CD">
        <w:tc>
          <w:tcPr>
            <w:tcW w:w="739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98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повторение</w:t>
            </w:r>
          </w:p>
        </w:tc>
        <w:tc>
          <w:tcPr>
            <w:tcW w:w="811" w:type="dxa"/>
          </w:tcPr>
          <w:p w:rsidR="00EA66F8" w:rsidRPr="009537C9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ч.</w:t>
            </w:r>
          </w:p>
        </w:tc>
        <w:tc>
          <w:tcPr>
            <w:tcW w:w="3016" w:type="dxa"/>
          </w:tcPr>
          <w:p w:rsidR="00EA66F8" w:rsidRPr="009537C9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ч. </w:t>
            </w:r>
          </w:p>
        </w:tc>
        <w:tc>
          <w:tcPr>
            <w:tcW w:w="2905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ч.</w:t>
            </w:r>
          </w:p>
        </w:tc>
        <w:tc>
          <w:tcPr>
            <w:tcW w:w="2983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66F8" w:rsidRPr="009537C9" w:rsidTr="003D44CD">
        <w:tc>
          <w:tcPr>
            <w:tcW w:w="739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8" w:type="dxa"/>
          </w:tcPr>
          <w:p w:rsidR="00EA66F8" w:rsidRPr="009537C9" w:rsidRDefault="009537C9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11" w:type="dxa"/>
          </w:tcPr>
          <w:p w:rsidR="00EA66F8" w:rsidRPr="009537C9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ч.</w:t>
            </w:r>
          </w:p>
        </w:tc>
        <w:tc>
          <w:tcPr>
            <w:tcW w:w="3016" w:type="dxa"/>
          </w:tcPr>
          <w:p w:rsidR="00EA66F8" w:rsidRPr="009537C9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 ч. </w:t>
            </w:r>
          </w:p>
        </w:tc>
        <w:tc>
          <w:tcPr>
            <w:tcW w:w="2905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 ч.</w:t>
            </w:r>
          </w:p>
        </w:tc>
        <w:tc>
          <w:tcPr>
            <w:tcW w:w="2983" w:type="dxa"/>
          </w:tcPr>
          <w:p w:rsidR="00EA66F8" w:rsidRPr="009537C9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45F6E" w:rsidRPr="009537C9" w:rsidRDefault="00045F6E" w:rsidP="00721DC4">
      <w:pPr>
        <w:pStyle w:val="Standard"/>
        <w:rPr>
          <w:rFonts w:cs="Times New Roman"/>
          <w:color w:val="000000" w:themeColor="text1"/>
          <w:lang w:val="ru-RU"/>
        </w:rPr>
      </w:pPr>
    </w:p>
    <w:p w:rsidR="00045F6E" w:rsidRPr="009537C9" w:rsidRDefault="00045F6E" w:rsidP="00045F6E">
      <w:pPr>
        <w:pStyle w:val="Standard"/>
        <w:rPr>
          <w:rFonts w:cs="Times New Roman"/>
          <w:b/>
          <w:color w:val="000000" w:themeColor="text1"/>
          <w:lang w:val="ru-RU"/>
        </w:rPr>
      </w:pPr>
      <w:r w:rsidRPr="009537C9">
        <w:rPr>
          <w:rFonts w:cs="Times New Roman"/>
          <w:color w:val="000000" w:themeColor="text1"/>
          <w:lang w:val="ru-RU"/>
        </w:rPr>
        <w:lastRenderedPageBreak/>
        <w:t xml:space="preserve">                                                                                 </w:t>
      </w:r>
      <w:r w:rsidR="000078EE" w:rsidRPr="009537C9">
        <w:rPr>
          <w:rFonts w:cs="Times New Roman"/>
          <w:b/>
          <w:color w:val="000000" w:themeColor="text1"/>
          <w:lang w:val="ru-RU"/>
        </w:rPr>
        <w:t>Календарно-</w:t>
      </w:r>
      <w:r w:rsidR="00721DC4" w:rsidRPr="009537C9">
        <w:rPr>
          <w:rFonts w:cs="Times New Roman"/>
          <w:b/>
          <w:color w:val="000000" w:themeColor="text1"/>
          <w:lang w:val="ru-RU"/>
        </w:rPr>
        <w:t>тематическое планирование</w:t>
      </w:r>
    </w:p>
    <w:p w:rsidR="00721DC4" w:rsidRPr="009537C9" w:rsidRDefault="00721DC4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7"/>
        <w:gridCol w:w="13"/>
        <w:gridCol w:w="851"/>
        <w:gridCol w:w="1134"/>
        <w:gridCol w:w="995"/>
        <w:gridCol w:w="1418"/>
        <w:gridCol w:w="5102"/>
        <w:gridCol w:w="5385"/>
      </w:tblGrid>
      <w:tr w:rsidR="007F7B4A" w:rsidRPr="009537C9" w:rsidTr="007F7B4A">
        <w:trPr>
          <w:trHeight w:val="249"/>
        </w:trPr>
        <w:tc>
          <w:tcPr>
            <w:tcW w:w="1701" w:type="dxa"/>
            <w:gridSpan w:val="3"/>
            <w:shd w:val="clear" w:color="auto" w:fill="auto"/>
          </w:tcPr>
          <w:p w:rsidR="007F7B4A" w:rsidRPr="009537C9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7F7B4A" w:rsidRPr="009537C9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</w:t>
            </w:r>
            <w:r w:rsidR="007F7B4A"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1905" w:type="dxa"/>
            <w:gridSpan w:val="3"/>
            <w:vMerge w:val="restart"/>
            <w:shd w:val="clear" w:color="auto" w:fill="auto"/>
          </w:tcPr>
          <w:p w:rsidR="007F7B4A" w:rsidRPr="009537C9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7F7B4A" w:rsidRPr="009537C9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Тема урока</w:t>
            </w:r>
          </w:p>
        </w:tc>
      </w:tr>
      <w:tr w:rsidR="007F7B4A" w:rsidRPr="009537C9" w:rsidTr="007F7B4A">
        <w:trPr>
          <w:trHeight w:val="315"/>
        </w:trPr>
        <w:tc>
          <w:tcPr>
            <w:tcW w:w="850" w:type="dxa"/>
            <w:gridSpan w:val="2"/>
            <w:shd w:val="clear" w:color="auto" w:fill="auto"/>
          </w:tcPr>
          <w:p w:rsidR="007F7B4A" w:rsidRPr="009537C9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7F7B4A" w:rsidRPr="009537C9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7F7B4A" w:rsidRPr="009537C9" w:rsidRDefault="007F7B4A" w:rsidP="00FC10E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5" w:type="dxa"/>
            <w:shd w:val="clear" w:color="auto" w:fill="auto"/>
          </w:tcPr>
          <w:p w:rsidR="007F7B4A" w:rsidRPr="009537C9" w:rsidRDefault="007F7B4A" w:rsidP="00FC10E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1905" w:type="dxa"/>
            <w:gridSpan w:val="3"/>
            <w:vMerge/>
            <w:shd w:val="clear" w:color="auto" w:fill="auto"/>
          </w:tcPr>
          <w:p w:rsidR="007F7B4A" w:rsidRPr="009537C9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F7B4A" w:rsidRPr="009537C9" w:rsidTr="008A09B5">
        <w:trPr>
          <w:trHeight w:val="315"/>
        </w:trPr>
        <w:tc>
          <w:tcPr>
            <w:tcW w:w="5246" w:type="dxa"/>
            <w:gridSpan w:val="6"/>
            <w:shd w:val="clear" w:color="auto" w:fill="auto"/>
          </w:tcPr>
          <w:p w:rsidR="008A09B5" w:rsidRPr="009537C9" w:rsidRDefault="008A09B5" w:rsidP="00045F6E">
            <w:pPr>
              <w:pStyle w:val="Standard"/>
              <w:numPr>
                <w:ilvl w:val="2"/>
                <w:numId w:val="12"/>
              </w:numPr>
              <w:tabs>
                <w:tab w:val="left" w:pos="2115"/>
                <w:tab w:val="left" w:pos="3165"/>
              </w:tabs>
              <w:ind w:left="454" w:right="5"/>
              <w:rPr>
                <w:rFonts w:cs="Times New Roman"/>
                <w:bCs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bCs/>
                <w:color w:val="000000" w:themeColor="text1"/>
                <w:lang w:val="ru-RU"/>
              </w:rPr>
              <w:t>Физика и физические методы изучения природы (4ч.)</w:t>
            </w:r>
          </w:p>
        </w:tc>
        <w:tc>
          <w:tcPr>
            <w:tcW w:w="5103" w:type="dxa"/>
            <w:shd w:val="clear" w:color="auto" w:fill="auto"/>
          </w:tcPr>
          <w:p w:rsidR="007F7B4A" w:rsidRPr="009537C9" w:rsidRDefault="007F7B4A" w:rsidP="00FC10E7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9537C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 час</w:t>
            </w:r>
            <w:r w:rsidRPr="009537C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953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386" w:type="dxa"/>
            <w:shd w:val="clear" w:color="auto" w:fill="auto"/>
          </w:tcPr>
          <w:p w:rsidR="007F7B4A" w:rsidRPr="009537C9" w:rsidRDefault="007F7B4A" w:rsidP="00FC10E7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часа</w:t>
            </w:r>
            <w:r w:rsidRPr="00953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7F7B4A" w:rsidRPr="009537C9" w:rsidTr="007F7B4A">
        <w:trPr>
          <w:trHeight w:val="315"/>
        </w:trPr>
        <w:tc>
          <w:tcPr>
            <w:tcW w:w="837" w:type="dxa"/>
            <w:shd w:val="clear" w:color="auto" w:fill="auto"/>
          </w:tcPr>
          <w:p w:rsidR="007F7B4A" w:rsidRPr="009537C9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D21D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7F7B4A" w:rsidRPr="009537C9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F7B4A" w:rsidRPr="009537C9" w:rsidRDefault="00692CE2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06</w:t>
            </w:r>
            <w:r w:rsidR="007F7B4A"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5" w:type="dxa"/>
            <w:shd w:val="clear" w:color="auto" w:fill="auto"/>
          </w:tcPr>
          <w:p w:rsidR="007F7B4A" w:rsidRPr="009537C9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7F7B4A" w:rsidRPr="009537C9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явления.</w:t>
            </w:r>
          </w:p>
        </w:tc>
      </w:tr>
      <w:tr w:rsidR="007F7B4A" w:rsidRPr="009537C9" w:rsidTr="007F7B4A">
        <w:trPr>
          <w:trHeight w:val="315"/>
        </w:trPr>
        <w:tc>
          <w:tcPr>
            <w:tcW w:w="837" w:type="dxa"/>
            <w:shd w:val="clear" w:color="auto" w:fill="auto"/>
          </w:tcPr>
          <w:p w:rsidR="007F7B4A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7F7B4A" w:rsidRPr="009537C9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F7B4A" w:rsidRPr="009537C9" w:rsidRDefault="00692CE2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  <w:r w:rsidR="007F7B4A" w:rsidRPr="009537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5" w:type="dxa"/>
            <w:shd w:val="clear" w:color="auto" w:fill="auto"/>
          </w:tcPr>
          <w:p w:rsidR="007F7B4A" w:rsidRPr="009537C9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7F7B4A" w:rsidRPr="009537C9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величины и их измерение</w:t>
            </w:r>
          </w:p>
        </w:tc>
      </w:tr>
      <w:tr w:rsidR="007F7B4A" w:rsidRPr="009537C9" w:rsidTr="008A09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524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9537C9" w:rsidRDefault="007F7B4A" w:rsidP="008A09B5">
            <w:pPr>
              <w:pStyle w:val="Standard"/>
              <w:numPr>
                <w:ilvl w:val="2"/>
                <w:numId w:val="12"/>
              </w:numPr>
              <w:ind w:left="0"/>
              <w:rPr>
                <w:rFonts w:cs="Times New Roman"/>
                <w:bCs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bCs/>
                <w:color w:val="000000" w:themeColor="text1"/>
                <w:lang w:val="ru-RU"/>
              </w:rPr>
              <w:t xml:space="preserve">       2. Механические явления (39ч.)</w:t>
            </w:r>
          </w:p>
          <w:p w:rsidR="007F7B4A" w:rsidRPr="009537C9" w:rsidRDefault="007F7B4A" w:rsidP="00FC10E7">
            <w:pPr>
              <w:pStyle w:val="Standard"/>
              <w:numPr>
                <w:ilvl w:val="2"/>
                <w:numId w:val="12"/>
              </w:numPr>
              <w:ind w:left="0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510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7B4A" w:rsidRPr="009537C9" w:rsidRDefault="007F7B4A" w:rsidP="007F7B4A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9537C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10 часов</w:t>
            </w:r>
            <w:r w:rsidRPr="009537C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953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B4A" w:rsidRPr="009537C9" w:rsidRDefault="007F7B4A" w:rsidP="007F7B4A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часов</w:t>
            </w:r>
            <w:r w:rsidRPr="00953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7F7B4A" w:rsidRPr="009537C9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9537C9" w:rsidRDefault="00D3638A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9537C9" w:rsidRDefault="007F7B4A" w:rsidP="00FC10E7">
            <w:pPr>
              <w:pStyle w:val="Standard"/>
              <w:rPr>
                <w:rFonts w:cs="Times New Roman"/>
                <w:bCs/>
                <w:iCs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B4A" w:rsidRPr="009537C9" w:rsidRDefault="00692CE2" w:rsidP="00FC10E7">
            <w:pPr>
              <w:pStyle w:val="Standard"/>
              <w:rPr>
                <w:rFonts w:cs="Times New Roman"/>
                <w:bCs/>
                <w:iCs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bCs/>
                <w:iCs/>
                <w:color w:val="000000" w:themeColor="text1"/>
                <w:lang w:val="ru-RU"/>
              </w:rPr>
              <w:t>20</w:t>
            </w:r>
            <w:r w:rsidR="007F7B4A" w:rsidRPr="009537C9">
              <w:rPr>
                <w:rFonts w:cs="Times New Roman"/>
                <w:bCs/>
                <w:iCs/>
                <w:color w:val="000000" w:themeColor="text1"/>
                <w:lang w:val="ru-RU"/>
              </w:rPr>
              <w:t>.09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9537C9" w:rsidRDefault="007F7B4A" w:rsidP="00FC10E7">
            <w:pPr>
              <w:pStyle w:val="Standard"/>
              <w:rPr>
                <w:rFonts w:cs="Times New Roman"/>
                <w:bCs/>
                <w:i/>
                <w:iCs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9537C9" w:rsidRDefault="007F7B4A" w:rsidP="008A09B5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 xml:space="preserve">Механическое движение. </w:t>
            </w:r>
          </w:p>
        </w:tc>
      </w:tr>
      <w:tr w:rsidR="007F7B4A" w:rsidRPr="009537C9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9537C9" w:rsidRDefault="00D3638A" w:rsidP="00D3638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9537C9" w:rsidRDefault="007F7B4A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B4A" w:rsidRPr="009537C9" w:rsidRDefault="00692CE2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27</w:t>
            </w:r>
            <w:r w:rsidR="007F7B4A" w:rsidRPr="009537C9">
              <w:rPr>
                <w:rFonts w:cs="Times New Roman"/>
                <w:color w:val="000000" w:themeColor="text1"/>
                <w:lang w:val="ru-RU"/>
              </w:rPr>
              <w:t>.09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9537C9" w:rsidRDefault="007F7B4A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9537C9" w:rsidRDefault="007F7B4A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Скорость.</w:t>
            </w:r>
          </w:p>
        </w:tc>
      </w:tr>
      <w:tr w:rsidR="007F7B4A" w:rsidRPr="009537C9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9537C9" w:rsidRDefault="00D3638A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9537C9" w:rsidRDefault="007F7B4A" w:rsidP="00FC10E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B4A" w:rsidRPr="009537C9" w:rsidRDefault="00692CE2" w:rsidP="00FC10E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04</w:t>
            </w:r>
            <w:r w:rsidR="007F7B4A" w:rsidRPr="009537C9">
              <w:rPr>
                <w:rFonts w:cs="Times New Roman"/>
                <w:color w:val="000000" w:themeColor="text1"/>
                <w:lang w:val="ru-RU"/>
              </w:rPr>
              <w:t>.10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9537C9" w:rsidRDefault="007F7B4A" w:rsidP="00FC10E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9537C9" w:rsidRDefault="007F7B4A" w:rsidP="00FC10E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Неравномерное движение. Средняя скорость</w:t>
            </w:r>
          </w:p>
        </w:tc>
      </w:tr>
      <w:tr w:rsidR="007F7B4A" w:rsidRPr="009537C9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9537C9" w:rsidRDefault="00D3638A" w:rsidP="00D3638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9537C9" w:rsidRDefault="007F7B4A" w:rsidP="00FC10E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B4A" w:rsidRPr="009537C9" w:rsidRDefault="00692CE2" w:rsidP="00FC10E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11</w:t>
            </w:r>
            <w:r w:rsidR="007F7B4A" w:rsidRPr="009537C9">
              <w:rPr>
                <w:rFonts w:cs="Times New Roman"/>
                <w:color w:val="000000" w:themeColor="text1"/>
                <w:lang w:val="ru-RU"/>
              </w:rPr>
              <w:t>.10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9537C9" w:rsidRDefault="007F7B4A" w:rsidP="00FC10E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9537C9" w:rsidRDefault="00FC10E7" w:rsidP="00FC10E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Решение задач. Измерение физических величин. Механическое движение.</w:t>
            </w:r>
          </w:p>
        </w:tc>
      </w:tr>
      <w:tr w:rsidR="007F7B4A" w:rsidRPr="009537C9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9537C9" w:rsidRDefault="00D3638A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9537C9" w:rsidRDefault="007F7B4A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B4A" w:rsidRPr="009537C9" w:rsidRDefault="00692CE2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18</w:t>
            </w:r>
            <w:r w:rsidR="007F7B4A" w:rsidRPr="009537C9">
              <w:rPr>
                <w:rFonts w:cs="Times New Roman"/>
                <w:color w:val="000000" w:themeColor="text1"/>
                <w:lang w:val="ru-RU"/>
              </w:rPr>
              <w:t>.10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9537C9" w:rsidRDefault="007F7B4A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9537C9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Явление инерции. Масса.</w:t>
            </w:r>
          </w:p>
        </w:tc>
      </w:tr>
      <w:tr w:rsidR="008A09B5" w:rsidRPr="009537C9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D3638A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9537C9" w:rsidRDefault="00692CE2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25</w:t>
            </w:r>
            <w:r w:rsidR="00AA2114" w:rsidRPr="009537C9">
              <w:rPr>
                <w:rFonts w:cs="Times New Roman"/>
                <w:color w:val="000000" w:themeColor="text1"/>
                <w:lang w:val="ru-RU"/>
              </w:rPr>
              <w:t>.10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Плотность вещества.</w:t>
            </w:r>
          </w:p>
        </w:tc>
      </w:tr>
      <w:tr w:rsidR="008A09B5" w:rsidRPr="009537C9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D3638A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9537C9" w:rsidRDefault="00692CE2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08</w:t>
            </w:r>
            <w:r w:rsidR="00D23A81" w:rsidRPr="009537C9">
              <w:rPr>
                <w:rFonts w:cs="Times New Roman"/>
                <w:color w:val="000000" w:themeColor="text1"/>
                <w:lang w:val="ru-RU"/>
              </w:rPr>
              <w:t>.11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FC10E7" w:rsidP="00D23A81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Сила. Сила тяжести. Вес тела</w:t>
            </w:r>
          </w:p>
        </w:tc>
      </w:tr>
      <w:tr w:rsidR="008A09B5" w:rsidRPr="009537C9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D3638A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9537C9" w:rsidRDefault="00692CE2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15</w:t>
            </w:r>
            <w:r w:rsidR="00D23A81" w:rsidRPr="009537C9">
              <w:rPr>
                <w:rFonts w:cs="Times New Roman"/>
                <w:color w:val="000000" w:themeColor="text1"/>
                <w:lang w:val="ru-RU"/>
              </w:rPr>
              <w:t>.11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Сила упругости. Сила трения.</w:t>
            </w:r>
          </w:p>
        </w:tc>
      </w:tr>
      <w:tr w:rsidR="008A09B5" w:rsidRPr="009537C9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D3638A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9537C9" w:rsidRDefault="00692CE2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22</w:t>
            </w:r>
            <w:r w:rsidR="00D23A81" w:rsidRPr="009537C9">
              <w:rPr>
                <w:rFonts w:cs="Times New Roman"/>
                <w:color w:val="000000" w:themeColor="text1"/>
                <w:lang w:val="ru-RU"/>
              </w:rPr>
              <w:t>.11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bCs/>
                <w:color w:val="000000" w:themeColor="text1"/>
                <w:lang w:val="ru-RU"/>
              </w:rPr>
              <w:t>Контрольная работа №1.</w:t>
            </w:r>
            <w:r w:rsidRPr="009537C9">
              <w:rPr>
                <w:rFonts w:cs="Times New Roman"/>
                <w:color w:val="000000" w:themeColor="text1"/>
                <w:lang w:val="ru-RU"/>
              </w:rPr>
              <w:t xml:space="preserve">     по теме</w:t>
            </w:r>
            <w:r w:rsidR="00AA1CC4" w:rsidRPr="009537C9">
              <w:rPr>
                <w:rFonts w:cs="Times New Roman"/>
                <w:color w:val="000000" w:themeColor="text1"/>
                <w:lang w:val="ru-RU"/>
              </w:rPr>
              <w:t xml:space="preserve"> «</w:t>
            </w:r>
            <w:r w:rsidR="00AA1CC4" w:rsidRPr="009537C9">
              <w:rPr>
                <w:rFonts w:cs="Times New Roman"/>
                <w:bCs/>
                <w:color w:val="000000" w:themeColor="text1"/>
                <w:lang w:val="ru-RU"/>
              </w:rPr>
              <w:t>Механические явления»</w:t>
            </w:r>
          </w:p>
        </w:tc>
      </w:tr>
      <w:tr w:rsidR="008A09B5" w:rsidRPr="009537C9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D3638A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9537C9" w:rsidRDefault="00692CE2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29.11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bCs/>
                <w:color w:val="000000" w:themeColor="text1"/>
                <w:lang w:val="ru-RU"/>
              </w:rPr>
              <w:t>Контрольная работа №1.</w:t>
            </w:r>
            <w:r w:rsidRPr="009537C9">
              <w:rPr>
                <w:rFonts w:cs="Times New Roman"/>
                <w:color w:val="000000" w:themeColor="text1"/>
                <w:lang w:val="ru-RU"/>
              </w:rPr>
              <w:t xml:space="preserve">     по теме</w:t>
            </w:r>
            <w:r w:rsidR="00AA1CC4" w:rsidRPr="009537C9">
              <w:rPr>
                <w:rFonts w:cs="Times New Roman"/>
                <w:color w:val="000000" w:themeColor="text1"/>
                <w:lang w:val="ru-RU"/>
              </w:rPr>
              <w:t xml:space="preserve"> «</w:t>
            </w:r>
            <w:r w:rsidR="00AA1CC4" w:rsidRPr="009537C9">
              <w:rPr>
                <w:rFonts w:cs="Times New Roman"/>
                <w:bCs/>
                <w:color w:val="000000" w:themeColor="text1"/>
                <w:lang w:val="ru-RU"/>
              </w:rPr>
              <w:t>Механические явления»</w:t>
            </w:r>
          </w:p>
        </w:tc>
      </w:tr>
      <w:tr w:rsidR="008A09B5" w:rsidRPr="009537C9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D3638A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9537C9" w:rsidRDefault="00692CE2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06</w:t>
            </w:r>
            <w:r w:rsidR="00D23A81" w:rsidRPr="009537C9">
              <w:rPr>
                <w:rFonts w:cs="Times New Roman"/>
                <w:color w:val="000000" w:themeColor="text1"/>
                <w:lang w:val="ru-RU"/>
              </w:rPr>
              <w:t>.12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 xml:space="preserve">Равновесие тел. Центр тяжести тела. </w:t>
            </w:r>
          </w:p>
        </w:tc>
      </w:tr>
      <w:tr w:rsidR="008A09B5" w:rsidRPr="009537C9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D3638A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9537C9" w:rsidRDefault="00692CE2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13</w:t>
            </w:r>
            <w:r w:rsidR="00D23A81" w:rsidRPr="009537C9">
              <w:rPr>
                <w:rFonts w:cs="Times New Roman"/>
                <w:color w:val="000000" w:themeColor="text1"/>
                <w:lang w:val="ru-RU"/>
              </w:rPr>
              <w:t>.12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Давление твердых тел</w:t>
            </w:r>
          </w:p>
        </w:tc>
      </w:tr>
      <w:tr w:rsidR="008A09B5" w:rsidRPr="009537C9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D3638A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9537C9" w:rsidRDefault="00692CE2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20</w:t>
            </w:r>
            <w:r w:rsidR="00D23A81" w:rsidRPr="009537C9">
              <w:rPr>
                <w:rFonts w:cs="Times New Roman"/>
                <w:color w:val="000000" w:themeColor="text1"/>
                <w:lang w:val="ru-RU"/>
              </w:rPr>
              <w:t>.12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Давление жидкостей и газов</w:t>
            </w:r>
            <w:r w:rsidR="00AA1CC4" w:rsidRPr="009537C9">
              <w:rPr>
                <w:rFonts w:cs="Times New Roman"/>
                <w:color w:val="000000" w:themeColor="text1"/>
                <w:lang w:val="ru-RU"/>
              </w:rPr>
              <w:t>. Атмосферное давление</w:t>
            </w:r>
          </w:p>
        </w:tc>
      </w:tr>
      <w:tr w:rsidR="008A09B5" w:rsidRPr="009537C9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D3638A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9537C9" w:rsidRDefault="00692CE2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27.12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9537C9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9537C9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Закон Архимеда</w:t>
            </w:r>
          </w:p>
        </w:tc>
      </w:tr>
    </w:tbl>
    <w:p w:rsidR="007F7B4A" w:rsidRPr="009537C9" w:rsidRDefault="007F7B4A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7"/>
        <w:gridCol w:w="864"/>
        <w:gridCol w:w="1134"/>
        <w:gridCol w:w="995"/>
        <w:gridCol w:w="1418"/>
        <w:gridCol w:w="5102"/>
        <w:gridCol w:w="5385"/>
      </w:tblGrid>
      <w:tr w:rsidR="00AA2114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6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9537C9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cs="Times New Roman"/>
                <w:color w:val="000000" w:themeColor="text1"/>
              </w:rPr>
              <w:t>Энергия. Механическая работа. Мощность.</w:t>
            </w:r>
          </w:p>
        </w:tc>
      </w:tr>
      <w:tr w:rsidR="00AA2114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6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9537C9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cs="Times New Roman"/>
                <w:color w:val="000000" w:themeColor="text1"/>
              </w:rPr>
              <w:t>Простые механизмы</w:t>
            </w:r>
            <w:r w:rsidRPr="009537C9">
              <w:rPr>
                <w:rFonts w:cs="Times New Roman"/>
                <w:b/>
                <w:color w:val="000000" w:themeColor="text1"/>
              </w:rPr>
              <w:t>.</w:t>
            </w:r>
          </w:p>
        </w:tc>
      </w:tr>
      <w:tr w:rsidR="00AA2114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6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9537C9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cs="Times New Roman"/>
                <w:color w:val="000000" w:themeColor="text1"/>
              </w:rPr>
              <w:t>Механические колебания.</w:t>
            </w:r>
          </w:p>
        </w:tc>
      </w:tr>
      <w:tr w:rsidR="00AA2114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6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9537C9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cs="Times New Roman"/>
                <w:color w:val="000000" w:themeColor="text1"/>
              </w:rPr>
              <w:t>Механические волны.</w:t>
            </w:r>
          </w:p>
        </w:tc>
      </w:tr>
      <w:tr w:rsidR="00AA2114" w:rsidRPr="009537C9" w:rsidTr="00AA2114">
        <w:trPr>
          <w:trHeight w:val="315"/>
        </w:trPr>
        <w:tc>
          <w:tcPr>
            <w:tcW w:w="5248" w:type="dxa"/>
            <w:gridSpan w:val="5"/>
            <w:shd w:val="clear" w:color="auto" w:fill="auto"/>
          </w:tcPr>
          <w:p w:rsidR="00AA2114" w:rsidRPr="009537C9" w:rsidRDefault="00AA2114" w:rsidP="00971C60">
            <w:pPr>
              <w:pStyle w:val="Standard"/>
              <w:numPr>
                <w:ilvl w:val="0"/>
                <w:numId w:val="28"/>
              </w:numPr>
              <w:tabs>
                <w:tab w:val="left" w:pos="2115"/>
                <w:tab w:val="left" w:pos="3165"/>
              </w:tabs>
              <w:ind w:right="5"/>
              <w:rPr>
                <w:rFonts w:eastAsia="Calibri"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Тепловые явления (20 ч)</w:t>
            </w:r>
          </w:p>
          <w:p w:rsidR="00AA2114" w:rsidRPr="009537C9" w:rsidRDefault="00AA2114" w:rsidP="00AA2114">
            <w:pPr>
              <w:pStyle w:val="Standard"/>
              <w:tabs>
                <w:tab w:val="left" w:pos="2115"/>
                <w:tab w:val="left" w:pos="3165"/>
              </w:tabs>
              <w:ind w:left="2160" w:right="5"/>
              <w:rPr>
                <w:rFonts w:eastAsia="Calibri" w:cs="Times New Roman"/>
                <w:color w:val="000000" w:themeColor="text1"/>
                <w:lang w:val="ru-RU"/>
              </w:rPr>
            </w:pPr>
          </w:p>
        </w:tc>
        <w:tc>
          <w:tcPr>
            <w:tcW w:w="5102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9537C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5 часов</w:t>
            </w:r>
            <w:r w:rsidRPr="009537C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953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38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часов</w:t>
            </w:r>
            <w:r w:rsidRPr="00953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AA2114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6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9537C9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</w:rPr>
              <w:t xml:space="preserve">Атомное строение вещества. </w:t>
            </w:r>
          </w:p>
        </w:tc>
      </w:tr>
      <w:tr w:rsidR="00AA2114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6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9537C9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</w:rPr>
              <w:t xml:space="preserve">Свойства газов, жидкостей, твердых тел. </w:t>
            </w:r>
          </w:p>
        </w:tc>
      </w:tr>
      <w:tr w:rsidR="00AA2114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6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9537C9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</w:rPr>
              <w:t>Температура. Внутренняя энергия.</w:t>
            </w:r>
          </w:p>
        </w:tc>
      </w:tr>
      <w:tr w:rsidR="00AA2114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6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9537C9" w:rsidRDefault="00AA1CC4" w:rsidP="00AA1CC4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Виды теплопередачи: теплопроводность, конвекция, излучение</w:t>
            </w:r>
          </w:p>
        </w:tc>
      </w:tr>
      <w:tr w:rsidR="00AA2114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6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9537C9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теплоты. Удельная теплоемкость</w:t>
            </w:r>
          </w:p>
        </w:tc>
      </w:tr>
      <w:tr w:rsidR="00AA2114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6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9537C9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Плавление и кристаллизация</w:t>
            </w:r>
          </w:p>
        </w:tc>
      </w:tr>
      <w:tr w:rsidR="00AA2114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6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9537C9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Испарение и конденсация.</w:t>
            </w:r>
          </w:p>
        </w:tc>
      </w:tr>
      <w:tr w:rsidR="00AA2114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6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9537C9" w:rsidRDefault="00045F6E" w:rsidP="00045F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 xml:space="preserve"> Влажность воздуха.</w:t>
            </w:r>
          </w:p>
        </w:tc>
      </w:tr>
      <w:tr w:rsidR="00045F6E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045F6E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64" w:type="dxa"/>
            <w:shd w:val="clear" w:color="auto" w:fill="auto"/>
          </w:tcPr>
          <w:p w:rsidR="00045F6E" w:rsidRPr="009537C9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45F6E" w:rsidRPr="009537C9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045F6E" w:rsidRPr="009537C9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045F6E" w:rsidRPr="009537C9" w:rsidRDefault="00045F6E" w:rsidP="00FC1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Кипение.</w:t>
            </w:r>
          </w:p>
        </w:tc>
      </w:tr>
      <w:tr w:rsidR="00045F6E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045F6E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64" w:type="dxa"/>
            <w:shd w:val="clear" w:color="auto" w:fill="auto"/>
          </w:tcPr>
          <w:p w:rsidR="00045F6E" w:rsidRPr="009537C9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45F6E" w:rsidRPr="009537C9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045F6E" w:rsidRPr="009537C9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045F6E" w:rsidRPr="009537C9" w:rsidRDefault="00045F6E" w:rsidP="00FC1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Теплота сгорания топлива.</w:t>
            </w:r>
          </w:p>
        </w:tc>
      </w:tr>
      <w:tr w:rsidR="00AA2114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6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9537C9" w:rsidRDefault="00AA1CC4" w:rsidP="00AA1CC4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Cs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bCs/>
                <w:color w:val="000000" w:themeColor="text1"/>
                <w:lang w:val="ru-RU"/>
              </w:rPr>
              <w:t>Контрольная работа №2.  по теме  «</w:t>
            </w:r>
            <w:r w:rsidR="00C82722" w:rsidRPr="009537C9">
              <w:rPr>
                <w:rFonts w:cs="Times New Roman"/>
                <w:color w:val="000000" w:themeColor="text1"/>
                <w:lang w:val="ru-RU"/>
              </w:rPr>
              <w:t>Тепловые явления</w:t>
            </w:r>
            <w:r w:rsidRPr="009537C9">
              <w:rPr>
                <w:rFonts w:cs="Times New Roman"/>
                <w:color w:val="000000" w:themeColor="text1"/>
                <w:lang w:val="ru-RU"/>
              </w:rPr>
              <w:t>»</w:t>
            </w:r>
          </w:p>
        </w:tc>
      </w:tr>
      <w:tr w:rsidR="00AA2114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6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9537C9" w:rsidRDefault="00AA1CC4" w:rsidP="00AA1CC4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Cs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bCs/>
                <w:color w:val="000000" w:themeColor="text1"/>
                <w:lang w:val="ru-RU"/>
              </w:rPr>
              <w:t>Контрольная работа №2.  по теме  «</w:t>
            </w:r>
            <w:r w:rsidR="00C82722" w:rsidRPr="009537C9">
              <w:rPr>
                <w:rFonts w:cs="Times New Roman"/>
                <w:color w:val="000000" w:themeColor="text1"/>
                <w:lang w:val="ru-RU"/>
              </w:rPr>
              <w:t>Тепловые явления</w:t>
            </w:r>
            <w:r w:rsidRPr="009537C9">
              <w:rPr>
                <w:rFonts w:cs="Times New Roman"/>
                <w:color w:val="000000" w:themeColor="text1"/>
                <w:lang w:val="ru-RU"/>
              </w:rPr>
              <w:t>»</w:t>
            </w:r>
          </w:p>
        </w:tc>
      </w:tr>
    </w:tbl>
    <w:p w:rsidR="00AA2114" w:rsidRPr="009537C9" w:rsidRDefault="00AA2114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7"/>
        <w:gridCol w:w="864"/>
        <w:gridCol w:w="1134"/>
        <w:gridCol w:w="995"/>
        <w:gridCol w:w="1418"/>
        <w:gridCol w:w="5102"/>
        <w:gridCol w:w="5385"/>
      </w:tblGrid>
      <w:tr w:rsidR="00AA2114" w:rsidRPr="009537C9" w:rsidTr="00FC10E7">
        <w:trPr>
          <w:trHeight w:val="315"/>
        </w:trPr>
        <w:tc>
          <w:tcPr>
            <w:tcW w:w="5248" w:type="dxa"/>
            <w:gridSpan w:val="5"/>
            <w:shd w:val="clear" w:color="auto" w:fill="auto"/>
          </w:tcPr>
          <w:p w:rsidR="00AA2114" w:rsidRPr="009537C9" w:rsidRDefault="00AA2114" w:rsidP="00971C60">
            <w:pPr>
              <w:pStyle w:val="Standard"/>
              <w:numPr>
                <w:ilvl w:val="0"/>
                <w:numId w:val="28"/>
              </w:numPr>
              <w:tabs>
                <w:tab w:val="left" w:pos="2115"/>
                <w:tab w:val="left" w:pos="3165"/>
              </w:tabs>
              <w:ind w:right="5"/>
              <w:rPr>
                <w:rFonts w:eastAsia="Calibri" w:cs="Times New Roman"/>
                <w:color w:val="000000" w:themeColor="text1"/>
                <w:lang w:val="ru-RU"/>
              </w:rPr>
            </w:pPr>
            <w:r w:rsidRPr="009537C9">
              <w:rPr>
                <w:rFonts w:cs="Times New Roman"/>
                <w:color w:val="000000" w:themeColor="text1"/>
                <w:lang w:val="ru-RU"/>
              </w:rPr>
              <w:t>Итоговое повторение</w:t>
            </w:r>
          </w:p>
        </w:tc>
        <w:tc>
          <w:tcPr>
            <w:tcW w:w="5102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9537C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 час</w:t>
            </w:r>
            <w:r w:rsidRPr="009537C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953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953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часа</w:t>
            </w:r>
            <w:r w:rsidRPr="009537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A2114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6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9537C9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cs="Times New Roman"/>
                <w:color w:val="000000" w:themeColor="text1"/>
              </w:rPr>
              <w:t>Итоговое повторение. Механические явления</w:t>
            </w:r>
            <w:r w:rsidR="00C82722" w:rsidRPr="009537C9">
              <w:rPr>
                <w:rFonts w:cs="Times New Roman"/>
                <w:color w:val="000000" w:themeColor="text1"/>
              </w:rPr>
              <w:t>.</w:t>
            </w:r>
          </w:p>
        </w:tc>
      </w:tr>
      <w:tr w:rsidR="00AA2114" w:rsidRPr="009537C9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9537C9" w:rsidRDefault="00D3638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6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9537C9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9537C9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537C9">
              <w:rPr>
                <w:rFonts w:cs="Times New Roman"/>
                <w:color w:val="000000" w:themeColor="text1"/>
              </w:rPr>
              <w:t>Итоговое повторение. Тепловые явления</w:t>
            </w:r>
            <w:r w:rsidR="00C82722" w:rsidRPr="009537C9">
              <w:rPr>
                <w:rFonts w:cs="Times New Roman"/>
                <w:color w:val="000000" w:themeColor="text1"/>
              </w:rPr>
              <w:t>.</w:t>
            </w:r>
          </w:p>
        </w:tc>
      </w:tr>
    </w:tbl>
    <w:p w:rsidR="007F7B4A" w:rsidRPr="009537C9" w:rsidRDefault="007F7B4A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p w:rsidR="008A09B5" w:rsidRPr="009537C9" w:rsidRDefault="008A09B5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p w:rsidR="008A09B5" w:rsidRPr="009537C9" w:rsidRDefault="008A09B5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p w:rsidR="008A09B5" w:rsidRPr="009537C9" w:rsidRDefault="008A09B5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p w:rsidR="00043F0A" w:rsidRDefault="00043F0A" w:rsidP="00043F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Распределены по темам в виде самостоятельной работы: </w:t>
      </w:r>
    </w:p>
    <w:p w:rsidR="00043F0A" w:rsidRDefault="00043F0A" w:rsidP="00043F0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3F0A" w:rsidRDefault="00043F0A" w:rsidP="00043F0A">
      <w:pPr>
        <w:pStyle w:val="a3"/>
        <w:numPr>
          <w:ilvl w:val="0"/>
          <w:numId w:val="29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Физика и физические методы изучения природы</w:t>
      </w:r>
      <w:r w:rsidR="00C73C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3ч.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Лабораторная работа №1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Определение цены деления измерительного прибора.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Физика и техника</w:t>
      </w:r>
    </w:p>
    <w:p w:rsidR="00043F0A" w:rsidRDefault="00043F0A" w:rsidP="00043F0A">
      <w:pPr>
        <w:pStyle w:val="a3"/>
        <w:numPr>
          <w:ilvl w:val="0"/>
          <w:numId w:val="29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Механические явления</w:t>
      </w:r>
      <w:r w:rsidR="00C73C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29ч.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Графики зависимости пути и скорости от времени при равномерном движении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Измерение массы тела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Измерение плотности вещества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 зависимости силы упругости от удлинения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пружины. Определение жесткости пружины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№5.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Исследование силы трения скольжения. Измерение 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коэффициента трения скольжения.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№6.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Изучение условия равновесия тела, имеющего ось вращения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>Лабораторная работа №7.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Нахождение центра тяжести плоского тела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Давление твердых тел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Давление. Сила Архимеда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№8.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Измерение КПД наклонной плоскости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№9.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колебаний маятника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Давление. Закон Архимеда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Энергия. Работа</w:t>
      </w:r>
    </w:p>
    <w:p w:rsidR="00043F0A" w:rsidRDefault="00043F0A" w:rsidP="00043F0A">
      <w:pPr>
        <w:pStyle w:val="a3"/>
        <w:numPr>
          <w:ilvl w:val="0"/>
          <w:numId w:val="29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Тепловые явления</w:t>
      </w:r>
      <w:r w:rsidR="00C73C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15 ч.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Диффузия. Броуновское движение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частиц вещества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Количество теплоты. Удельная теплоемкость.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Лабораторная работа №10.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Изучение явления теплообмена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Лабораторная работа №11.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Измерение удельной теплоемкости вещества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Плавление и кристаллизация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Лабораторная работа №12.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Измерение влажности воздуха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Парообразование и конденсация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Тепловые явления</w:t>
      </w:r>
    </w:p>
    <w:p w:rsidR="00D3638A" w:rsidRPr="00D3638A" w:rsidRDefault="00D3638A" w:rsidP="00D3638A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638A">
        <w:rPr>
          <w:rFonts w:cs="Times New Roman"/>
          <w:b/>
          <w:bCs/>
          <w:color w:val="000000" w:themeColor="text1"/>
        </w:rPr>
        <w:t>Итоговое повторение</w:t>
      </w:r>
      <w:r>
        <w:rPr>
          <w:rFonts w:cs="Times New Roman"/>
          <w:b/>
          <w:bCs/>
          <w:color w:val="000000" w:themeColor="text1"/>
        </w:rPr>
        <w:t xml:space="preserve"> 4ч.</w:t>
      </w:r>
    </w:p>
    <w:p w:rsidR="00043F0A" w:rsidRDefault="00043F0A" w:rsidP="00043F0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Обобщение по курсу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курсу физики за 7 класс.</w:t>
      </w:r>
      <w:r w:rsidR="00C7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043F0A" w:rsidSect="00784530">
      <w:footerReference w:type="default" r:id="rId9"/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EB4" w:rsidRDefault="00FB0EB4" w:rsidP="0002759B">
      <w:pPr>
        <w:spacing w:after="0" w:line="240" w:lineRule="auto"/>
      </w:pPr>
      <w:r>
        <w:separator/>
      </w:r>
    </w:p>
  </w:endnote>
  <w:endnote w:type="continuationSeparator" w:id="1">
    <w:p w:rsidR="00FB0EB4" w:rsidRDefault="00FB0EB4" w:rsidP="0002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69735"/>
      <w:docPartObj>
        <w:docPartGallery w:val="Page Numbers (Bottom of Page)"/>
        <w:docPartUnique/>
      </w:docPartObj>
    </w:sdtPr>
    <w:sdtContent>
      <w:p w:rsidR="00784530" w:rsidRDefault="00F91A27">
        <w:pPr>
          <w:pStyle w:val="ad"/>
          <w:jc w:val="center"/>
        </w:pPr>
        <w:fldSimple w:instr=" PAGE   \* MERGEFORMAT ">
          <w:r w:rsidR="00600ED0">
            <w:rPr>
              <w:noProof/>
            </w:rPr>
            <w:t>1</w:t>
          </w:r>
        </w:fldSimple>
      </w:p>
    </w:sdtContent>
  </w:sdt>
  <w:p w:rsidR="0002759B" w:rsidRDefault="0002759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EB4" w:rsidRDefault="00FB0EB4" w:rsidP="0002759B">
      <w:pPr>
        <w:spacing w:after="0" w:line="240" w:lineRule="auto"/>
      </w:pPr>
      <w:r>
        <w:separator/>
      </w:r>
    </w:p>
  </w:footnote>
  <w:footnote w:type="continuationSeparator" w:id="1">
    <w:p w:rsidR="00FB0EB4" w:rsidRDefault="00FB0EB4" w:rsidP="00027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507"/>
    <w:multiLevelType w:val="hybridMultilevel"/>
    <w:tmpl w:val="B136067C"/>
    <w:lvl w:ilvl="0" w:tplc="8F5E79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D0D51"/>
    <w:multiLevelType w:val="multilevel"/>
    <w:tmpl w:val="F9AA766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170" w:hanging="360"/>
      </w:pPr>
    </w:lvl>
    <w:lvl w:ilvl="2">
      <w:start w:val="1"/>
      <w:numFmt w:val="decimal"/>
      <w:lvlText w:val="%3."/>
      <w:lvlJc w:val="left"/>
      <w:pPr>
        <w:ind w:left="153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decimal"/>
      <w:lvlText w:val="%5."/>
      <w:lvlJc w:val="left"/>
      <w:pPr>
        <w:ind w:left="2250" w:hanging="360"/>
      </w:pPr>
    </w:lvl>
    <w:lvl w:ilvl="5">
      <w:start w:val="1"/>
      <w:numFmt w:val="decimal"/>
      <w:lvlText w:val="%6."/>
      <w:lvlJc w:val="left"/>
      <w:pPr>
        <w:ind w:left="2610" w:hanging="360"/>
      </w:pPr>
    </w:lvl>
    <w:lvl w:ilvl="6">
      <w:start w:val="1"/>
      <w:numFmt w:val="decimal"/>
      <w:lvlText w:val="%7."/>
      <w:lvlJc w:val="left"/>
      <w:pPr>
        <w:ind w:left="2970" w:hanging="360"/>
      </w:pPr>
    </w:lvl>
    <w:lvl w:ilvl="7">
      <w:start w:val="1"/>
      <w:numFmt w:val="decimal"/>
      <w:lvlText w:val="%8."/>
      <w:lvlJc w:val="left"/>
      <w:pPr>
        <w:ind w:left="3330" w:hanging="360"/>
      </w:pPr>
    </w:lvl>
    <w:lvl w:ilvl="8">
      <w:start w:val="1"/>
      <w:numFmt w:val="decimal"/>
      <w:lvlText w:val="%9."/>
      <w:lvlJc w:val="left"/>
      <w:pPr>
        <w:ind w:left="3690" w:hanging="360"/>
      </w:pPr>
    </w:lvl>
  </w:abstractNum>
  <w:abstractNum w:abstractNumId="2">
    <w:nsid w:val="12464B2D"/>
    <w:multiLevelType w:val="hybridMultilevel"/>
    <w:tmpl w:val="802EE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84343"/>
    <w:multiLevelType w:val="hybridMultilevel"/>
    <w:tmpl w:val="3B20AC9A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04973"/>
    <w:multiLevelType w:val="multilevel"/>
    <w:tmpl w:val="FE26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7CF7A8D"/>
    <w:multiLevelType w:val="multilevel"/>
    <w:tmpl w:val="9EA238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1C06E3"/>
    <w:multiLevelType w:val="multilevel"/>
    <w:tmpl w:val="9EA238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32F04"/>
    <w:multiLevelType w:val="hybridMultilevel"/>
    <w:tmpl w:val="DB0ABC32"/>
    <w:lvl w:ilvl="0" w:tplc="217C1AAA">
      <w:numFmt w:val="bullet"/>
      <w:lvlText w:val="•"/>
      <w:lvlJc w:val="left"/>
      <w:pPr>
        <w:ind w:left="4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">
    <w:nsid w:val="2CAF792F"/>
    <w:multiLevelType w:val="multilevel"/>
    <w:tmpl w:val="AF6C6B9C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110" w:hanging="360"/>
      </w:pPr>
    </w:lvl>
    <w:lvl w:ilvl="2">
      <w:start w:val="1"/>
      <w:numFmt w:val="decimal"/>
      <w:lvlText w:val="%3."/>
      <w:lvlJc w:val="left"/>
      <w:pPr>
        <w:ind w:left="1470" w:hanging="360"/>
      </w:pPr>
    </w:lvl>
    <w:lvl w:ilvl="3">
      <w:start w:val="1"/>
      <w:numFmt w:val="decimal"/>
      <w:lvlText w:val="%4."/>
      <w:lvlJc w:val="left"/>
      <w:pPr>
        <w:ind w:left="1830" w:hanging="360"/>
      </w:pPr>
    </w:lvl>
    <w:lvl w:ilvl="4">
      <w:start w:val="1"/>
      <w:numFmt w:val="decimal"/>
      <w:lvlText w:val="%5."/>
      <w:lvlJc w:val="left"/>
      <w:pPr>
        <w:ind w:left="2190" w:hanging="360"/>
      </w:pPr>
    </w:lvl>
    <w:lvl w:ilvl="5">
      <w:start w:val="1"/>
      <w:numFmt w:val="decimal"/>
      <w:lvlText w:val="%6."/>
      <w:lvlJc w:val="left"/>
      <w:pPr>
        <w:ind w:left="2550" w:hanging="360"/>
      </w:pPr>
    </w:lvl>
    <w:lvl w:ilvl="6">
      <w:start w:val="1"/>
      <w:numFmt w:val="decimal"/>
      <w:lvlText w:val="%7."/>
      <w:lvlJc w:val="left"/>
      <w:pPr>
        <w:ind w:left="2910" w:hanging="360"/>
      </w:pPr>
    </w:lvl>
    <w:lvl w:ilvl="7">
      <w:start w:val="1"/>
      <w:numFmt w:val="decimal"/>
      <w:lvlText w:val="%8."/>
      <w:lvlJc w:val="left"/>
      <w:pPr>
        <w:ind w:left="3270" w:hanging="360"/>
      </w:pPr>
    </w:lvl>
    <w:lvl w:ilvl="8">
      <w:start w:val="1"/>
      <w:numFmt w:val="decimal"/>
      <w:lvlText w:val="%9."/>
      <w:lvlJc w:val="left"/>
      <w:pPr>
        <w:ind w:left="3630" w:hanging="360"/>
      </w:pPr>
    </w:lvl>
  </w:abstractNum>
  <w:abstractNum w:abstractNumId="10">
    <w:nsid w:val="327E45DD"/>
    <w:multiLevelType w:val="multilevel"/>
    <w:tmpl w:val="C5946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36FE690C"/>
    <w:multiLevelType w:val="multilevel"/>
    <w:tmpl w:val="A0D6D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38927B0A"/>
    <w:multiLevelType w:val="hybridMultilevel"/>
    <w:tmpl w:val="EB84B1DE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D7DAE"/>
    <w:multiLevelType w:val="hybridMultilevel"/>
    <w:tmpl w:val="92BCA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01F25"/>
    <w:multiLevelType w:val="hybridMultilevel"/>
    <w:tmpl w:val="2214A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F4AEE"/>
    <w:multiLevelType w:val="hybridMultilevel"/>
    <w:tmpl w:val="A9E89A2A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30AEA"/>
    <w:multiLevelType w:val="hybridMultilevel"/>
    <w:tmpl w:val="E6A8779E"/>
    <w:lvl w:ilvl="0" w:tplc="041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7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44814927"/>
    <w:multiLevelType w:val="multilevel"/>
    <w:tmpl w:val="9EA238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304C12"/>
    <w:multiLevelType w:val="hybridMultilevel"/>
    <w:tmpl w:val="385CAFD4"/>
    <w:lvl w:ilvl="0" w:tplc="041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0">
    <w:nsid w:val="48FC2A39"/>
    <w:multiLevelType w:val="hybridMultilevel"/>
    <w:tmpl w:val="FC7A6292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8279D"/>
    <w:multiLevelType w:val="multilevel"/>
    <w:tmpl w:val="B94056FE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lvlText w:val="%2."/>
      <w:lvlJc w:val="left"/>
      <w:pPr>
        <w:ind w:left="1155" w:hanging="360"/>
      </w:pPr>
    </w:lvl>
    <w:lvl w:ilvl="2">
      <w:start w:val="1"/>
      <w:numFmt w:val="decimal"/>
      <w:lvlText w:val="%3."/>
      <w:lvlJc w:val="left"/>
      <w:pPr>
        <w:ind w:left="1515" w:hanging="360"/>
      </w:pPr>
    </w:lvl>
    <w:lvl w:ilvl="3">
      <w:start w:val="1"/>
      <w:numFmt w:val="decimal"/>
      <w:lvlText w:val="%4."/>
      <w:lvlJc w:val="left"/>
      <w:pPr>
        <w:ind w:left="1875" w:hanging="360"/>
      </w:pPr>
    </w:lvl>
    <w:lvl w:ilvl="4">
      <w:start w:val="1"/>
      <w:numFmt w:val="decimal"/>
      <w:lvlText w:val="%5."/>
      <w:lvlJc w:val="left"/>
      <w:pPr>
        <w:ind w:left="2235" w:hanging="360"/>
      </w:pPr>
    </w:lvl>
    <w:lvl w:ilvl="5">
      <w:start w:val="1"/>
      <w:numFmt w:val="decimal"/>
      <w:lvlText w:val="%6."/>
      <w:lvlJc w:val="left"/>
      <w:pPr>
        <w:ind w:left="2595" w:hanging="360"/>
      </w:pPr>
    </w:lvl>
    <w:lvl w:ilvl="6">
      <w:start w:val="1"/>
      <w:numFmt w:val="decimal"/>
      <w:lvlText w:val="%7."/>
      <w:lvlJc w:val="left"/>
      <w:pPr>
        <w:ind w:left="2955" w:hanging="360"/>
      </w:pPr>
    </w:lvl>
    <w:lvl w:ilvl="7">
      <w:start w:val="1"/>
      <w:numFmt w:val="decimal"/>
      <w:lvlText w:val="%8."/>
      <w:lvlJc w:val="left"/>
      <w:pPr>
        <w:ind w:left="3315" w:hanging="360"/>
      </w:pPr>
    </w:lvl>
    <w:lvl w:ilvl="8">
      <w:start w:val="1"/>
      <w:numFmt w:val="decimal"/>
      <w:lvlText w:val="%9."/>
      <w:lvlJc w:val="left"/>
      <w:pPr>
        <w:ind w:left="3675" w:hanging="360"/>
      </w:pPr>
    </w:lvl>
  </w:abstractNum>
  <w:abstractNum w:abstractNumId="22">
    <w:nsid w:val="602416CE"/>
    <w:multiLevelType w:val="hybridMultilevel"/>
    <w:tmpl w:val="26E46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D9378F"/>
    <w:multiLevelType w:val="hybridMultilevel"/>
    <w:tmpl w:val="62386C1E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9643DA"/>
    <w:multiLevelType w:val="multilevel"/>
    <w:tmpl w:val="A2A06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4F704A3"/>
    <w:multiLevelType w:val="hybridMultilevel"/>
    <w:tmpl w:val="0FFC7898"/>
    <w:lvl w:ilvl="0" w:tplc="217C1AAA">
      <w:numFmt w:val="bullet"/>
      <w:lvlText w:val="•"/>
      <w:lvlJc w:val="left"/>
      <w:pPr>
        <w:ind w:left="10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7DC40EFA"/>
    <w:multiLevelType w:val="hybridMultilevel"/>
    <w:tmpl w:val="C4BE3DF8"/>
    <w:lvl w:ilvl="0" w:tplc="3C62E99C">
      <w:start w:val="3"/>
      <w:numFmt w:val="decimal"/>
      <w:lvlText w:val="%1."/>
      <w:lvlJc w:val="left"/>
      <w:pPr>
        <w:ind w:left="216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7E014964"/>
    <w:multiLevelType w:val="hybridMultilevel"/>
    <w:tmpl w:val="7EDC2218"/>
    <w:lvl w:ilvl="0" w:tplc="217C1AAA">
      <w:numFmt w:val="bullet"/>
      <w:lvlText w:val="•"/>
      <w:lvlJc w:val="left"/>
      <w:pPr>
        <w:ind w:left="4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5"/>
  </w:num>
  <w:num w:numId="4">
    <w:abstractNumId w:val="17"/>
  </w:num>
  <w:num w:numId="5">
    <w:abstractNumId w:val="11"/>
  </w:num>
  <w:num w:numId="6">
    <w:abstractNumId w:val="4"/>
  </w:num>
  <w:num w:numId="7">
    <w:abstractNumId w:val="21"/>
  </w:num>
  <w:num w:numId="8">
    <w:abstractNumId w:val="9"/>
  </w:num>
  <w:num w:numId="9">
    <w:abstractNumId w:val="1"/>
  </w:num>
  <w:num w:numId="10">
    <w:abstractNumId w:val="10"/>
  </w:num>
  <w:num w:numId="11">
    <w:abstractNumId w:val="24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2"/>
  </w:num>
  <w:num w:numId="15">
    <w:abstractNumId w:val="14"/>
  </w:num>
  <w:num w:numId="16">
    <w:abstractNumId w:val="19"/>
  </w:num>
  <w:num w:numId="17">
    <w:abstractNumId w:val="16"/>
  </w:num>
  <w:num w:numId="18">
    <w:abstractNumId w:val="23"/>
  </w:num>
  <w:num w:numId="19">
    <w:abstractNumId w:val="20"/>
  </w:num>
  <w:num w:numId="20">
    <w:abstractNumId w:val="15"/>
  </w:num>
  <w:num w:numId="21">
    <w:abstractNumId w:val="12"/>
  </w:num>
  <w:num w:numId="22">
    <w:abstractNumId w:val="3"/>
  </w:num>
  <w:num w:numId="23">
    <w:abstractNumId w:val="28"/>
  </w:num>
  <w:num w:numId="24">
    <w:abstractNumId w:val="8"/>
  </w:num>
  <w:num w:numId="25">
    <w:abstractNumId w:val="26"/>
  </w:num>
  <w:num w:numId="26">
    <w:abstractNumId w:val="18"/>
  </w:num>
  <w:num w:numId="27">
    <w:abstractNumId w:val="6"/>
  </w:num>
  <w:num w:numId="28">
    <w:abstractNumId w:val="2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1DC4"/>
    <w:rsid w:val="000078EE"/>
    <w:rsid w:val="000217D7"/>
    <w:rsid w:val="0002759B"/>
    <w:rsid w:val="00043F0A"/>
    <w:rsid w:val="00045F6E"/>
    <w:rsid w:val="00046CD3"/>
    <w:rsid w:val="000544B1"/>
    <w:rsid w:val="00061660"/>
    <w:rsid w:val="000A34C6"/>
    <w:rsid w:val="000D61D7"/>
    <w:rsid w:val="000E198B"/>
    <w:rsid w:val="00105736"/>
    <w:rsid w:val="001475EB"/>
    <w:rsid w:val="001826C6"/>
    <w:rsid w:val="001B3895"/>
    <w:rsid w:val="001B73DA"/>
    <w:rsid w:val="00203EB2"/>
    <w:rsid w:val="0021367F"/>
    <w:rsid w:val="00234FE1"/>
    <w:rsid w:val="00236086"/>
    <w:rsid w:val="00280649"/>
    <w:rsid w:val="00296E56"/>
    <w:rsid w:val="00304D51"/>
    <w:rsid w:val="00351159"/>
    <w:rsid w:val="00360416"/>
    <w:rsid w:val="00392733"/>
    <w:rsid w:val="003D1713"/>
    <w:rsid w:val="003D44CD"/>
    <w:rsid w:val="00451DB8"/>
    <w:rsid w:val="004764E3"/>
    <w:rsid w:val="004B2EEB"/>
    <w:rsid w:val="004B4EC1"/>
    <w:rsid w:val="004B571B"/>
    <w:rsid w:val="00510B7A"/>
    <w:rsid w:val="00515A9C"/>
    <w:rsid w:val="00534B0D"/>
    <w:rsid w:val="00564359"/>
    <w:rsid w:val="00572C42"/>
    <w:rsid w:val="005861C8"/>
    <w:rsid w:val="005C2F51"/>
    <w:rsid w:val="005F3C55"/>
    <w:rsid w:val="00600ED0"/>
    <w:rsid w:val="00640101"/>
    <w:rsid w:val="00662026"/>
    <w:rsid w:val="00662A32"/>
    <w:rsid w:val="00692CE2"/>
    <w:rsid w:val="00721DC4"/>
    <w:rsid w:val="007569D5"/>
    <w:rsid w:val="007632DC"/>
    <w:rsid w:val="00784530"/>
    <w:rsid w:val="007A719B"/>
    <w:rsid w:val="007F7B4A"/>
    <w:rsid w:val="008A09B5"/>
    <w:rsid w:val="008C0992"/>
    <w:rsid w:val="00913D01"/>
    <w:rsid w:val="009537C9"/>
    <w:rsid w:val="00965FA4"/>
    <w:rsid w:val="00971C60"/>
    <w:rsid w:val="00974717"/>
    <w:rsid w:val="009918B0"/>
    <w:rsid w:val="009A19AA"/>
    <w:rsid w:val="009A26D0"/>
    <w:rsid w:val="009B34F5"/>
    <w:rsid w:val="009C5B24"/>
    <w:rsid w:val="009D4C24"/>
    <w:rsid w:val="009F57A3"/>
    <w:rsid w:val="00A2444E"/>
    <w:rsid w:val="00A465AB"/>
    <w:rsid w:val="00A77BD3"/>
    <w:rsid w:val="00A945DC"/>
    <w:rsid w:val="00AA1CC4"/>
    <w:rsid w:val="00AA2114"/>
    <w:rsid w:val="00AB40E7"/>
    <w:rsid w:val="00B3784A"/>
    <w:rsid w:val="00B551D7"/>
    <w:rsid w:val="00BD212E"/>
    <w:rsid w:val="00C25710"/>
    <w:rsid w:val="00C40195"/>
    <w:rsid w:val="00C458C2"/>
    <w:rsid w:val="00C73C74"/>
    <w:rsid w:val="00C82722"/>
    <w:rsid w:val="00C9074B"/>
    <w:rsid w:val="00CC759D"/>
    <w:rsid w:val="00D21D75"/>
    <w:rsid w:val="00D23A81"/>
    <w:rsid w:val="00D2407A"/>
    <w:rsid w:val="00D3638A"/>
    <w:rsid w:val="00D37AA0"/>
    <w:rsid w:val="00D50C9E"/>
    <w:rsid w:val="00D935FE"/>
    <w:rsid w:val="00D977C3"/>
    <w:rsid w:val="00DC6F5D"/>
    <w:rsid w:val="00DC7A84"/>
    <w:rsid w:val="00DE1932"/>
    <w:rsid w:val="00DF4196"/>
    <w:rsid w:val="00E04DB4"/>
    <w:rsid w:val="00E34451"/>
    <w:rsid w:val="00E82749"/>
    <w:rsid w:val="00E85F31"/>
    <w:rsid w:val="00EA66F8"/>
    <w:rsid w:val="00ED5436"/>
    <w:rsid w:val="00EE52F0"/>
    <w:rsid w:val="00EE7A93"/>
    <w:rsid w:val="00F40632"/>
    <w:rsid w:val="00F72189"/>
    <w:rsid w:val="00F91A27"/>
    <w:rsid w:val="00FB0EB4"/>
    <w:rsid w:val="00FC10E7"/>
    <w:rsid w:val="00FF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1DC4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4">
    <w:name w:val="Strong"/>
    <w:basedOn w:val="a0"/>
    <w:qFormat/>
    <w:rsid w:val="00721DC4"/>
    <w:rPr>
      <w:b/>
      <w:bCs/>
    </w:rPr>
  </w:style>
  <w:style w:type="paragraph" w:customStyle="1" w:styleId="Standard">
    <w:name w:val="Standard"/>
    <w:rsid w:val="00721D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5">
    <w:name w:val="Normal (Web)"/>
    <w:basedOn w:val="Standard"/>
    <w:rsid w:val="00721DC4"/>
    <w:pPr>
      <w:widowControl/>
      <w:spacing w:before="280" w:after="280"/>
    </w:pPr>
    <w:rPr>
      <w:rFonts w:cs="Times New Roman"/>
    </w:rPr>
  </w:style>
  <w:style w:type="paragraph" w:customStyle="1" w:styleId="TableContents">
    <w:name w:val="Table Contents"/>
    <w:basedOn w:val="Standard"/>
    <w:rsid w:val="00721DC4"/>
    <w:pPr>
      <w:suppressLineNumbers/>
    </w:pPr>
  </w:style>
  <w:style w:type="paragraph" w:customStyle="1" w:styleId="a6">
    <w:name w:val="А_основной"/>
    <w:basedOn w:val="a"/>
    <w:link w:val="a7"/>
    <w:qFormat/>
    <w:rsid w:val="004B571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7">
    <w:name w:val="А_основной Знак"/>
    <w:basedOn w:val="a0"/>
    <w:link w:val="a6"/>
    <w:rsid w:val="004B571B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8">
    <w:name w:val="Body Text Indent"/>
    <w:basedOn w:val="a"/>
    <w:link w:val="a9"/>
    <w:uiPriority w:val="99"/>
    <w:unhideWhenUsed/>
    <w:rsid w:val="004B571B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4B571B"/>
    <w:rPr>
      <w:rFonts w:ascii="Calibri" w:eastAsia="Calibri" w:hAnsi="Calibri" w:cs="Times New Roman"/>
      <w:lang w:eastAsia="en-US"/>
    </w:rPr>
  </w:style>
  <w:style w:type="paragraph" w:styleId="aa">
    <w:name w:val="No Spacing"/>
    <w:uiPriority w:val="1"/>
    <w:qFormat/>
    <w:rsid w:val="009D4C24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027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2759B"/>
  </w:style>
  <w:style w:type="paragraph" w:styleId="ad">
    <w:name w:val="footer"/>
    <w:basedOn w:val="a"/>
    <w:link w:val="ae"/>
    <w:uiPriority w:val="99"/>
    <w:unhideWhenUsed/>
    <w:rsid w:val="00027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759B"/>
  </w:style>
  <w:style w:type="paragraph" w:styleId="af">
    <w:name w:val="Balloon Text"/>
    <w:basedOn w:val="a"/>
    <w:link w:val="af0"/>
    <w:uiPriority w:val="99"/>
    <w:semiHidden/>
    <w:unhideWhenUsed/>
    <w:rsid w:val="0060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0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C58BE-D71C-443C-9DA1-CA796AEA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11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Math</cp:lastModifiedBy>
  <cp:revision>61</cp:revision>
  <cp:lastPrinted>2018-10-10T03:38:00Z</cp:lastPrinted>
  <dcterms:created xsi:type="dcterms:W3CDTF">2017-06-19T07:53:00Z</dcterms:created>
  <dcterms:modified xsi:type="dcterms:W3CDTF">2018-10-30T06:50:00Z</dcterms:modified>
</cp:coreProperties>
</file>