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08" w:rsidRDefault="003F1308" w:rsidP="002D4B68">
      <w:pPr>
        <w:rPr>
          <w:rStyle w:val="2"/>
          <w:rFonts w:eastAsiaTheme="minorHAnsi"/>
          <w:b/>
          <w:color w:val="auto"/>
          <w:sz w:val="24"/>
          <w:szCs w:val="24"/>
        </w:rPr>
      </w:pPr>
    </w:p>
    <w:p w:rsidR="003F1308" w:rsidRDefault="00A15ED7" w:rsidP="002D4B68">
      <w:pPr>
        <w:rPr>
          <w:rStyle w:val="2"/>
          <w:rFonts w:eastAsiaTheme="minorHAnsi"/>
          <w:b/>
          <w:color w:val="auto"/>
          <w:sz w:val="24"/>
          <w:szCs w:val="24"/>
        </w:rPr>
      </w:pPr>
      <w:r w:rsidRPr="00A15ED7">
        <w:rPr>
          <w:rStyle w:val="2"/>
          <w:rFonts w:eastAsiaTheme="minorHAnsi"/>
          <w:b/>
          <w:color w:val="auto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4pt;height:775.6pt" o:ole="">
            <v:imagedata r:id="rId5" o:title=""/>
          </v:shape>
          <o:OLEObject Type="Embed" ProgID="FoxitReader.Document" ShapeID="_x0000_i1025" DrawAspect="Content" ObjectID="_1787485150" r:id="rId6"/>
        </w:object>
      </w:r>
    </w:p>
    <w:p w:rsidR="003F1308" w:rsidRDefault="003F1308" w:rsidP="002D4B68">
      <w:pPr>
        <w:rPr>
          <w:rStyle w:val="2"/>
          <w:rFonts w:eastAsiaTheme="minorHAnsi"/>
          <w:b/>
          <w:color w:val="auto"/>
          <w:sz w:val="24"/>
          <w:szCs w:val="24"/>
        </w:rPr>
      </w:pPr>
    </w:p>
    <w:p w:rsidR="002D4B68" w:rsidRPr="002F2D72" w:rsidRDefault="002D4B68" w:rsidP="002D4B68">
      <w:pPr>
        <w:widowControl w:val="0"/>
        <w:jc w:val="both"/>
        <w:rPr>
          <w:lang w:eastAsia="ru-RU" w:bidi="ru-RU"/>
        </w:rPr>
      </w:pPr>
      <w:r w:rsidRPr="002F2D72">
        <w:rPr>
          <w:lang w:eastAsia="ru-RU" w:bidi="ru-RU"/>
        </w:rPr>
        <w:t>в ор</w:t>
      </w:r>
      <w:r w:rsidR="00A15ED7">
        <w:rPr>
          <w:lang w:eastAsia="ru-RU" w:bidi="ru-RU"/>
        </w:rPr>
        <w:t>ганизации работы службы примирения</w:t>
      </w:r>
      <w:r w:rsidRPr="002F2D72">
        <w:rPr>
          <w:lang w:eastAsia="ru-RU" w:bidi="ru-RU"/>
        </w:rPr>
        <w:t>, так и обязательное согласие сторон, вовлеченных в конфликт, на участие в процедуре медиации и примирительных программах;</w:t>
      </w:r>
    </w:p>
    <w:p w:rsidR="002D4B68" w:rsidRPr="00F60AE6" w:rsidRDefault="002D4B68" w:rsidP="002D4B68">
      <w:pPr>
        <w:widowControl w:val="0"/>
        <w:jc w:val="both"/>
        <w:rPr>
          <w:lang w:eastAsia="ru-RU" w:bidi="ru-RU"/>
        </w:rPr>
      </w:pPr>
      <w:r>
        <w:rPr>
          <w:lang w:eastAsia="ru-RU" w:bidi="ru-RU"/>
        </w:rPr>
        <w:t xml:space="preserve">        </w:t>
      </w:r>
      <w:r w:rsidRPr="002F2D72">
        <w:rPr>
          <w:lang w:eastAsia="ru-RU" w:bidi="ru-RU"/>
        </w:rPr>
        <w:t>-</w:t>
      </w:r>
      <w:r>
        <w:rPr>
          <w:lang w:eastAsia="ru-RU" w:bidi="ru-RU"/>
        </w:rPr>
        <w:t xml:space="preserve"> </w:t>
      </w:r>
      <w:r w:rsidRPr="002F2D72">
        <w:rPr>
          <w:lang w:eastAsia="ru-RU" w:bidi="ru-RU"/>
        </w:rPr>
        <w:t>принцип конфиденциальности, предполагающ</w:t>
      </w:r>
      <w:r w:rsidR="007073DA">
        <w:rPr>
          <w:lang w:eastAsia="ru-RU" w:bidi="ru-RU"/>
        </w:rPr>
        <w:t>ий обязательство ШСП</w:t>
      </w:r>
      <w:r w:rsidRPr="002F2D72">
        <w:rPr>
          <w:lang w:eastAsia="ru-RU" w:bidi="ru-RU"/>
        </w:rPr>
        <w:t xml:space="preserve"> не разглашать полученные в ходе программ сведения, исключение составляет информация о возможном нанесении ущерба для жизни, здоровья и безопасности;</w:t>
      </w:r>
    </w:p>
    <w:p w:rsidR="002D4B68" w:rsidRPr="002F2D72" w:rsidRDefault="002D4B68" w:rsidP="002D4B68">
      <w:pPr>
        <w:widowControl w:val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</w:t>
      </w:r>
      <w:r w:rsidRPr="002F2D72">
        <w:rPr>
          <w:color w:val="000000"/>
          <w:lang w:eastAsia="ru-RU" w:bidi="ru-RU"/>
        </w:rPr>
        <w:t>-</w:t>
      </w:r>
      <w:r>
        <w:rPr>
          <w:color w:val="000000"/>
          <w:lang w:eastAsia="ru-RU" w:bidi="ru-RU"/>
        </w:rPr>
        <w:t xml:space="preserve"> </w:t>
      </w:r>
      <w:r w:rsidRPr="002F2D72">
        <w:rPr>
          <w:color w:val="000000"/>
          <w:lang w:eastAsia="ru-RU" w:bidi="ru-RU"/>
        </w:rPr>
        <w:t>принцип нейтральнос</w:t>
      </w:r>
      <w:r w:rsidR="007073DA">
        <w:rPr>
          <w:color w:val="000000"/>
          <w:lang w:eastAsia="ru-RU" w:bidi="ru-RU"/>
        </w:rPr>
        <w:t>ти, запрещающий ШСП</w:t>
      </w:r>
      <w:r w:rsidRPr="002F2D72">
        <w:rPr>
          <w:color w:val="000000"/>
          <w:lang w:eastAsia="ru-RU" w:bidi="ru-RU"/>
        </w:rPr>
        <w:t xml:space="preserve"> принимать сторону одного из участников конфликта. Нейтральность п</w:t>
      </w:r>
      <w:r w:rsidR="007073DA">
        <w:rPr>
          <w:color w:val="000000"/>
          <w:lang w:eastAsia="ru-RU" w:bidi="ru-RU"/>
        </w:rPr>
        <w:t xml:space="preserve">редполагает, что служба </w:t>
      </w:r>
      <w:r w:rsidRPr="002F2D72">
        <w:rPr>
          <w:color w:val="000000"/>
          <w:lang w:eastAsia="ru-RU" w:bidi="ru-RU"/>
        </w:rPr>
        <w:t xml:space="preserve">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2D4B68" w:rsidRPr="00F60AE6" w:rsidRDefault="002D4B68" w:rsidP="002D4B68"/>
    <w:p w:rsidR="002D4B68" w:rsidRPr="00F70410" w:rsidRDefault="002D4B68" w:rsidP="002D4B68">
      <w:pPr>
        <w:pStyle w:val="a4"/>
        <w:numPr>
          <w:ilvl w:val="0"/>
          <w:numId w:val="4"/>
        </w:numPr>
        <w:suppressAutoHyphens w:val="0"/>
        <w:ind w:hanging="360"/>
        <w:jc w:val="center"/>
      </w:pPr>
      <w:r w:rsidRPr="00F70410">
        <w:rPr>
          <w:rStyle w:val="2"/>
          <w:rFonts w:eastAsiaTheme="minorHAnsi"/>
          <w:color w:val="auto"/>
          <w:sz w:val="24"/>
          <w:szCs w:val="24"/>
        </w:rPr>
        <w:t xml:space="preserve">Порядок формирования </w:t>
      </w:r>
      <w:r w:rsidR="007073DA">
        <w:rPr>
          <w:rStyle w:val="2"/>
          <w:rFonts w:eastAsiaTheme="minorHAnsi"/>
          <w:color w:val="auto"/>
          <w:sz w:val="24"/>
          <w:szCs w:val="24"/>
        </w:rPr>
        <w:t>ШСП</w:t>
      </w:r>
    </w:p>
    <w:p w:rsidR="002D4B68" w:rsidRDefault="002D4B68" w:rsidP="002D4B68">
      <w:pPr>
        <w:pStyle w:val="a4"/>
        <w:ind w:left="0" w:firstLine="720"/>
        <w:jc w:val="both"/>
      </w:pPr>
    </w:p>
    <w:p w:rsidR="002D4B68" w:rsidRPr="00F70410" w:rsidRDefault="007073DA" w:rsidP="002D4B68">
      <w:pPr>
        <w:pStyle w:val="a4"/>
        <w:ind w:left="0" w:firstLine="720"/>
        <w:jc w:val="both"/>
      </w:pPr>
      <w:r>
        <w:t>В состав ШСП</w:t>
      </w:r>
      <w:r w:rsidR="002D4B68" w:rsidRPr="00F70410">
        <w:t xml:space="preserve"> входят заместитель директора по воспитательной работе, педагог-психолог, социальный педагог, педагоги, прошедшие обучение проведению медиаций, восстановительных и примирительных про</w:t>
      </w:r>
      <w:r>
        <w:t>грамм, в качестве волонтеров в ШСП</w:t>
      </w:r>
      <w:r w:rsidR="002D4B68" w:rsidRPr="00F70410">
        <w:t xml:space="preserve"> могут входить школьники 7-11 классов, родители (законные представители) обучающихся.</w:t>
      </w:r>
    </w:p>
    <w:p w:rsidR="002D4B68" w:rsidRPr="00F70410" w:rsidRDefault="002D4B68" w:rsidP="002D4B68">
      <w:pPr>
        <w:widowControl w:val="0"/>
        <w:tabs>
          <w:tab w:val="left" w:pos="946"/>
        </w:tabs>
        <w:jc w:val="both"/>
        <w:rPr>
          <w:lang w:eastAsia="ru-RU" w:bidi="ru-RU"/>
        </w:rPr>
      </w:pPr>
      <w:r>
        <w:rPr>
          <w:lang w:eastAsia="ru-RU" w:bidi="ru-RU"/>
        </w:rPr>
        <w:t xml:space="preserve">            </w:t>
      </w:r>
      <w:r w:rsidRPr="00F70410">
        <w:rPr>
          <w:lang w:eastAsia="ru-RU" w:bidi="ru-RU"/>
        </w:rPr>
        <w:t>Руководителем службы медиации назначается педагогический</w:t>
      </w:r>
      <w:r w:rsidRPr="00F70410">
        <w:rPr>
          <w:lang w:eastAsia="ru-RU" w:bidi="ru-RU"/>
        </w:rPr>
        <w:br/>
        <w:t>работник, прошедший специализированное обучение технологии медиации</w:t>
      </w:r>
      <w:r w:rsidRPr="00F70410">
        <w:rPr>
          <w:lang w:eastAsia="ru-RU" w:bidi="ru-RU"/>
        </w:rPr>
        <w:br/>
        <w:t>или восстановительных практик, на которого возлагаются обязанности</w:t>
      </w:r>
      <w:r w:rsidRPr="00F70410">
        <w:rPr>
          <w:lang w:eastAsia="ru-RU" w:bidi="ru-RU"/>
        </w:rPr>
        <w:br/>
        <w:t>приказом директора образовательной организации.</w:t>
      </w:r>
    </w:p>
    <w:p w:rsidR="002D4B68" w:rsidRPr="00F70410" w:rsidRDefault="002D4B68" w:rsidP="002D4B68">
      <w:pPr>
        <w:tabs>
          <w:tab w:val="left" w:pos="6870"/>
        </w:tabs>
        <w:jc w:val="both"/>
        <w:rPr>
          <w:rFonts w:eastAsia="Microsoft Sans Serif"/>
          <w:color w:val="000000"/>
          <w:lang w:eastAsia="ru-RU" w:bidi="ru-RU"/>
        </w:rPr>
      </w:pPr>
    </w:p>
    <w:p w:rsidR="002D4B68" w:rsidRDefault="002D4B68" w:rsidP="002D4B68">
      <w:pPr>
        <w:widowControl w:val="0"/>
        <w:tabs>
          <w:tab w:val="left" w:pos="3015"/>
        </w:tabs>
        <w:spacing w:line="280" w:lineRule="exact"/>
        <w:jc w:val="center"/>
        <w:rPr>
          <w:color w:val="000000"/>
          <w:lang w:eastAsia="ru-RU" w:bidi="ru-RU"/>
        </w:rPr>
      </w:pPr>
      <w:r w:rsidRPr="00FE7CEB">
        <w:rPr>
          <w:color w:val="000000"/>
          <w:lang w:val="en-US" w:eastAsia="ru-RU" w:bidi="ru-RU"/>
        </w:rPr>
        <w:t>V</w:t>
      </w:r>
      <w:r w:rsidRPr="00FE7CEB">
        <w:rPr>
          <w:color w:val="000000"/>
          <w:lang w:eastAsia="ru-RU" w:bidi="ru-RU"/>
        </w:rPr>
        <w:t xml:space="preserve">.  </w:t>
      </w:r>
      <w:r>
        <w:rPr>
          <w:color w:val="000000"/>
          <w:lang w:val="en-US" w:eastAsia="ru-RU" w:bidi="ru-RU"/>
        </w:rPr>
        <w:t xml:space="preserve"> </w:t>
      </w:r>
      <w:r w:rsidR="007073DA">
        <w:rPr>
          <w:color w:val="000000"/>
          <w:lang w:eastAsia="ru-RU" w:bidi="ru-RU"/>
        </w:rPr>
        <w:t>Порядок работы ШСП</w:t>
      </w:r>
    </w:p>
    <w:p w:rsidR="002D4B68" w:rsidRPr="00FE7CEB" w:rsidRDefault="002D4B68" w:rsidP="002D4B68">
      <w:pPr>
        <w:widowControl w:val="0"/>
        <w:tabs>
          <w:tab w:val="left" w:pos="3015"/>
        </w:tabs>
        <w:spacing w:line="280" w:lineRule="exact"/>
        <w:jc w:val="center"/>
        <w:rPr>
          <w:color w:val="000000"/>
          <w:lang w:eastAsia="ru-RU" w:bidi="ru-RU"/>
        </w:rPr>
      </w:pPr>
    </w:p>
    <w:p w:rsidR="002D4B68" w:rsidRPr="00A11880" w:rsidRDefault="007073DA" w:rsidP="002D4B68">
      <w:pPr>
        <w:widowControl w:val="0"/>
        <w:numPr>
          <w:ilvl w:val="0"/>
          <w:numId w:val="2"/>
        </w:numPr>
        <w:tabs>
          <w:tab w:val="left" w:pos="946"/>
        </w:tabs>
        <w:suppressAutoHyphens w:val="0"/>
        <w:ind w:firstLine="482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ШСП</w:t>
      </w:r>
      <w:r w:rsidR="002D4B68" w:rsidRPr="00333A39">
        <w:rPr>
          <w:color w:val="000000"/>
          <w:lang w:eastAsia="ru-RU" w:bidi="ru-RU"/>
        </w:rPr>
        <w:t xml:space="preserve"> получает информацию </w:t>
      </w:r>
      <w:r w:rsidR="002D4B68" w:rsidRPr="00A11880">
        <w:rPr>
          <w:color w:val="000000"/>
          <w:lang w:eastAsia="ru-RU" w:bidi="ru-RU"/>
        </w:rPr>
        <w:t xml:space="preserve">о </w:t>
      </w:r>
      <w:r w:rsidR="002D4B68" w:rsidRPr="00333A39">
        <w:rPr>
          <w:color w:val="000000"/>
          <w:lang w:eastAsia="ru-RU" w:bidi="ru-RU"/>
        </w:rPr>
        <w:t>конфликтной ситуации</w:t>
      </w:r>
      <w:r w:rsidR="002D4B68" w:rsidRPr="00333A39">
        <w:rPr>
          <w:color w:val="000000"/>
          <w:lang w:eastAsia="ru-RU" w:bidi="ru-RU"/>
        </w:rPr>
        <w:br/>
        <w:t>или правонарушении от педагогов, обучающихся, администрации школы,</w:t>
      </w:r>
      <w:r w:rsidR="002D4B68" w:rsidRPr="00333A39">
        <w:rPr>
          <w:color w:val="000000"/>
          <w:lang w:eastAsia="ru-RU" w:bidi="ru-RU"/>
        </w:rPr>
        <w:br/>
        <w:t>членов службы медиации, родителей (законных представителей).</w:t>
      </w:r>
    </w:p>
    <w:p w:rsidR="002D4B68" w:rsidRPr="00333A39" w:rsidRDefault="002D4B68" w:rsidP="002D4B68">
      <w:pPr>
        <w:widowControl w:val="0"/>
        <w:numPr>
          <w:ilvl w:val="0"/>
          <w:numId w:val="2"/>
        </w:numPr>
        <w:tabs>
          <w:tab w:val="left" w:pos="946"/>
        </w:tabs>
        <w:suppressAutoHyphens w:val="0"/>
        <w:ind w:firstLine="482"/>
        <w:jc w:val="both"/>
      </w:pPr>
      <w:r w:rsidRPr="00333A39">
        <w:rPr>
          <w:rStyle w:val="2"/>
          <w:rFonts w:eastAsiaTheme="minorHAnsi"/>
          <w:color w:val="auto"/>
          <w:sz w:val="24"/>
          <w:szCs w:val="24"/>
        </w:rPr>
        <w:t>Служба медиации принимает решение о возможности или</w:t>
      </w:r>
      <w:r w:rsidRPr="00333A39">
        <w:rPr>
          <w:rStyle w:val="2"/>
          <w:rFonts w:eastAsiaTheme="minorHAnsi"/>
          <w:color w:val="auto"/>
          <w:sz w:val="24"/>
          <w:szCs w:val="24"/>
        </w:rPr>
        <w:br/>
        <w:t>невозможности проведения восстановительных и примирительных</w:t>
      </w:r>
      <w:r w:rsidRPr="00333A39">
        <w:rPr>
          <w:rStyle w:val="2"/>
          <w:rFonts w:eastAsiaTheme="minorHAnsi"/>
          <w:color w:val="auto"/>
          <w:sz w:val="24"/>
          <w:szCs w:val="24"/>
        </w:rPr>
        <w:br/>
        <w:t>программ в каждом конкретном случае самостоятельно. При необходимости</w:t>
      </w:r>
      <w:r w:rsidRPr="00333A39">
        <w:rPr>
          <w:rStyle w:val="2"/>
          <w:rFonts w:eastAsiaTheme="minorHAnsi"/>
          <w:color w:val="auto"/>
          <w:sz w:val="24"/>
          <w:szCs w:val="24"/>
        </w:rPr>
        <w:br/>
        <w:t>о принятом решении информируются должностные лица школы</w:t>
      </w:r>
      <w:r w:rsidRPr="00333A39">
        <w:rPr>
          <w:rStyle w:val="2"/>
          <w:rFonts w:eastAsiaTheme="minorHAnsi"/>
          <w:sz w:val="24"/>
          <w:szCs w:val="24"/>
        </w:rPr>
        <w:t>.</w:t>
      </w:r>
    </w:p>
    <w:p w:rsidR="002D4B68" w:rsidRPr="00333A39" w:rsidRDefault="002D4B68" w:rsidP="002D4B68">
      <w:pPr>
        <w:widowControl w:val="0"/>
        <w:numPr>
          <w:ilvl w:val="0"/>
          <w:numId w:val="2"/>
        </w:numPr>
        <w:tabs>
          <w:tab w:val="left" w:pos="946"/>
        </w:tabs>
        <w:suppressAutoHyphens w:val="0"/>
        <w:ind w:firstLine="480"/>
        <w:jc w:val="both"/>
      </w:pPr>
      <w:r w:rsidRPr="00333A39">
        <w:rPr>
          <w:rStyle w:val="2"/>
          <w:rFonts w:eastAsiaTheme="minorHAnsi"/>
          <w:sz w:val="24"/>
          <w:szCs w:val="24"/>
        </w:rPr>
        <w:t xml:space="preserve">Процедура </w:t>
      </w:r>
      <w:r w:rsidR="007073DA">
        <w:rPr>
          <w:rStyle w:val="2"/>
          <w:rFonts w:eastAsiaTheme="minorHAnsi"/>
          <w:sz w:val="24"/>
          <w:szCs w:val="24"/>
        </w:rPr>
        <w:t xml:space="preserve">примирения </w:t>
      </w:r>
      <w:r w:rsidRPr="00333A39">
        <w:rPr>
          <w:rStyle w:val="2"/>
          <w:rFonts w:eastAsiaTheme="minorHAnsi"/>
          <w:sz w:val="24"/>
          <w:szCs w:val="24"/>
        </w:rPr>
        <w:t>начинается в случае согласия конфликтующих</w:t>
      </w:r>
      <w:r w:rsidRPr="00333A39">
        <w:rPr>
          <w:rStyle w:val="2"/>
          <w:rFonts w:eastAsiaTheme="minorHAnsi"/>
          <w:sz w:val="24"/>
          <w:szCs w:val="24"/>
        </w:rPr>
        <w:br/>
        <w:t>сторон. Если действия одной или обеих сторон могут быть квалифицированы</w:t>
      </w:r>
      <w:r w:rsidRPr="00333A39">
        <w:rPr>
          <w:rStyle w:val="2"/>
          <w:rFonts w:eastAsiaTheme="minorHAnsi"/>
          <w:sz w:val="24"/>
          <w:szCs w:val="24"/>
        </w:rPr>
        <w:br/>
        <w:t>как правонарушение для проведения программы также необходимо согласие</w:t>
      </w:r>
      <w:r w:rsidRPr="00333A39">
        <w:rPr>
          <w:rStyle w:val="2"/>
          <w:rFonts w:eastAsiaTheme="minorHAnsi"/>
          <w:sz w:val="24"/>
          <w:szCs w:val="24"/>
        </w:rPr>
        <w:br/>
        <w:t>родителей.</w:t>
      </w:r>
    </w:p>
    <w:p w:rsidR="002D4B68" w:rsidRPr="00AD1AEC" w:rsidRDefault="007073DA" w:rsidP="002D4B68">
      <w:pPr>
        <w:widowControl w:val="0"/>
        <w:numPr>
          <w:ilvl w:val="0"/>
          <w:numId w:val="2"/>
        </w:numPr>
        <w:tabs>
          <w:tab w:val="left" w:pos="946"/>
        </w:tabs>
        <w:suppressAutoHyphens w:val="0"/>
        <w:ind w:firstLine="480"/>
        <w:jc w:val="both"/>
        <w:rPr>
          <w:rStyle w:val="2"/>
          <w:rFonts w:eastAsiaTheme="minorHAnsi"/>
          <w:color w:val="auto"/>
          <w:sz w:val="24"/>
          <w:szCs w:val="24"/>
          <w:lang w:eastAsia="en-US" w:bidi="ar-SA"/>
        </w:rPr>
      </w:pPr>
      <w:r>
        <w:rPr>
          <w:rStyle w:val="2"/>
          <w:rFonts w:eastAsiaTheme="minorHAnsi"/>
          <w:sz w:val="24"/>
          <w:szCs w:val="24"/>
        </w:rPr>
        <w:t>В случае если процедура примирения</w:t>
      </w:r>
      <w:r w:rsidR="002D4B68" w:rsidRPr="00333A39">
        <w:rPr>
          <w:rStyle w:val="2"/>
          <w:rFonts w:eastAsiaTheme="minorHAnsi"/>
          <w:sz w:val="24"/>
          <w:szCs w:val="24"/>
        </w:rPr>
        <w:t xml:space="preserve"> планируется на этапе дознания или</w:t>
      </w:r>
      <w:r w:rsidR="002D4B68" w:rsidRPr="00333A39">
        <w:rPr>
          <w:rStyle w:val="2"/>
          <w:rFonts w:eastAsiaTheme="minorHAnsi"/>
          <w:sz w:val="24"/>
          <w:szCs w:val="24"/>
        </w:rPr>
        <w:br/>
        <w:t xml:space="preserve">следствия, то </w:t>
      </w:r>
      <w:r w:rsidR="002D4B68" w:rsidRPr="00333A39">
        <w:rPr>
          <w:lang w:val="en-US"/>
        </w:rPr>
        <w:t>o</w:t>
      </w:r>
      <w:r w:rsidR="002D4B68" w:rsidRPr="00333A39">
        <w:t xml:space="preserve"> </w:t>
      </w:r>
      <w:r w:rsidR="002D4B68" w:rsidRPr="00333A39">
        <w:rPr>
          <w:rStyle w:val="2"/>
          <w:rFonts w:eastAsiaTheme="minorHAnsi"/>
          <w:sz w:val="24"/>
          <w:szCs w:val="24"/>
        </w:rPr>
        <w:t>ее проведении ставится в известность администрация школы</w:t>
      </w:r>
      <w:r w:rsidR="002D4B68" w:rsidRPr="00333A39">
        <w:rPr>
          <w:rStyle w:val="2"/>
          <w:rFonts w:eastAsiaTheme="minorHAnsi"/>
          <w:sz w:val="24"/>
          <w:szCs w:val="24"/>
        </w:rPr>
        <w:br/>
      </w:r>
      <w:r w:rsidR="002D4B68" w:rsidRPr="00333A39">
        <w:t xml:space="preserve">и </w:t>
      </w:r>
      <w:r w:rsidR="002D4B68" w:rsidRPr="00333A39">
        <w:rPr>
          <w:rStyle w:val="2"/>
          <w:rFonts w:eastAsiaTheme="minorHAnsi"/>
          <w:sz w:val="24"/>
          <w:szCs w:val="24"/>
        </w:rPr>
        <w:t>при необходимости производится согласование с соответствующими</w:t>
      </w:r>
      <w:r w:rsidR="002D4B68" w:rsidRPr="00333A39">
        <w:rPr>
          <w:rStyle w:val="2"/>
          <w:rFonts w:eastAsiaTheme="minorHAnsi"/>
          <w:sz w:val="24"/>
          <w:szCs w:val="24"/>
        </w:rPr>
        <w:br/>
        <w:t>органами внутренних дел.</w:t>
      </w:r>
    </w:p>
    <w:p w:rsidR="002D4B68" w:rsidRPr="00333A39" w:rsidRDefault="002D4B68" w:rsidP="002D4B68">
      <w:pPr>
        <w:widowControl w:val="0"/>
        <w:numPr>
          <w:ilvl w:val="0"/>
          <w:numId w:val="2"/>
        </w:numPr>
        <w:tabs>
          <w:tab w:val="left" w:pos="946"/>
        </w:tabs>
        <w:suppressAutoHyphens w:val="0"/>
        <w:ind w:firstLine="480"/>
        <w:jc w:val="both"/>
      </w:pPr>
      <w:r>
        <w:rPr>
          <w:rStyle w:val="2"/>
          <w:rFonts w:eastAsiaTheme="minorHAnsi"/>
          <w:sz w:val="24"/>
          <w:szCs w:val="24"/>
        </w:rPr>
        <w:t>Переговоры с родителями и должностными лицами проводит руководитель службы медиации.</w:t>
      </w:r>
    </w:p>
    <w:p w:rsidR="002D4B68" w:rsidRPr="00AD1AEC" w:rsidRDefault="007073DA" w:rsidP="002D4B68">
      <w:pPr>
        <w:widowControl w:val="0"/>
        <w:numPr>
          <w:ilvl w:val="0"/>
          <w:numId w:val="2"/>
        </w:numPr>
        <w:tabs>
          <w:tab w:val="left" w:pos="946"/>
        </w:tabs>
        <w:suppressAutoHyphens w:val="0"/>
        <w:ind w:firstLine="482"/>
        <w:jc w:val="both"/>
        <w:rPr>
          <w:rStyle w:val="2"/>
          <w:rFonts w:eastAsiaTheme="minorHAnsi"/>
          <w:color w:val="auto"/>
          <w:sz w:val="24"/>
          <w:szCs w:val="24"/>
          <w:lang w:eastAsia="en-US" w:bidi="ar-SA"/>
        </w:rPr>
      </w:pPr>
      <w:r>
        <w:rPr>
          <w:rStyle w:val="2"/>
          <w:rFonts w:eastAsiaTheme="minorHAnsi"/>
          <w:color w:val="auto"/>
          <w:sz w:val="24"/>
          <w:szCs w:val="24"/>
          <w:lang w:eastAsia="en-US" w:bidi="ar-SA"/>
        </w:rPr>
        <w:t>Применение примирительных</w:t>
      </w:r>
      <w:r w:rsidR="002D4B68" w:rsidRPr="00AD1AEC">
        <w:rPr>
          <w:rStyle w:val="2"/>
          <w:rFonts w:eastAsiaTheme="minorHAnsi"/>
          <w:color w:val="auto"/>
          <w:sz w:val="24"/>
          <w:szCs w:val="24"/>
          <w:lang w:eastAsia="en-US" w:bidi="ar-SA"/>
        </w:rPr>
        <w:t xml:space="preserve"> процедур и проведение восстановительных программ осуществляется в рамках восстановительной деятельности и во внеурочное время.</w:t>
      </w:r>
    </w:p>
    <w:p w:rsidR="002D4B68" w:rsidRPr="00AD1AEC" w:rsidRDefault="007073DA" w:rsidP="002D4B68">
      <w:pPr>
        <w:widowControl w:val="0"/>
        <w:numPr>
          <w:ilvl w:val="0"/>
          <w:numId w:val="2"/>
        </w:numPr>
        <w:tabs>
          <w:tab w:val="left" w:pos="946"/>
        </w:tabs>
        <w:suppressAutoHyphens w:val="0"/>
        <w:ind w:firstLine="480"/>
        <w:jc w:val="both"/>
        <w:rPr>
          <w:rStyle w:val="2"/>
          <w:rFonts w:eastAsiaTheme="minorHAnsi"/>
          <w:sz w:val="24"/>
          <w:szCs w:val="24"/>
        </w:rPr>
      </w:pPr>
      <w:r>
        <w:rPr>
          <w:rStyle w:val="2"/>
          <w:rFonts w:eastAsiaTheme="minorHAnsi"/>
          <w:sz w:val="24"/>
          <w:szCs w:val="24"/>
        </w:rPr>
        <w:t>Процедура примирения</w:t>
      </w:r>
      <w:r w:rsidR="002D4B68">
        <w:rPr>
          <w:rStyle w:val="2"/>
          <w:rFonts w:eastAsiaTheme="minorHAnsi"/>
          <w:sz w:val="24"/>
          <w:szCs w:val="24"/>
        </w:rPr>
        <w:t xml:space="preserve"> или групповая примирительная программа не может проводиться по фактам правонарушений, связанных с употреблением наркотиков и крайним проявлениям жестокости. </w:t>
      </w:r>
    </w:p>
    <w:p w:rsidR="002D4B68" w:rsidRDefault="003F1308" w:rsidP="002D4B68">
      <w:pPr>
        <w:widowControl w:val="0"/>
        <w:numPr>
          <w:ilvl w:val="0"/>
          <w:numId w:val="2"/>
        </w:numPr>
        <w:tabs>
          <w:tab w:val="left" w:pos="946"/>
        </w:tabs>
        <w:suppressAutoHyphens w:val="0"/>
        <w:ind w:firstLine="48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ШСП</w:t>
      </w:r>
      <w:r w:rsidR="002D4B68">
        <w:rPr>
          <w:color w:val="000000"/>
          <w:lang w:eastAsia="ru-RU" w:bidi="ru-RU"/>
        </w:rPr>
        <w:t xml:space="preserve"> самостоятельно определяет сроки и этапы проведения процедуры </w:t>
      </w:r>
      <w:r>
        <w:rPr>
          <w:color w:val="000000"/>
          <w:lang w:eastAsia="ru-RU" w:bidi="ru-RU"/>
        </w:rPr>
        <w:t>примирения</w:t>
      </w:r>
      <w:r w:rsidR="002D4B68">
        <w:rPr>
          <w:color w:val="000000"/>
          <w:lang w:eastAsia="ru-RU" w:bidi="ru-RU"/>
        </w:rPr>
        <w:t xml:space="preserve"> или программы в каждом отдельном случае.</w:t>
      </w:r>
    </w:p>
    <w:p w:rsidR="002D4B68" w:rsidRPr="003361BA" w:rsidRDefault="002D4B68" w:rsidP="002D4B68">
      <w:pPr>
        <w:widowControl w:val="0"/>
        <w:numPr>
          <w:ilvl w:val="0"/>
          <w:numId w:val="2"/>
        </w:numPr>
        <w:tabs>
          <w:tab w:val="left" w:pos="946"/>
        </w:tabs>
        <w:suppressAutoHyphens w:val="0"/>
        <w:ind w:firstLine="480"/>
        <w:jc w:val="both"/>
        <w:rPr>
          <w:color w:val="000000"/>
          <w:lang w:eastAsia="ru-RU" w:bidi="ru-RU"/>
        </w:rPr>
      </w:pPr>
      <w:r w:rsidRPr="003361BA">
        <w:rPr>
          <w:color w:val="000000"/>
          <w:lang w:eastAsia="ru-RU" w:bidi="ru-RU"/>
        </w:rPr>
        <w:t>В случа</w:t>
      </w:r>
      <w:r w:rsidR="003F1308">
        <w:rPr>
          <w:color w:val="000000"/>
          <w:lang w:eastAsia="ru-RU" w:bidi="ru-RU"/>
        </w:rPr>
        <w:t>е если в ходе процедуры примирения</w:t>
      </w:r>
      <w:r w:rsidRPr="003361BA">
        <w:rPr>
          <w:color w:val="000000"/>
          <w:lang w:eastAsia="ru-RU" w:bidi="ru-RU"/>
        </w:rPr>
        <w:t xml:space="preserve"> или групповой</w:t>
      </w:r>
      <w:r w:rsidRPr="003361BA">
        <w:rPr>
          <w:color w:val="000000"/>
          <w:lang w:eastAsia="ru-RU" w:bidi="ru-RU"/>
        </w:rPr>
        <w:br/>
        <w:t>примирительной (восстановительной) программы конфликтующие стороны</w:t>
      </w:r>
      <w:r w:rsidRPr="003361BA">
        <w:rPr>
          <w:color w:val="000000"/>
          <w:lang w:eastAsia="ru-RU" w:bidi="ru-RU"/>
        </w:rPr>
        <w:br/>
        <w:t>пришли к соглашению, достигнутые результаты м</w:t>
      </w:r>
      <w:r w:rsidR="003F1308">
        <w:rPr>
          <w:color w:val="000000"/>
          <w:lang w:eastAsia="ru-RU" w:bidi="ru-RU"/>
        </w:rPr>
        <w:t>огут фиксироваться в примирительном</w:t>
      </w:r>
      <w:r w:rsidRPr="003361BA">
        <w:rPr>
          <w:color w:val="000000"/>
          <w:lang w:eastAsia="ru-RU" w:bidi="ru-RU"/>
        </w:rPr>
        <w:t xml:space="preserve"> соглашении.</w:t>
      </w:r>
    </w:p>
    <w:p w:rsidR="002D4B68" w:rsidRPr="00977101" w:rsidRDefault="002D4B68" w:rsidP="002D4B68">
      <w:pPr>
        <w:widowControl w:val="0"/>
        <w:numPr>
          <w:ilvl w:val="0"/>
          <w:numId w:val="2"/>
        </w:numPr>
        <w:tabs>
          <w:tab w:val="left" w:pos="937"/>
        </w:tabs>
        <w:suppressAutoHyphens w:val="0"/>
        <w:ind w:firstLine="420"/>
        <w:jc w:val="both"/>
      </w:pPr>
      <w:r w:rsidRPr="00977101">
        <w:rPr>
          <w:rStyle w:val="2"/>
          <w:rFonts w:eastAsiaTheme="minorHAnsi"/>
          <w:sz w:val="24"/>
          <w:szCs w:val="24"/>
        </w:rPr>
        <w:t>П</w:t>
      </w:r>
      <w:r w:rsidR="003F1308">
        <w:rPr>
          <w:rStyle w:val="2"/>
          <w:rFonts w:eastAsiaTheme="minorHAnsi"/>
          <w:sz w:val="24"/>
          <w:szCs w:val="24"/>
        </w:rPr>
        <w:t>ри необходимости ШСП передает копию примирительного</w:t>
      </w:r>
      <w:r w:rsidRPr="00977101">
        <w:rPr>
          <w:rStyle w:val="2"/>
          <w:rFonts w:eastAsiaTheme="minorHAnsi"/>
          <w:sz w:val="24"/>
          <w:szCs w:val="24"/>
        </w:rPr>
        <w:t xml:space="preserve"> соглашения </w:t>
      </w:r>
      <w:r w:rsidRPr="00977101">
        <w:rPr>
          <w:rStyle w:val="2"/>
          <w:rFonts w:eastAsiaTheme="minorHAnsi"/>
          <w:color w:val="auto"/>
          <w:sz w:val="24"/>
          <w:szCs w:val="24"/>
        </w:rPr>
        <w:t>администрации школы.</w:t>
      </w:r>
    </w:p>
    <w:p w:rsidR="002D4B68" w:rsidRPr="00977101" w:rsidRDefault="003F1308" w:rsidP="002D4B68">
      <w:pPr>
        <w:widowControl w:val="0"/>
        <w:numPr>
          <w:ilvl w:val="0"/>
          <w:numId w:val="2"/>
        </w:numPr>
        <w:tabs>
          <w:tab w:val="left" w:pos="937"/>
        </w:tabs>
        <w:suppressAutoHyphens w:val="0"/>
        <w:ind w:firstLine="420"/>
        <w:jc w:val="both"/>
      </w:pPr>
      <w:r>
        <w:rPr>
          <w:rStyle w:val="2"/>
          <w:rFonts w:eastAsiaTheme="minorHAnsi"/>
          <w:color w:val="auto"/>
          <w:sz w:val="24"/>
          <w:szCs w:val="24"/>
        </w:rPr>
        <w:t>ШСП</w:t>
      </w:r>
      <w:r w:rsidR="002D4B68" w:rsidRPr="00977101">
        <w:rPr>
          <w:rStyle w:val="2"/>
          <w:rFonts w:eastAsiaTheme="minorHAnsi"/>
          <w:color w:val="auto"/>
          <w:sz w:val="24"/>
          <w:szCs w:val="24"/>
        </w:rPr>
        <w:t xml:space="preserve"> осуществляет </w:t>
      </w:r>
      <w:proofErr w:type="gramStart"/>
      <w:r w:rsidR="002D4B68" w:rsidRPr="00977101">
        <w:rPr>
          <w:rStyle w:val="2"/>
          <w:rFonts w:eastAsiaTheme="minorHAnsi"/>
          <w:color w:val="auto"/>
          <w:sz w:val="24"/>
          <w:szCs w:val="24"/>
        </w:rPr>
        <w:t>контроль за</w:t>
      </w:r>
      <w:proofErr w:type="gramEnd"/>
      <w:r w:rsidR="002D4B68" w:rsidRPr="00977101">
        <w:rPr>
          <w:rStyle w:val="2"/>
          <w:rFonts w:eastAsiaTheme="minorHAnsi"/>
          <w:color w:val="auto"/>
          <w:sz w:val="24"/>
          <w:szCs w:val="24"/>
        </w:rPr>
        <w:t xml:space="preserve"> выполнением обязательств, взятых н</w:t>
      </w:r>
      <w:r>
        <w:rPr>
          <w:rStyle w:val="2"/>
          <w:rFonts w:eastAsiaTheme="minorHAnsi"/>
          <w:color w:val="auto"/>
          <w:sz w:val="24"/>
          <w:szCs w:val="24"/>
        </w:rPr>
        <w:t>а себя сторонами в примирительном</w:t>
      </w:r>
      <w:r w:rsidR="002D4B68" w:rsidRPr="00977101">
        <w:rPr>
          <w:rStyle w:val="2"/>
          <w:rFonts w:eastAsiaTheme="minorHAnsi"/>
          <w:color w:val="auto"/>
          <w:sz w:val="24"/>
          <w:szCs w:val="24"/>
        </w:rPr>
        <w:t xml:space="preserve"> соглашении, но не несет ответственность за их выполнение. При возникновении проблем в выполнен</w:t>
      </w:r>
      <w:r>
        <w:rPr>
          <w:rStyle w:val="2"/>
          <w:rFonts w:eastAsiaTheme="minorHAnsi"/>
          <w:color w:val="auto"/>
          <w:sz w:val="24"/>
          <w:szCs w:val="24"/>
        </w:rPr>
        <w:t>ии обязательств, ШСП</w:t>
      </w:r>
      <w:r w:rsidR="002D4B68" w:rsidRPr="00977101">
        <w:rPr>
          <w:rStyle w:val="2"/>
          <w:rFonts w:eastAsiaTheme="minorHAnsi"/>
          <w:color w:val="auto"/>
          <w:sz w:val="24"/>
          <w:szCs w:val="24"/>
        </w:rPr>
        <w:t xml:space="preserve"> помогает сторонам осознать причины трудностей и пути их преодоления.</w:t>
      </w:r>
    </w:p>
    <w:p w:rsidR="002D4B68" w:rsidRPr="00977101" w:rsidRDefault="002D4B68" w:rsidP="002D4B68">
      <w:pPr>
        <w:widowControl w:val="0"/>
        <w:numPr>
          <w:ilvl w:val="0"/>
          <w:numId w:val="2"/>
        </w:numPr>
        <w:tabs>
          <w:tab w:val="left" w:pos="937"/>
        </w:tabs>
        <w:suppressAutoHyphens w:val="0"/>
        <w:ind w:firstLine="420"/>
        <w:jc w:val="both"/>
      </w:pPr>
      <w:r w:rsidRPr="00977101">
        <w:rPr>
          <w:rStyle w:val="2"/>
          <w:rFonts w:eastAsiaTheme="minorHAnsi"/>
          <w:color w:val="auto"/>
          <w:sz w:val="24"/>
          <w:szCs w:val="24"/>
        </w:rPr>
        <w:t>П</w:t>
      </w:r>
      <w:r w:rsidR="003F1308">
        <w:rPr>
          <w:rStyle w:val="2"/>
          <w:rFonts w:eastAsiaTheme="minorHAnsi"/>
          <w:color w:val="auto"/>
          <w:sz w:val="24"/>
          <w:szCs w:val="24"/>
        </w:rPr>
        <w:t>ри необходимости ШСП</w:t>
      </w:r>
      <w:r w:rsidRPr="00977101">
        <w:rPr>
          <w:rStyle w:val="2"/>
          <w:rFonts w:eastAsiaTheme="minorHAnsi"/>
          <w:color w:val="auto"/>
          <w:sz w:val="24"/>
          <w:szCs w:val="24"/>
        </w:rPr>
        <w:t xml:space="preserve"> содействует в предоставлен</w:t>
      </w:r>
      <w:r w:rsidR="003F1308">
        <w:rPr>
          <w:rStyle w:val="2"/>
          <w:rFonts w:eastAsiaTheme="minorHAnsi"/>
          <w:color w:val="auto"/>
          <w:sz w:val="24"/>
          <w:szCs w:val="24"/>
        </w:rPr>
        <w:t>ии участникам процедуры примирения</w:t>
      </w:r>
      <w:r w:rsidRPr="00977101">
        <w:rPr>
          <w:rStyle w:val="2"/>
          <w:rFonts w:eastAsiaTheme="minorHAnsi"/>
          <w:color w:val="auto"/>
          <w:sz w:val="24"/>
          <w:szCs w:val="24"/>
        </w:rPr>
        <w:t xml:space="preserve"> </w:t>
      </w:r>
      <w:r w:rsidRPr="00977101">
        <w:rPr>
          <w:rStyle w:val="2"/>
          <w:rFonts w:eastAsiaTheme="minorHAnsi"/>
          <w:color w:val="auto"/>
          <w:sz w:val="24"/>
          <w:szCs w:val="24"/>
        </w:rPr>
        <w:lastRenderedPageBreak/>
        <w:t>или групповой примирительной программы доступа к услугам по социальной реабилитации.</w:t>
      </w:r>
    </w:p>
    <w:p w:rsidR="002D4B68" w:rsidRPr="00377741" w:rsidRDefault="002D4B68" w:rsidP="002D4B68">
      <w:pPr>
        <w:tabs>
          <w:tab w:val="left" w:pos="180"/>
          <w:tab w:val="left" w:pos="6870"/>
        </w:tabs>
        <w:jc w:val="both"/>
      </w:pPr>
    </w:p>
    <w:p w:rsidR="002D4B68" w:rsidRDefault="002D4B68" w:rsidP="002D4B68">
      <w:pPr>
        <w:widowControl w:val="0"/>
        <w:tabs>
          <w:tab w:val="left" w:pos="2678"/>
          <w:tab w:val="center" w:pos="4677"/>
          <w:tab w:val="left" w:pos="8349"/>
        </w:tabs>
        <w:spacing w:after="338" w:line="280" w:lineRule="exact"/>
        <w:jc w:val="center"/>
        <w:rPr>
          <w:color w:val="000000"/>
          <w:lang w:eastAsia="ru-RU" w:bidi="ru-RU"/>
        </w:rPr>
      </w:pPr>
      <w:r w:rsidRPr="00D540F2">
        <w:rPr>
          <w:color w:val="000000"/>
          <w:lang w:val="en-US" w:eastAsia="ru-RU" w:bidi="ru-RU"/>
        </w:rPr>
        <w:t>VI</w:t>
      </w:r>
      <w:r w:rsidRPr="00D540F2">
        <w:rPr>
          <w:color w:val="000000"/>
          <w:lang w:eastAsia="ru-RU" w:bidi="ru-RU"/>
        </w:rPr>
        <w:t>.    Организа</w:t>
      </w:r>
      <w:r w:rsidR="003F1308">
        <w:rPr>
          <w:color w:val="000000"/>
          <w:lang w:eastAsia="ru-RU" w:bidi="ru-RU"/>
        </w:rPr>
        <w:t>ция деятельности ШСП</w:t>
      </w:r>
    </w:p>
    <w:p w:rsidR="002D4B68" w:rsidRPr="00D540F2" w:rsidRDefault="002D4B68" w:rsidP="002D4B68">
      <w:pPr>
        <w:widowControl w:val="0"/>
        <w:tabs>
          <w:tab w:val="left" w:pos="2678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1. </w:t>
      </w:r>
      <w:r w:rsidR="003F1308">
        <w:rPr>
          <w:color w:val="000000"/>
          <w:lang w:eastAsia="ru-RU" w:bidi="ru-RU"/>
        </w:rPr>
        <w:t>ШСП</w:t>
      </w:r>
      <w:r w:rsidRPr="00D540F2">
        <w:rPr>
          <w:color w:val="000000"/>
          <w:lang w:eastAsia="ru-RU" w:bidi="ru-RU"/>
        </w:rPr>
        <w:t xml:space="preserve"> по согласованию с администрацией школы предоставляется помещение для сборов</w:t>
      </w:r>
      <w:r w:rsidR="003F1308">
        <w:rPr>
          <w:color w:val="000000"/>
          <w:lang w:eastAsia="ru-RU" w:bidi="ru-RU"/>
        </w:rPr>
        <w:t xml:space="preserve"> и проведения процедуры примирения</w:t>
      </w:r>
      <w:r w:rsidRPr="00D540F2">
        <w:rPr>
          <w:color w:val="000000"/>
          <w:lang w:eastAsia="ru-RU" w:bidi="ru-RU"/>
        </w:rPr>
        <w:t xml:space="preserve"> и примирительных программ, а также возможность использовать иные ресурсы школы, такие, как оборудование, оргтехника, средства информации и другие.</w:t>
      </w:r>
    </w:p>
    <w:p w:rsidR="002D4B68" w:rsidRPr="00D540F2" w:rsidRDefault="002D4B68" w:rsidP="002D4B68">
      <w:pPr>
        <w:widowControl w:val="0"/>
        <w:tabs>
          <w:tab w:val="left" w:pos="937"/>
        </w:tabs>
        <w:jc w:val="both"/>
        <w:rPr>
          <w:color w:val="000000"/>
          <w:lang w:eastAsia="ru-RU" w:bidi="ru-RU"/>
        </w:rPr>
      </w:pPr>
      <w:r w:rsidRPr="00D540F2">
        <w:rPr>
          <w:color w:val="000000"/>
          <w:lang w:eastAsia="ru-RU" w:bidi="ru-RU"/>
        </w:rPr>
        <w:t>2</w:t>
      </w:r>
      <w:r>
        <w:rPr>
          <w:color w:val="000000"/>
          <w:lang w:eastAsia="ru-RU" w:bidi="ru-RU"/>
        </w:rPr>
        <w:t xml:space="preserve">. </w:t>
      </w:r>
      <w:r w:rsidRPr="00D540F2">
        <w:rPr>
          <w:color w:val="000000"/>
          <w:lang w:eastAsia="ru-RU" w:bidi="ru-RU"/>
        </w:rPr>
        <w:t>Должностные лица образовательной орган</w:t>
      </w:r>
      <w:r w:rsidR="003F1308">
        <w:rPr>
          <w:color w:val="000000"/>
          <w:lang w:eastAsia="ru-RU" w:bidi="ru-RU"/>
        </w:rPr>
        <w:t>изации оказывают ШСП</w:t>
      </w:r>
      <w:r w:rsidRPr="00D540F2">
        <w:rPr>
          <w:color w:val="000000"/>
          <w:lang w:eastAsia="ru-RU" w:bidi="ru-RU"/>
        </w:rPr>
        <w:t xml:space="preserve"> содействие в распространении информации о деятельности службы среди педагогов и школьников.</w:t>
      </w:r>
    </w:p>
    <w:p w:rsidR="002D4B68" w:rsidRPr="00D540F2" w:rsidRDefault="002D4B68" w:rsidP="002D4B68">
      <w:pPr>
        <w:widowControl w:val="0"/>
        <w:tabs>
          <w:tab w:val="left" w:pos="937"/>
        </w:tabs>
        <w:jc w:val="both"/>
        <w:rPr>
          <w:color w:val="000000"/>
          <w:lang w:eastAsia="ru-RU" w:bidi="ru-RU"/>
        </w:rPr>
      </w:pPr>
      <w:r w:rsidRPr="00D540F2">
        <w:rPr>
          <w:color w:val="000000"/>
          <w:lang w:eastAsia="ru-RU" w:bidi="ru-RU"/>
        </w:rPr>
        <w:t>3.</w:t>
      </w:r>
      <w:r>
        <w:rPr>
          <w:color w:val="000000"/>
          <w:lang w:eastAsia="ru-RU" w:bidi="ru-RU"/>
        </w:rPr>
        <w:t xml:space="preserve"> </w:t>
      </w:r>
      <w:r w:rsidRPr="00D540F2">
        <w:rPr>
          <w:color w:val="000000"/>
          <w:lang w:eastAsia="ru-RU" w:bidi="ru-RU"/>
        </w:rPr>
        <w:t>Администрация образовательной организ</w:t>
      </w:r>
      <w:r w:rsidR="003F1308">
        <w:rPr>
          <w:color w:val="000000"/>
          <w:lang w:eastAsia="ru-RU" w:bidi="ru-RU"/>
        </w:rPr>
        <w:t>ации содействует ШСП</w:t>
      </w:r>
      <w:r w:rsidRPr="00D540F2">
        <w:rPr>
          <w:color w:val="000000"/>
          <w:lang w:eastAsia="ru-RU" w:bidi="ru-RU"/>
        </w:rPr>
        <w:t xml:space="preserve"> в организации взаимодействия с социальными службами и другими межведомственными организациями.</w:t>
      </w:r>
    </w:p>
    <w:p w:rsidR="002D4B68" w:rsidRPr="00D540F2" w:rsidRDefault="002D4B68" w:rsidP="002D4B68">
      <w:pPr>
        <w:widowControl w:val="0"/>
        <w:tabs>
          <w:tab w:val="left" w:pos="937"/>
        </w:tabs>
        <w:jc w:val="both"/>
        <w:rPr>
          <w:color w:val="000000"/>
          <w:lang w:eastAsia="ru-RU" w:bidi="ru-RU"/>
        </w:rPr>
      </w:pPr>
      <w:r w:rsidRPr="00D540F2">
        <w:rPr>
          <w:color w:val="000000"/>
          <w:lang w:eastAsia="ru-RU" w:bidi="ru-RU"/>
        </w:rPr>
        <w:t>4.</w:t>
      </w:r>
      <w:r>
        <w:rPr>
          <w:color w:val="000000"/>
          <w:lang w:eastAsia="ru-RU" w:bidi="ru-RU"/>
        </w:rPr>
        <w:t xml:space="preserve"> </w:t>
      </w:r>
      <w:r w:rsidRPr="00D540F2">
        <w:rPr>
          <w:color w:val="000000"/>
          <w:lang w:eastAsia="ru-RU" w:bidi="ru-RU"/>
        </w:rPr>
        <w:t>В случае</w:t>
      </w:r>
      <w:proofErr w:type="gramStart"/>
      <w:r>
        <w:rPr>
          <w:color w:val="000000"/>
          <w:lang w:eastAsia="ru-RU" w:bidi="ru-RU"/>
        </w:rPr>
        <w:t>,</w:t>
      </w:r>
      <w:proofErr w:type="gramEnd"/>
      <w:r w:rsidR="003F1308">
        <w:rPr>
          <w:color w:val="000000"/>
          <w:lang w:eastAsia="ru-RU" w:bidi="ru-RU"/>
        </w:rPr>
        <w:t xml:space="preserve"> если процедура примирения</w:t>
      </w:r>
      <w:r w:rsidRPr="00D540F2">
        <w:rPr>
          <w:color w:val="000000"/>
          <w:lang w:eastAsia="ru-RU" w:bidi="ru-RU"/>
        </w:rPr>
        <w:t xml:space="preserve"> или групповая примирительная программа проводилась по факту, по которому возбуждено уголовное дело, администрация образовательной организации может ходатайствовать о приобщени</w:t>
      </w:r>
      <w:r w:rsidR="003F1308">
        <w:rPr>
          <w:color w:val="000000"/>
          <w:lang w:eastAsia="ru-RU" w:bidi="ru-RU"/>
        </w:rPr>
        <w:t>и к материалам дела примирительного</w:t>
      </w:r>
      <w:r w:rsidRPr="00D540F2">
        <w:rPr>
          <w:color w:val="000000"/>
          <w:lang w:eastAsia="ru-RU" w:bidi="ru-RU"/>
        </w:rPr>
        <w:t xml:space="preserve">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2D4B68" w:rsidRDefault="002D4B68" w:rsidP="002D4B68">
      <w:pPr>
        <w:tabs>
          <w:tab w:val="left" w:pos="180"/>
          <w:tab w:val="left" w:pos="6870"/>
        </w:tabs>
        <w:jc w:val="both"/>
      </w:pPr>
    </w:p>
    <w:p w:rsidR="002D4B68" w:rsidRDefault="002D4B68" w:rsidP="002D4B68">
      <w:pPr>
        <w:widowControl w:val="0"/>
        <w:tabs>
          <w:tab w:val="left" w:pos="1701"/>
        </w:tabs>
        <w:jc w:val="center"/>
        <w:rPr>
          <w:lang w:eastAsia="ru-RU" w:bidi="ru-RU"/>
        </w:rPr>
      </w:pPr>
      <w:r w:rsidRPr="00FE7CEB">
        <w:rPr>
          <w:color w:val="000000"/>
          <w:lang w:val="en-US" w:eastAsia="ru-RU" w:bidi="ru-RU"/>
        </w:rPr>
        <w:t>V</w:t>
      </w:r>
      <w:r w:rsidRPr="00F60AE6">
        <w:rPr>
          <w:rStyle w:val="2"/>
          <w:rFonts w:eastAsiaTheme="minorHAnsi"/>
          <w:color w:val="auto"/>
          <w:sz w:val="24"/>
          <w:szCs w:val="24"/>
          <w:lang w:val="en-US"/>
        </w:rPr>
        <w:t>II</w:t>
      </w:r>
      <w:r w:rsidRPr="00FE7CEB">
        <w:rPr>
          <w:color w:val="000000"/>
          <w:lang w:eastAsia="ru-RU" w:bidi="ru-RU"/>
        </w:rPr>
        <w:t xml:space="preserve">.  </w:t>
      </w:r>
      <w:r w:rsidRPr="00105403">
        <w:rPr>
          <w:color w:val="000000"/>
          <w:lang w:eastAsia="ru-RU" w:bidi="ru-RU"/>
        </w:rPr>
        <w:t xml:space="preserve"> </w:t>
      </w:r>
      <w:r>
        <w:rPr>
          <w:lang w:eastAsia="ru-RU" w:bidi="ru-RU"/>
        </w:rPr>
        <w:t xml:space="preserve"> </w:t>
      </w:r>
      <w:r w:rsidRPr="003E0A98">
        <w:rPr>
          <w:lang w:eastAsia="ru-RU" w:bidi="ru-RU"/>
        </w:rPr>
        <w:t>Функциональные об</w:t>
      </w:r>
      <w:r w:rsidR="003F1308">
        <w:rPr>
          <w:lang w:eastAsia="ru-RU" w:bidi="ru-RU"/>
        </w:rPr>
        <w:t>язанности членов ШСП</w:t>
      </w:r>
    </w:p>
    <w:p w:rsidR="002D4B68" w:rsidRPr="003E0A98" w:rsidRDefault="002D4B68" w:rsidP="002D4B68">
      <w:pPr>
        <w:widowControl w:val="0"/>
        <w:tabs>
          <w:tab w:val="left" w:pos="1701"/>
        </w:tabs>
        <w:jc w:val="both"/>
        <w:rPr>
          <w:lang w:eastAsia="ru-RU" w:bidi="ru-RU"/>
        </w:rPr>
      </w:pPr>
    </w:p>
    <w:p w:rsidR="002D4B68" w:rsidRPr="003E0A98" w:rsidRDefault="002D4B68" w:rsidP="002D4B68">
      <w:pPr>
        <w:widowControl w:val="0"/>
        <w:tabs>
          <w:tab w:val="left" w:pos="1241"/>
        </w:tabs>
        <w:jc w:val="both"/>
        <w:rPr>
          <w:lang w:eastAsia="ru-RU" w:bidi="ru-RU"/>
        </w:rPr>
      </w:pPr>
      <w:r w:rsidRPr="00105403">
        <w:rPr>
          <w:lang w:eastAsia="ru-RU" w:bidi="ru-RU"/>
        </w:rPr>
        <w:t>Руководитель:</w:t>
      </w:r>
    </w:p>
    <w:p w:rsidR="002D4B68" w:rsidRPr="003E0A98" w:rsidRDefault="002D4B68" w:rsidP="002D4B68">
      <w:pPr>
        <w:widowControl w:val="0"/>
        <w:ind w:firstLine="709"/>
        <w:jc w:val="both"/>
        <w:rPr>
          <w:lang w:eastAsia="ru-RU" w:bidi="ru-RU"/>
        </w:rPr>
      </w:pPr>
      <w:r>
        <w:rPr>
          <w:lang w:eastAsia="ru-RU" w:bidi="ru-RU"/>
        </w:rPr>
        <w:t xml:space="preserve">- </w:t>
      </w:r>
      <w:r w:rsidRPr="00105403">
        <w:rPr>
          <w:lang w:eastAsia="ru-RU" w:bidi="ru-RU"/>
        </w:rPr>
        <w:t>осуществляет общее руководст</w:t>
      </w:r>
      <w:r w:rsidR="003F1308">
        <w:rPr>
          <w:lang w:eastAsia="ru-RU" w:bidi="ru-RU"/>
        </w:rPr>
        <w:t>во деятельностью ШСП</w:t>
      </w:r>
      <w:r w:rsidRPr="00105403">
        <w:rPr>
          <w:lang w:eastAsia="ru-RU" w:bidi="ru-RU"/>
        </w:rPr>
        <w:t>;</w:t>
      </w:r>
    </w:p>
    <w:p w:rsidR="002D4B68" w:rsidRPr="003E0A98" w:rsidRDefault="002D4B68" w:rsidP="002D4B68">
      <w:pPr>
        <w:widowControl w:val="0"/>
        <w:jc w:val="both"/>
        <w:rPr>
          <w:lang w:eastAsia="ru-RU" w:bidi="ru-RU"/>
        </w:rPr>
      </w:pPr>
      <w:r>
        <w:rPr>
          <w:lang w:eastAsia="ru-RU" w:bidi="ru-RU"/>
        </w:rPr>
        <w:t xml:space="preserve">           - </w:t>
      </w:r>
      <w:r w:rsidR="003F1308">
        <w:rPr>
          <w:lang w:eastAsia="ru-RU" w:bidi="ru-RU"/>
        </w:rPr>
        <w:t>планирует работу ШСП</w:t>
      </w:r>
      <w:r w:rsidRPr="00105403">
        <w:rPr>
          <w:lang w:eastAsia="ru-RU" w:bidi="ru-RU"/>
        </w:rPr>
        <w:t>;</w:t>
      </w:r>
    </w:p>
    <w:p w:rsidR="002D4B68" w:rsidRPr="003F1308" w:rsidRDefault="002D4B68" w:rsidP="002D4B68">
      <w:pPr>
        <w:spacing w:after="51" w:line="280" w:lineRule="exact"/>
        <w:rPr>
          <w:rStyle w:val="20"/>
          <w:rFonts w:eastAsiaTheme="minorHAnsi"/>
          <w:sz w:val="24"/>
          <w:szCs w:val="24"/>
        </w:rPr>
      </w:pPr>
      <w:r>
        <w:rPr>
          <w:lang w:eastAsia="ru-RU" w:bidi="ru-RU"/>
        </w:rPr>
        <w:t xml:space="preserve">            - </w:t>
      </w:r>
      <w:r w:rsidRPr="00105403">
        <w:rPr>
          <w:lang w:eastAsia="ru-RU" w:bidi="ru-RU"/>
        </w:rPr>
        <w:t>осуществляет взаимодействие с администрацией образовательной</w:t>
      </w:r>
      <w:r w:rsidRPr="00105403">
        <w:t xml:space="preserve"> </w:t>
      </w:r>
      <w:r w:rsidRPr="003F1308">
        <w:rPr>
          <w:rStyle w:val="20"/>
          <w:rFonts w:eastAsiaTheme="minorHAnsi"/>
          <w:sz w:val="24"/>
          <w:szCs w:val="24"/>
        </w:rPr>
        <w:t xml:space="preserve">организации, </w:t>
      </w:r>
    </w:p>
    <w:p w:rsidR="002D4B68" w:rsidRPr="00105403" w:rsidRDefault="002D4B68" w:rsidP="002D4B68">
      <w:pPr>
        <w:spacing w:after="51" w:line="280" w:lineRule="exact"/>
        <w:rPr>
          <w:color w:val="000000"/>
          <w:sz w:val="28"/>
          <w:szCs w:val="28"/>
          <w:lang w:eastAsia="ru-RU" w:bidi="ru-RU"/>
        </w:rPr>
      </w:pPr>
      <w:r w:rsidRPr="003F1308">
        <w:rPr>
          <w:rStyle w:val="20"/>
          <w:rFonts w:eastAsiaTheme="minorHAnsi"/>
          <w:sz w:val="24"/>
          <w:szCs w:val="24"/>
        </w:rPr>
        <w:t xml:space="preserve">            органами внутренних дел и другими ведомствами</w:t>
      </w:r>
      <w:r w:rsidRPr="00105403">
        <w:rPr>
          <w:color w:val="000000"/>
          <w:lang w:eastAsia="ru-RU" w:bidi="ru-RU"/>
        </w:rPr>
        <w:t xml:space="preserve"> и организациями;</w:t>
      </w:r>
    </w:p>
    <w:p w:rsidR="002D4B68" w:rsidRPr="00105403" w:rsidRDefault="002D4B68" w:rsidP="002D4B68">
      <w:pPr>
        <w:widowControl w:val="0"/>
        <w:ind w:firstLine="65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Pr="00105403">
        <w:rPr>
          <w:color w:val="000000"/>
          <w:lang w:eastAsia="ru-RU" w:bidi="ru-RU"/>
        </w:rPr>
        <w:t>отвечает за качество и эффектив</w:t>
      </w:r>
      <w:r w:rsidR="003F1308">
        <w:rPr>
          <w:color w:val="000000"/>
          <w:lang w:eastAsia="ru-RU" w:bidi="ru-RU"/>
        </w:rPr>
        <w:t>ную деятельность службы</w:t>
      </w:r>
      <w:r w:rsidRPr="00105403">
        <w:rPr>
          <w:color w:val="000000"/>
          <w:lang w:eastAsia="ru-RU" w:bidi="ru-RU"/>
        </w:rPr>
        <w:t>;</w:t>
      </w:r>
    </w:p>
    <w:p w:rsidR="002D4B68" w:rsidRPr="00105403" w:rsidRDefault="002D4B68" w:rsidP="002D4B68">
      <w:pPr>
        <w:widowControl w:val="0"/>
        <w:ind w:firstLine="65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Pr="00105403">
        <w:rPr>
          <w:color w:val="000000"/>
          <w:lang w:eastAsia="ru-RU" w:bidi="ru-RU"/>
        </w:rPr>
        <w:t>ан</w:t>
      </w:r>
      <w:r w:rsidR="003F1308">
        <w:rPr>
          <w:color w:val="000000"/>
          <w:lang w:eastAsia="ru-RU" w:bidi="ru-RU"/>
        </w:rPr>
        <w:t>ализирует работу службы</w:t>
      </w:r>
      <w:r w:rsidRPr="00105403">
        <w:rPr>
          <w:color w:val="000000"/>
          <w:lang w:eastAsia="ru-RU" w:bidi="ru-RU"/>
        </w:rPr>
        <w:t>;</w:t>
      </w:r>
    </w:p>
    <w:p w:rsidR="002D4B68" w:rsidRDefault="002D4B68" w:rsidP="002D4B68">
      <w:pPr>
        <w:widowControl w:val="0"/>
        <w:ind w:firstLine="65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Pr="00105403">
        <w:rPr>
          <w:color w:val="000000"/>
          <w:lang w:eastAsia="ru-RU" w:bidi="ru-RU"/>
        </w:rPr>
        <w:t>проводит обучающие мероприятия по медиации для педагогических работников и</w:t>
      </w:r>
    </w:p>
    <w:p w:rsidR="002D4B68" w:rsidRPr="00105403" w:rsidRDefault="002D4B68" w:rsidP="002D4B68">
      <w:pPr>
        <w:widowControl w:val="0"/>
        <w:ind w:firstLine="65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  <w:r w:rsidRPr="00105403">
        <w:rPr>
          <w:color w:val="000000"/>
          <w:lang w:eastAsia="ru-RU" w:bidi="ru-RU"/>
        </w:rPr>
        <w:t xml:space="preserve"> обучающихся - волонтеров.</w:t>
      </w:r>
    </w:p>
    <w:p w:rsidR="002D4B68" w:rsidRPr="00105403" w:rsidRDefault="002D4B68" w:rsidP="002D4B68">
      <w:pPr>
        <w:widowControl w:val="0"/>
        <w:rPr>
          <w:color w:val="000000"/>
          <w:lang w:eastAsia="ru-RU" w:bidi="ru-RU"/>
        </w:rPr>
      </w:pPr>
      <w:r w:rsidRPr="00105403">
        <w:rPr>
          <w:color w:val="000000"/>
          <w:lang w:eastAsia="ru-RU" w:bidi="ru-RU"/>
        </w:rPr>
        <w:t>Члены слу</w:t>
      </w:r>
      <w:r w:rsidR="003F1308">
        <w:rPr>
          <w:color w:val="000000"/>
          <w:lang w:eastAsia="ru-RU" w:bidi="ru-RU"/>
        </w:rPr>
        <w:t>жбы ШСП</w:t>
      </w:r>
      <w:r w:rsidRPr="00105403">
        <w:rPr>
          <w:color w:val="000000"/>
          <w:lang w:eastAsia="ru-RU" w:bidi="ru-RU"/>
        </w:rPr>
        <w:t>:</w:t>
      </w:r>
    </w:p>
    <w:p w:rsidR="002D4B68" w:rsidRPr="00105403" w:rsidRDefault="002D4B68" w:rsidP="002D4B68">
      <w:pPr>
        <w:widowControl w:val="0"/>
        <w:ind w:firstLine="65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Pr="00105403">
        <w:rPr>
          <w:color w:val="000000"/>
          <w:lang w:eastAsia="ru-RU" w:bidi="ru-RU"/>
        </w:rPr>
        <w:t>проводят предварительные встречи с конфликтующими сторонами;</w:t>
      </w:r>
    </w:p>
    <w:p w:rsidR="002D4B68" w:rsidRPr="00105403" w:rsidRDefault="002D4B68" w:rsidP="002D4B68">
      <w:pPr>
        <w:widowControl w:val="0"/>
        <w:ind w:firstLine="65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="003F1308">
        <w:rPr>
          <w:color w:val="000000"/>
          <w:lang w:eastAsia="ru-RU" w:bidi="ru-RU"/>
        </w:rPr>
        <w:t>проводят процедуры примирения</w:t>
      </w:r>
      <w:r w:rsidRPr="00105403">
        <w:rPr>
          <w:color w:val="000000"/>
          <w:lang w:eastAsia="ru-RU" w:bidi="ru-RU"/>
        </w:rPr>
        <w:t xml:space="preserve"> и другие примирительные программы;</w:t>
      </w:r>
    </w:p>
    <w:p w:rsidR="002D4B68" w:rsidRPr="00105403" w:rsidRDefault="002D4B68" w:rsidP="002D4B68">
      <w:pPr>
        <w:widowControl w:val="0"/>
        <w:ind w:firstLine="65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Pr="00105403">
        <w:rPr>
          <w:color w:val="000000"/>
          <w:lang w:eastAsia="ru-RU" w:bidi="ru-RU"/>
        </w:rPr>
        <w:t>ведут журнал регистрации конфликтных ситуаций.</w:t>
      </w:r>
    </w:p>
    <w:p w:rsidR="002D4B68" w:rsidRPr="0008620B" w:rsidRDefault="002D4B68" w:rsidP="002D4B68">
      <w:pPr>
        <w:jc w:val="both"/>
      </w:pPr>
    </w:p>
    <w:p w:rsidR="002D4B68" w:rsidRDefault="002D4B68" w:rsidP="002D4B68">
      <w:pPr>
        <w:widowControl w:val="0"/>
        <w:tabs>
          <w:tab w:val="left" w:pos="3688"/>
        </w:tabs>
        <w:spacing w:after="279" w:line="28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</w:t>
      </w:r>
      <w:r w:rsidRPr="0008620B">
        <w:rPr>
          <w:color w:val="000000"/>
          <w:lang w:val="en-US" w:eastAsia="ru-RU" w:bidi="ru-RU"/>
        </w:rPr>
        <w:t>V</w:t>
      </w:r>
      <w:r>
        <w:rPr>
          <w:rStyle w:val="2"/>
          <w:rFonts w:eastAsiaTheme="minorHAnsi"/>
          <w:color w:val="auto"/>
          <w:sz w:val="24"/>
          <w:szCs w:val="24"/>
          <w:lang w:val="en-US"/>
        </w:rPr>
        <w:t>I</w:t>
      </w:r>
      <w:r w:rsidRPr="0008620B">
        <w:rPr>
          <w:rStyle w:val="2"/>
          <w:rFonts w:eastAsiaTheme="minorHAnsi"/>
          <w:color w:val="auto"/>
          <w:sz w:val="24"/>
          <w:szCs w:val="24"/>
          <w:lang w:val="en-US"/>
        </w:rPr>
        <w:t>II</w:t>
      </w:r>
      <w:r w:rsidRPr="0008620B">
        <w:rPr>
          <w:color w:val="000000"/>
          <w:lang w:eastAsia="ru-RU" w:bidi="ru-RU"/>
        </w:rPr>
        <w:t xml:space="preserve">.   </w:t>
      </w:r>
      <w:r w:rsidRPr="0008620B">
        <w:rPr>
          <w:lang w:eastAsia="ru-RU" w:bidi="ru-RU"/>
        </w:rPr>
        <w:t xml:space="preserve"> </w:t>
      </w:r>
      <w:r w:rsidRPr="0008620B">
        <w:rPr>
          <w:color w:val="000000"/>
          <w:lang w:eastAsia="ru-RU" w:bidi="ru-RU"/>
        </w:rPr>
        <w:t>Заключительные положения</w:t>
      </w:r>
    </w:p>
    <w:p w:rsidR="002D4B68" w:rsidRPr="00D1150E" w:rsidRDefault="002D4B68" w:rsidP="002D4B68">
      <w:pPr>
        <w:widowControl w:val="0"/>
        <w:tabs>
          <w:tab w:val="left" w:pos="948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</w:t>
      </w:r>
      <w:r w:rsidRPr="00D1150E">
        <w:rPr>
          <w:color w:val="000000"/>
          <w:lang w:eastAsia="ru-RU" w:bidi="ru-RU"/>
        </w:rPr>
        <w:t>Настоящее положение вступает в силу с момента его утверждения директором образовательной организации.</w:t>
      </w:r>
    </w:p>
    <w:p w:rsidR="002D4B68" w:rsidRPr="00D1150E" w:rsidRDefault="002D4B68" w:rsidP="002D4B68">
      <w:pPr>
        <w:widowControl w:val="0"/>
        <w:tabs>
          <w:tab w:val="left" w:pos="948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</w:t>
      </w:r>
      <w:r w:rsidRPr="00D1150E">
        <w:rPr>
          <w:color w:val="000000"/>
          <w:lang w:eastAsia="ru-RU" w:bidi="ru-RU"/>
        </w:rPr>
        <w:t>Изменения в настоящее положение вносятся директором образовательной организаци</w:t>
      </w:r>
      <w:r w:rsidR="003F1308">
        <w:rPr>
          <w:color w:val="000000"/>
          <w:lang w:eastAsia="ru-RU" w:bidi="ru-RU"/>
        </w:rPr>
        <w:t>и по предложению ШСП</w:t>
      </w:r>
      <w:r w:rsidRPr="00D1150E">
        <w:rPr>
          <w:color w:val="000000"/>
          <w:lang w:eastAsia="ru-RU" w:bidi="ru-RU"/>
        </w:rPr>
        <w:t xml:space="preserve"> или органов самоуправления.</w:t>
      </w:r>
    </w:p>
    <w:p w:rsidR="002D4B68" w:rsidRDefault="002D4B68" w:rsidP="002D4B68">
      <w:pPr>
        <w:spacing w:line="298" w:lineRule="exact"/>
      </w:pPr>
    </w:p>
    <w:p w:rsidR="003F1308" w:rsidRDefault="003F1308" w:rsidP="003F1308">
      <w:pPr>
        <w:tabs>
          <w:tab w:val="left" w:pos="6402"/>
        </w:tabs>
        <w:sectPr w:rsidR="003F1308" w:rsidSect="002B702D">
          <w:pgSz w:w="11906" w:h="16838"/>
          <w:pgMar w:top="284" w:right="424" w:bottom="567" w:left="851" w:header="708" w:footer="708" w:gutter="0"/>
          <w:cols w:space="708"/>
          <w:docGrid w:linePitch="360"/>
        </w:sectPr>
      </w:pPr>
    </w:p>
    <w:p w:rsidR="003F1308" w:rsidRDefault="003F1308" w:rsidP="003F1308">
      <w:pPr>
        <w:rPr>
          <w:b/>
        </w:rPr>
        <w:sectPr w:rsidR="003F1308" w:rsidSect="00F10A91">
          <w:type w:val="continuous"/>
          <w:pgSz w:w="11906" w:h="16838"/>
          <w:pgMar w:top="426" w:right="424" w:bottom="567" w:left="709" w:header="708" w:footer="708" w:gutter="0"/>
          <w:cols w:num="2" w:space="708"/>
          <w:docGrid w:linePitch="360"/>
        </w:sectPr>
      </w:pPr>
    </w:p>
    <w:p w:rsidR="003F1308" w:rsidRDefault="003F1308" w:rsidP="003F1308">
      <w:pPr>
        <w:jc w:val="right"/>
        <w:rPr>
          <w:b/>
        </w:rPr>
      </w:pPr>
      <w:r>
        <w:rPr>
          <w:b/>
        </w:rPr>
        <w:lastRenderedPageBreak/>
        <w:t>УТВЕРДЖДЕНО</w:t>
      </w:r>
    </w:p>
    <w:p w:rsidR="00A870E2" w:rsidRPr="00A870E2" w:rsidRDefault="00A870E2" w:rsidP="003F1308">
      <w:pPr>
        <w:jc w:val="right"/>
      </w:pPr>
      <w:r w:rsidRPr="00A870E2">
        <w:t xml:space="preserve">Директор МБОУ </w:t>
      </w:r>
    </w:p>
    <w:p w:rsidR="00A870E2" w:rsidRPr="00A870E2" w:rsidRDefault="00A870E2" w:rsidP="003F1308">
      <w:pPr>
        <w:jc w:val="right"/>
      </w:pPr>
      <w:r w:rsidRPr="00A870E2">
        <w:t>«СШ № 16 им. С.Иванова»</w:t>
      </w:r>
    </w:p>
    <w:p w:rsidR="003F1308" w:rsidRDefault="00A870E2" w:rsidP="003F1308">
      <w:pPr>
        <w:jc w:val="right"/>
        <w:rPr>
          <w:b/>
        </w:rPr>
      </w:pPr>
      <w:proofErr w:type="spellStart"/>
      <w:r w:rsidRPr="00A870E2">
        <w:t>__________О.А.Донцова</w:t>
      </w:r>
      <w:proofErr w:type="spellEnd"/>
    </w:p>
    <w:p w:rsidR="00A870E2" w:rsidRDefault="00A870E2" w:rsidP="003F1308">
      <w:pPr>
        <w:jc w:val="right"/>
        <w:rPr>
          <w:b/>
        </w:rPr>
      </w:pPr>
    </w:p>
    <w:p w:rsidR="00A870E2" w:rsidRDefault="00A870E2" w:rsidP="003F1308">
      <w:pPr>
        <w:jc w:val="right"/>
        <w:rPr>
          <w:b/>
        </w:rPr>
      </w:pPr>
    </w:p>
    <w:p w:rsidR="003F1308" w:rsidRPr="009E52D4" w:rsidRDefault="003F1308" w:rsidP="003F1308">
      <w:pPr>
        <w:jc w:val="right"/>
      </w:pPr>
      <w:r w:rsidRPr="009E52D4">
        <w:t>ПРИЛОЖЕНИЕ № 2</w:t>
      </w:r>
    </w:p>
    <w:p w:rsidR="00A870E2" w:rsidRPr="009E52D4" w:rsidRDefault="00A870E2" w:rsidP="003F1308">
      <w:pPr>
        <w:jc w:val="right"/>
      </w:pPr>
    </w:p>
    <w:p w:rsidR="003F1308" w:rsidRDefault="003F1308" w:rsidP="003F1308">
      <w:pPr>
        <w:jc w:val="center"/>
        <w:rPr>
          <w:b/>
        </w:rPr>
      </w:pPr>
    </w:p>
    <w:p w:rsidR="003F1308" w:rsidRPr="00D140DF" w:rsidRDefault="003F1308" w:rsidP="003F1308">
      <w:pPr>
        <w:jc w:val="center"/>
      </w:pPr>
      <w:r w:rsidRPr="00D140DF">
        <w:rPr>
          <w:b/>
        </w:rPr>
        <w:t>План работы школьной слу</w:t>
      </w:r>
      <w:r w:rsidR="00A870E2">
        <w:rPr>
          <w:b/>
        </w:rPr>
        <w:t>жбы примирения (ШСП</w:t>
      </w:r>
      <w:r>
        <w:rPr>
          <w:b/>
        </w:rPr>
        <w:t>)</w:t>
      </w:r>
    </w:p>
    <w:p w:rsidR="003F1308" w:rsidRPr="00D140DF" w:rsidRDefault="003F1308" w:rsidP="003F1308">
      <w:pPr>
        <w:jc w:val="center"/>
        <w:rPr>
          <w:b/>
        </w:rPr>
      </w:pPr>
      <w:r>
        <w:rPr>
          <w:b/>
        </w:rPr>
        <w:t xml:space="preserve">МБОУ «СШ № 16 им С.Иванова» </w:t>
      </w:r>
      <w:r w:rsidRPr="00D140DF">
        <w:rPr>
          <w:b/>
        </w:rPr>
        <w:t>на</w:t>
      </w:r>
      <w:r w:rsidR="002D781B">
        <w:rPr>
          <w:b/>
        </w:rPr>
        <w:t xml:space="preserve"> 2023</w:t>
      </w:r>
      <w:r w:rsidRPr="00D140DF">
        <w:rPr>
          <w:b/>
        </w:rPr>
        <w:t>– 20</w:t>
      </w:r>
      <w:r>
        <w:rPr>
          <w:b/>
        </w:rPr>
        <w:t>24</w:t>
      </w:r>
      <w:r w:rsidRPr="00D140DF">
        <w:rPr>
          <w:b/>
        </w:rPr>
        <w:t xml:space="preserve"> учебный год</w:t>
      </w:r>
    </w:p>
    <w:p w:rsidR="003F1308" w:rsidRPr="00D140DF" w:rsidRDefault="003F1308" w:rsidP="003F1308">
      <w:pPr>
        <w:jc w:val="center"/>
      </w:pPr>
    </w:p>
    <w:p w:rsidR="003F1308" w:rsidRPr="00D140DF" w:rsidRDefault="003F1308" w:rsidP="003F1308">
      <w:pPr>
        <w:tabs>
          <w:tab w:val="left" w:pos="5298"/>
        </w:tabs>
        <w:spacing w:line="360" w:lineRule="auto"/>
        <w:ind w:firstLine="709"/>
        <w:jc w:val="both"/>
      </w:pPr>
      <w:r w:rsidRPr="00D140DF">
        <w:rPr>
          <w:b/>
        </w:rPr>
        <w:t>Цель: с</w:t>
      </w:r>
      <w:r w:rsidRPr="00D140DF">
        <w:t>пособствовать обучению школьников методам регулирования конфликтов.</w:t>
      </w:r>
    </w:p>
    <w:p w:rsidR="003F1308" w:rsidRPr="00D140DF" w:rsidRDefault="003F1308" w:rsidP="003F1308">
      <w:pPr>
        <w:tabs>
          <w:tab w:val="left" w:pos="5298"/>
        </w:tabs>
        <w:spacing w:line="360" w:lineRule="auto"/>
        <w:ind w:firstLine="709"/>
        <w:jc w:val="both"/>
        <w:rPr>
          <w:b/>
        </w:rPr>
      </w:pPr>
      <w:r w:rsidRPr="00D140DF">
        <w:rPr>
          <w:b/>
        </w:rPr>
        <w:t>Задачи:</w:t>
      </w:r>
    </w:p>
    <w:p w:rsidR="003F1308" w:rsidRPr="00D140DF" w:rsidRDefault="003F1308" w:rsidP="003F1308">
      <w:pPr>
        <w:numPr>
          <w:ilvl w:val="0"/>
          <w:numId w:val="5"/>
        </w:numPr>
        <w:tabs>
          <w:tab w:val="left" w:pos="0"/>
        </w:tabs>
        <w:suppressAutoHyphens w:val="0"/>
        <w:spacing w:line="360" w:lineRule="auto"/>
        <w:ind w:left="0" w:firstLine="709"/>
        <w:jc w:val="both"/>
      </w:pPr>
      <w:r w:rsidRPr="00D140DF">
        <w:t xml:space="preserve"> Обучить учащихся проведению примирительных программ.</w:t>
      </w:r>
    </w:p>
    <w:p w:rsidR="003F1308" w:rsidRPr="00D140DF" w:rsidRDefault="003F1308" w:rsidP="003F1308">
      <w:pPr>
        <w:numPr>
          <w:ilvl w:val="0"/>
          <w:numId w:val="5"/>
        </w:numPr>
        <w:tabs>
          <w:tab w:val="left" w:pos="0"/>
        </w:tabs>
        <w:suppressAutoHyphens w:val="0"/>
        <w:spacing w:line="360" w:lineRule="auto"/>
        <w:ind w:left="0" w:firstLine="709"/>
        <w:jc w:val="both"/>
      </w:pPr>
      <w:r w:rsidRPr="00D140DF">
        <w:t>Отработать навыки применения восстановительных технологий на практике.</w:t>
      </w:r>
    </w:p>
    <w:p w:rsidR="003F1308" w:rsidRPr="00D140DF" w:rsidRDefault="003F1308" w:rsidP="003F1308">
      <w:pPr>
        <w:numPr>
          <w:ilvl w:val="0"/>
          <w:numId w:val="5"/>
        </w:numPr>
        <w:tabs>
          <w:tab w:val="left" w:pos="0"/>
        </w:tabs>
        <w:suppressAutoHyphens w:val="0"/>
        <w:spacing w:line="360" w:lineRule="auto"/>
        <w:ind w:left="0" w:firstLine="709"/>
        <w:jc w:val="both"/>
      </w:pPr>
      <w:r w:rsidRPr="00D140DF">
        <w:t>Развивать правовые знания учащихся.</w:t>
      </w:r>
    </w:p>
    <w:p w:rsidR="003F1308" w:rsidRPr="00D140DF" w:rsidRDefault="003F1308" w:rsidP="003F1308">
      <w:pPr>
        <w:numPr>
          <w:ilvl w:val="0"/>
          <w:numId w:val="5"/>
        </w:numPr>
        <w:tabs>
          <w:tab w:val="left" w:pos="0"/>
        </w:tabs>
        <w:suppressAutoHyphens w:val="0"/>
        <w:spacing w:line="360" w:lineRule="auto"/>
        <w:ind w:left="0" w:firstLine="709"/>
        <w:jc w:val="both"/>
      </w:pPr>
      <w:r w:rsidRPr="00D140DF">
        <w:t xml:space="preserve">Повышать профессиональный уровень через </w:t>
      </w:r>
      <w:r>
        <w:t xml:space="preserve">участие в олимпиадах, </w:t>
      </w:r>
      <w:proofErr w:type="spellStart"/>
      <w:r>
        <w:t>вебинарах</w:t>
      </w:r>
      <w:proofErr w:type="spellEnd"/>
      <w:r w:rsidRPr="00D140DF">
        <w:t>,</w:t>
      </w:r>
      <w:r>
        <w:t xml:space="preserve"> </w:t>
      </w:r>
      <w:r w:rsidR="00A870E2">
        <w:t>конференциях ШСП</w:t>
      </w:r>
    </w:p>
    <w:tbl>
      <w:tblPr>
        <w:tblW w:w="92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5"/>
        <w:gridCol w:w="4797"/>
        <w:gridCol w:w="1781"/>
        <w:gridCol w:w="1906"/>
      </w:tblGrid>
      <w:tr w:rsidR="003F1308" w:rsidRPr="00D140DF" w:rsidTr="003F1308">
        <w:trPr>
          <w:trHeight w:val="264"/>
        </w:trPr>
        <w:tc>
          <w:tcPr>
            <w:tcW w:w="806" w:type="dxa"/>
            <w:shd w:val="clear" w:color="auto" w:fill="auto"/>
          </w:tcPr>
          <w:p w:rsidR="003F1308" w:rsidRPr="00D140DF" w:rsidRDefault="003F1308" w:rsidP="005E7E01">
            <w:pPr>
              <w:jc w:val="center"/>
              <w:rPr>
                <w:b/>
              </w:rPr>
            </w:pPr>
            <w:r w:rsidRPr="00D140DF">
              <w:rPr>
                <w:b/>
              </w:rPr>
              <w:t>№</w:t>
            </w:r>
            <w:proofErr w:type="spellStart"/>
            <w:proofErr w:type="gramStart"/>
            <w:r w:rsidRPr="00D140DF">
              <w:rPr>
                <w:b/>
              </w:rPr>
              <w:t>п</w:t>
            </w:r>
            <w:proofErr w:type="spellEnd"/>
            <w:proofErr w:type="gramEnd"/>
            <w:r w:rsidRPr="00D140DF">
              <w:rPr>
                <w:b/>
              </w:rPr>
              <w:t>/</w:t>
            </w:r>
            <w:proofErr w:type="spellStart"/>
            <w:r w:rsidRPr="00D140DF">
              <w:rPr>
                <w:b/>
              </w:rPr>
              <w:t>п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3F1308" w:rsidRPr="00D140DF" w:rsidRDefault="003F1308" w:rsidP="005E7E01">
            <w:pPr>
              <w:jc w:val="center"/>
              <w:rPr>
                <w:b/>
              </w:rPr>
            </w:pPr>
            <w:r w:rsidRPr="00D140DF">
              <w:rPr>
                <w:b/>
              </w:rPr>
              <w:t>Мероприятия</w:t>
            </w:r>
          </w:p>
        </w:tc>
        <w:tc>
          <w:tcPr>
            <w:tcW w:w="1548" w:type="dxa"/>
            <w:shd w:val="clear" w:color="auto" w:fill="auto"/>
          </w:tcPr>
          <w:p w:rsidR="003F1308" w:rsidRPr="00D140DF" w:rsidRDefault="003F1308" w:rsidP="005E7E01">
            <w:pPr>
              <w:jc w:val="center"/>
              <w:rPr>
                <w:b/>
              </w:rPr>
            </w:pPr>
            <w:r w:rsidRPr="00D140DF">
              <w:rPr>
                <w:b/>
              </w:rPr>
              <w:t xml:space="preserve">Срок </w:t>
            </w:r>
          </w:p>
        </w:tc>
        <w:tc>
          <w:tcPr>
            <w:tcW w:w="1667" w:type="dxa"/>
            <w:shd w:val="clear" w:color="auto" w:fill="auto"/>
          </w:tcPr>
          <w:p w:rsidR="003F1308" w:rsidRPr="00D140DF" w:rsidRDefault="003F1308" w:rsidP="005E7E01">
            <w:pPr>
              <w:jc w:val="center"/>
              <w:rPr>
                <w:b/>
              </w:rPr>
            </w:pPr>
            <w:r w:rsidRPr="00D140DF">
              <w:rPr>
                <w:b/>
              </w:rPr>
              <w:t>Ответственные</w:t>
            </w:r>
          </w:p>
        </w:tc>
      </w:tr>
      <w:tr w:rsidR="003F1308" w:rsidRPr="00D140DF" w:rsidTr="003F1308">
        <w:trPr>
          <w:trHeight w:val="275"/>
        </w:trPr>
        <w:tc>
          <w:tcPr>
            <w:tcW w:w="806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1.</w:t>
            </w:r>
          </w:p>
        </w:tc>
        <w:tc>
          <w:tcPr>
            <w:tcW w:w="526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Организационное заседание ШС</w:t>
            </w:r>
            <w:r w:rsidR="00A870E2">
              <w:t>П</w:t>
            </w:r>
          </w:p>
        </w:tc>
        <w:tc>
          <w:tcPr>
            <w:tcW w:w="154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 xml:space="preserve">Август </w:t>
            </w:r>
          </w:p>
        </w:tc>
        <w:tc>
          <w:tcPr>
            <w:tcW w:w="1667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 xml:space="preserve"> руководитель</w:t>
            </w:r>
          </w:p>
        </w:tc>
      </w:tr>
      <w:tr w:rsidR="003F1308" w:rsidRPr="00D140DF" w:rsidTr="003F1308">
        <w:trPr>
          <w:trHeight w:val="827"/>
        </w:trPr>
        <w:tc>
          <w:tcPr>
            <w:tcW w:w="806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2.</w:t>
            </w:r>
          </w:p>
        </w:tc>
        <w:tc>
          <w:tcPr>
            <w:tcW w:w="5268" w:type="dxa"/>
            <w:shd w:val="clear" w:color="auto" w:fill="auto"/>
          </w:tcPr>
          <w:p w:rsidR="00A870E2" w:rsidRDefault="003F1308" w:rsidP="005E7E01">
            <w:pPr>
              <w:jc w:val="center"/>
            </w:pPr>
            <w:r w:rsidRPr="00D140DF">
              <w:t>Ознакомление педагогического состава школы с положением и принципами</w:t>
            </w:r>
            <w:r w:rsidR="00A870E2">
              <w:t xml:space="preserve"> работы школьной службы примирения</w:t>
            </w:r>
          </w:p>
          <w:p w:rsidR="003F1308" w:rsidRPr="00D140DF" w:rsidRDefault="003F1308" w:rsidP="005E7E01">
            <w:pPr>
              <w:jc w:val="center"/>
            </w:pPr>
            <w:r w:rsidRPr="00D140DF">
              <w:t xml:space="preserve"> «Школа без насилия»</w:t>
            </w:r>
          </w:p>
        </w:tc>
        <w:tc>
          <w:tcPr>
            <w:tcW w:w="154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Сентябрь</w:t>
            </w:r>
          </w:p>
          <w:p w:rsidR="003F1308" w:rsidRPr="00D140DF" w:rsidRDefault="003F1308" w:rsidP="005E7E01">
            <w:pPr>
              <w:jc w:val="center"/>
            </w:pPr>
          </w:p>
        </w:tc>
        <w:tc>
          <w:tcPr>
            <w:tcW w:w="1667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руководитель</w:t>
            </w:r>
          </w:p>
        </w:tc>
      </w:tr>
      <w:tr w:rsidR="003F1308" w:rsidRPr="00D140DF" w:rsidTr="003F1308">
        <w:trPr>
          <w:trHeight w:val="540"/>
        </w:trPr>
        <w:tc>
          <w:tcPr>
            <w:tcW w:w="806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3.</w:t>
            </w:r>
          </w:p>
        </w:tc>
        <w:tc>
          <w:tcPr>
            <w:tcW w:w="526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 xml:space="preserve">Выступление на  </w:t>
            </w:r>
            <w:r>
              <w:t xml:space="preserve"> </w:t>
            </w:r>
            <w:r w:rsidRPr="00D140DF">
              <w:t>МО классных руководителей:</w:t>
            </w:r>
            <w:r w:rsidR="00A870E2">
              <w:t xml:space="preserve"> «Школа без насилия» реклама ШСП</w:t>
            </w:r>
            <w:r w:rsidRPr="00D140DF">
              <w:t>.</w:t>
            </w:r>
          </w:p>
        </w:tc>
        <w:tc>
          <w:tcPr>
            <w:tcW w:w="154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 xml:space="preserve">Август </w:t>
            </w:r>
          </w:p>
        </w:tc>
        <w:tc>
          <w:tcPr>
            <w:tcW w:w="1667" w:type="dxa"/>
            <w:shd w:val="clear" w:color="auto" w:fill="auto"/>
          </w:tcPr>
          <w:p w:rsidR="003F1308" w:rsidRPr="00D140DF" w:rsidRDefault="003F1308" w:rsidP="005E7E01">
            <w:r w:rsidRPr="00D140DF">
              <w:t>руководитель</w:t>
            </w:r>
          </w:p>
        </w:tc>
      </w:tr>
      <w:tr w:rsidR="003F1308" w:rsidRPr="00D140DF" w:rsidTr="003F1308">
        <w:trPr>
          <w:trHeight w:val="815"/>
        </w:trPr>
        <w:tc>
          <w:tcPr>
            <w:tcW w:w="806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4.</w:t>
            </w:r>
          </w:p>
        </w:tc>
        <w:tc>
          <w:tcPr>
            <w:tcW w:w="526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>
              <w:t>А</w:t>
            </w:r>
            <w:r w:rsidR="00A870E2">
              <w:t>кция «В нашей школе работает ШСП</w:t>
            </w:r>
            <w:r w:rsidRPr="00D140DF">
              <w:t>». Ознакомление учащихся и родителей с положением и принципами</w:t>
            </w:r>
            <w:r w:rsidR="00A870E2">
              <w:t xml:space="preserve"> работы школьной службы примирения</w:t>
            </w:r>
            <w:r w:rsidRPr="00D140DF">
              <w:t xml:space="preserve"> «Школа без насилия»</w:t>
            </w:r>
          </w:p>
        </w:tc>
        <w:tc>
          <w:tcPr>
            <w:tcW w:w="154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Сентябрь</w:t>
            </w:r>
          </w:p>
          <w:p w:rsidR="003F1308" w:rsidRPr="00D140DF" w:rsidRDefault="003F1308" w:rsidP="005E7E01">
            <w:pPr>
              <w:jc w:val="center"/>
            </w:pPr>
          </w:p>
        </w:tc>
        <w:tc>
          <w:tcPr>
            <w:tcW w:w="1667" w:type="dxa"/>
            <w:shd w:val="clear" w:color="auto" w:fill="auto"/>
          </w:tcPr>
          <w:p w:rsidR="003F1308" w:rsidRPr="00D140DF" w:rsidRDefault="003F1308" w:rsidP="005E7E01">
            <w:r w:rsidRPr="00D140DF">
              <w:t>руководитель, классные руководители</w:t>
            </w:r>
          </w:p>
        </w:tc>
      </w:tr>
      <w:tr w:rsidR="003F1308" w:rsidRPr="00D140DF" w:rsidTr="003F1308">
        <w:trPr>
          <w:trHeight w:val="552"/>
        </w:trPr>
        <w:tc>
          <w:tcPr>
            <w:tcW w:w="806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5.</w:t>
            </w:r>
          </w:p>
        </w:tc>
        <w:tc>
          <w:tcPr>
            <w:tcW w:w="526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54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>
              <w:t xml:space="preserve">В </w:t>
            </w:r>
            <w:r w:rsidRPr="00D140DF">
              <w:t>течение года</w:t>
            </w:r>
          </w:p>
        </w:tc>
        <w:tc>
          <w:tcPr>
            <w:tcW w:w="1667" w:type="dxa"/>
            <w:shd w:val="clear" w:color="auto" w:fill="auto"/>
          </w:tcPr>
          <w:p w:rsidR="003F1308" w:rsidRPr="00D140DF" w:rsidRDefault="003F1308" w:rsidP="005E7E01">
            <w:r w:rsidRPr="00D140DF">
              <w:t>Члены ШСМ</w:t>
            </w:r>
          </w:p>
        </w:tc>
      </w:tr>
      <w:tr w:rsidR="003F1308" w:rsidRPr="00D140DF" w:rsidTr="003F1308">
        <w:trPr>
          <w:trHeight w:val="540"/>
        </w:trPr>
        <w:tc>
          <w:tcPr>
            <w:tcW w:w="806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6.</w:t>
            </w:r>
          </w:p>
        </w:tc>
        <w:tc>
          <w:tcPr>
            <w:tcW w:w="526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Оформление стенда с информацией о ШС</w:t>
            </w:r>
            <w:r w:rsidR="00A870E2">
              <w:t>П</w:t>
            </w:r>
          </w:p>
        </w:tc>
        <w:tc>
          <w:tcPr>
            <w:tcW w:w="154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Ноябрь</w:t>
            </w:r>
          </w:p>
          <w:p w:rsidR="003F1308" w:rsidRPr="00D140DF" w:rsidRDefault="003F1308" w:rsidP="005E7E01">
            <w:pPr>
              <w:jc w:val="center"/>
            </w:pPr>
          </w:p>
        </w:tc>
        <w:tc>
          <w:tcPr>
            <w:tcW w:w="1667" w:type="dxa"/>
            <w:shd w:val="clear" w:color="auto" w:fill="auto"/>
          </w:tcPr>
          <w:p w:rsidR="003F1308" w:rsidRPr="00D140DF" w:rsidRDefault="003F1308" w:rsidP="005E7E01">
            <w:r w:rsidRPr="00D140DF">
              <w:t>руководитель</w:t>
            </w:r>
          </w:p>
        </w:tc>
      </w:tr>
      <w:tr w:rsidR="003F1308" w:rsidRPr="00D140DF" w:rsidTr="003F1308">
        <w:trPr>
          <w:trHeight w:val="552"/>
        </w:trPr>
        <w:tc>
          <w:tcPr>
            <w:tcW w:w="806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7.</w:t>
            </w:r>
          </w:p>
        </w:tc>
        <w:tc>
          <w:tcPr>
            <w:tcW w:w="526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Тренинг по отработке навыков проведения и предварительной встречи</w:t>
            </w:r>
          </w:p>
        </w:tc>
        <w:tc>
          <w:tcPr>
            <w:tcW w:w="154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 xml:space="preserve"> Октябрь </w:t>
            </w:r>
          </w:p>
        </w:tc>
        <w:tc>
          <w:tcPr>
            <w:tcW w:w="1667" w:type="dxa"/>
            <w:shd w:val="clear" w:color="auto" w:fill="auto"/>
          </w:tcPr>
          <w:p w:rsidR="003F1308" w:rsidRPr="00D140DF" w:rsidRDefault="003F1308" w:rsidP="005E7E01">
            <w:r w:rsidRPr="00D140DF">
              <w:t>руководитель</w:t>
            </w:r>
          </w:p>
        </w:tc>
      </w:tr>
      <w:tr w:rsidR="003F1308" w:rsidRPr="00D140DF" w:rsidTr="003F1308">
        <w:trPr>
          <w:trHeight w:val="815"/>
        </w:trPr>
        <w:tc>
          <w:tcPr>
            <w:tcW w:w="806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8.</w:t>
            </w:r>
          </w:p>
        </w:tc>
        <w:tc>
          <w:tcPr>
            <w:tcW w:w="526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 xml:space="preserve">Участие в семинарах, </w:t>
            </w:r>
            <w:proofErr w:type="spellStart"/>
            <w:r w:rsidRPr="00D140DF">
              <w:t>вебинарах</w:t>
            </w:r>
            <w:proofErr w:type="spellEnd"/>
            <w:r w:rsidRPr="00D140DF">
              <w:t>, совещаниях, направленных на повышение квалификации в сфере деятельности ШСМ</w:t>
            </w:r>
          </w:p>
        </w:tc>
        <w:tc>
          <w:tcPr>
            <w:tcW w:w="154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В течение года</w:t>
            </w:r>
          </w:p>
        </w:tc>
        <w:tc>
          <w:tcPr>
            <w:tcW w:w="1667" w:type="dxa"/>
            <w:shd w:val="clear" w:color="auto" w:fill="auto"/>
          </w:tcPr>
          <w:p w:rsidR="003F1308" w:rsidRPr="00D140DF" w:rsidRDefault="003F1308" w:rsidP="005E7E01">
            <w:r w:rsidRPr="00D140DF">
              <w:t>руководитель</w:t>
            </w:r>
          </w:p>
        </w:tc>
      </w:tr>
      <w:tr w:rsidR="003F1308" w:rsidRPr="00D140DF" w:rsidTr="003F1308">
        <w:trPr>
          <w:trHeight w:val="540"/>
        </w:trPr>
        <w:tc>
          <w:tcPr>
            <w:tcW w:w="806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9.</w:t>
            </w:r>
          </w:p>
        </w:tc>
        <w:tc>
          <w:tcPr>
            <w:tcW w:w="526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Обучение членов ШСМ из числа учащихся, восстановительным технологиям</w:t>
            </w:r>
          </w:p>
        </w:tc>
        <w:tc>
          <w:tcPr>
            <w:tcW w:w="154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В течение года</w:t>
            </w:r>
          </w:p>
        </w:tc>
        <w:tc>
          <w:tcPr>
            <w:tcW w:w="1667" w:type="dxa"/>
            <w:shd w:val="clear" w:color="auto" w:fill="auto"/>
          </w:tcPr>
          <w:p w:rsidR="003F1308" w:rsidRPr="00D140DF" w:rsidRDefault="003F1308" w:rsidP="005E7E01">
            <w:r w:rsidRPr="00D140DF">
              <w:t>руководитель</w:t>
            </w:r>
          </w:p>
        </w:tc>
      </w:tr>
      <w:tr w:rsidR="003F1308" w:rsidRPr="00D140DF" w:rsidTr="003F1308">
        <w:trPr>
          <w:trHeight w:val="552"/>
        </w:trPr>
        <w:tc>
          <w:tcPr>
            <w:tcW w:w="806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10.</w:t>
            </w:r>
          </w:p>
        </w:tc>
        <w:tc>
          <w:tcPr>
            <w:tcW w:w="526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Проведение классных часов, связанных с темой конфликтов между людьми</w:t>
            </w:r>
          </w:p>
        </w:tc>
        <w:tc>
          <w:tcPr>
            <w:tcW w:w="154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В течение учебного года</w:t>
            </w:r>
          </w:p>
        </w:tc>
        <w:tc>
          <w:tcPr>
            <w:tcW w:w="1667" w:type="dxa"/>
            <w:shd w:val="clear" w:color="auto" w:fill="auto"/>
          </w:tcPr>
          <w:p w:rsidR="003F1308" w:rsidRPr="00D140DF" w:rsidRDefault="003F1308" w:rsidP="005E7E01">
            <w:r w:rsidRPr="00D140DF">
              <w:t>Классные руководители</w:t>
            </w:r>
          </w:p>
        </w:tc>
      </w:tr>
      <w:tr w:rsidR="003F1308" w:rsidRPr="00D140DF" w:rsidTr="003F1308">
        <w:trPr>
          <w:trHeight w:val="275"/>
        </w:trPr>
        <w:tc>
          <w:tcPr>
            <w:tcW w:w="806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11.</w:t>
            </w:r>
          </w:p>
        </w:tc>
        <w:tc>
          <w:tcPr>
            <w:tcW w:w="526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Мониторинг деятельности ШСМ</w:t>
            </w:r>
          </w:p>
        </w:tc>
        <w:tc>
          <w:tcPr>
            <w:tcW w:w="154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Ежеквартально</w:t>
            </w:r>
          </w:p>
        </w:tc>
        <w:tc>
          <w:tcPr>
            <w:tcW w:w="1667" w:type="dxa"/>
            <w:shd w:val="clear" w:color="auto" w:fill="auto"/>
          </w:tcPr>
          <w:p w:rsidR="003F1308" w:rsidRPr="00D140DF" w:rsidRDefault="003F1308" w:rsidP="005E7E01">
            <w:r w:rsidRPr="00D140DF">
              <w:t>руководитель</w:t>
            </w:r>
          </w:p>
        </w:tc>
      </w:tr>
      <w:tr w:rsidR="003F1308" w:rsidRPr="00D140DF" w:rsidTr="003F1308">
        <w:trPr>
          <w:trHeight w:val="540"/>
        </w:trPr>
        <w:tc>
          <w:tcPr>
            <w:tcW w:w="806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lastRenderedPageBreak/>
              <w:t>12.</w:t>
            </w:r>
          </w:p>
        </w:tc>
        <w:tc>
          <w:tcPr>
            <w:tcW w:w="526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Знакомство с правовыми документами</w:t>
            </w:r>
          </w:p>
        </w:tc>
        <w:tc>
          <w:tcPr>
            <w:tcW w:w="154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В течение учебного года</w:t>
            </w:r>
          </w:p>
        </w:tc>
        <w:tc>
          <w:tcPr>
            <w:tcW w:w="1667" w:type="dxa"/>
            <w:shd w:val="clear" w:color="auto" w:fill="auto"/>
          </w:tcPr>
          <w:p w:rsidR="003F1308" w:rsidRPr="00D140DF" w:rsidRDefault="003F1308" w:rsidP="005E7E01">
            <w:r w:rsidRPr="00D140DF">
              <w:t>руководитель, члены ШСМ</w:t>
            </w:r>
          </w:p>
        </w:tc>
      </w:tr>
      <w:tr w:rsidR="003F1308" w:rsidRPr="00D140DF" w:rsidTr="003F1308">
        <w:trPr>
          <w:trHeight w:val="552"/>
        </w:trPr>
        <w:tc>
          <w:tcPr>
            <w:tcW w:w="806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13.</w:t>
            </w:r>
          </w:p>
        </w:tc>
        <w:tc>
          <w:tcPr>
            <w:tcW w:w="526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rPr>
                <w:iCs/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548" w:type="dxa"/>
            <w:shd w:val="clear" w:color="auto" w:fill="auto"/>
          </w:tcPr>
          <w:p w:rsidR="003F1308" w:rsidRPr="00D140DF" w:rsidRDefault="003F1308" w:rsidP="005E7E01">
            <w:pPr>
              <w:jc w:val="center"/>
            </w:pPr>
            <w:r w:rsidRPr="00D140DF">
              <w:t>В течение учебного года</w:t>
            </w:r>
          </w:p>
        </w:tc>
        <w:tc>
          <w:tcPr>
            <w:tcW w:w="1667" w:type="dxa"/>
            <w:shd w:val="clear" w:color="auto" w:fill="auto"/>
          </w:tcPr>
          <w:p w:rsidR="003F1308" w:rsidRPr="00D140DF" w:rsidRDefault="003F1308" w:rsidP="005E7E01">
            <w:r w:rsidRPr="00D140DF">
              <w:t>руководитель, члены ШСМ</w:t>
            </w:r>
          </w:p>
        </w:tc>
      </w:tr>
    </w:tbl>
    <w:p w:rsidR="009E52D4" w:rsidRDefault="009E52D4" w:rsidP="009E52D4">
      <w:pPr>
        <w:spacing w:line="298" w:lineRule="exact"/>
      </w:pPr>
    </w:p>
    <w:p w:rsidR="009E52D4" w:rsidRDefault="009E52D4" w:rsidP="009E52D4">
      <w:pPr>
        <w:spacing w:line="298" w:lineRule="exact"/>
      </w:pPr>
    </w:p>
    <w:p w:rsidR="009E52D4" w:rsidRDefault="009E52D4" w:rsidP="009E52D4">
      <w:pPr>
        <w:spacing w:line="298" w:lineRule="exact"/>
      </w:pPr>
    </w:p>
    <w:p w:rsidR="009E52D4" w:rsidRDefault="009E52D4" w:rsidP="009E52D4">
      <w:pPr>
        <w:spacing w:line="298" w:lineRule="exact"/>
        <w:rPr>
          <w:color w:val="000000"/>
          <w:lang w:eastAsia="ru-RU" w:bidi="ru-RU"/>
        </w:rPr>
      </w:pPr>
      <w:r>
        <w:t xml:space="preserve">Педагог-психолог  </w:t>
      </w:r>
      <w:proofErr w:type="spellStart"/>
      <w:r>
        <w:t>____________Т.А.Кислая</w:t>
      </w:r>
      <w:proofErr w:type="spellEnd"/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9E52D4" w:rsidRDefault="009E52D4" w:rsidP="002D4B68">
      <w:pPr>
        <w:spacing w:line="298" w:lineRule="exact"/>
        <w:ind w:left="4820"/>
        <w:rPr>
          <w:color w:val="000000"/>
          <w:lang w:eastAsia="ru-RU" w:bidi="ru-RU"/>
        </w:rPr>
      </w:pPr>
    </w:p>
    <w:p w:rsidR="002D4B68" w:rsidRPr="009F56C8" w:rsidRDefault="002D4B68" w:rsidP="009E52D4">
      <w:pPr>
        <w:spacing w:line="298" w:lineRule="exact"/>
        <w:ind w:left="482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 xml:space="preserve">                    </w:t>
      </w:r>
      <w:r w:rsidR="009E52D4">
        <w:rPr>
          <w:color w:val="000000"/>
          <w:lang w:eastAsia="ru-RU" w:bidi="ru-RU"/>
        </w:rPr>
        <w:t>ПРИЛОЖЕНИЕ 3</w:t>
      </w:r>
    </w:p>
    <w:p w:rsidR="002D4B68" w:rsidRDefault="002D4B68" w:rsidP="002D4B68">
      <w:pPr>
        <w:jc w:val="both"/>
      </w:pPr>
    </w:p>
    <w:p w:rsidR="002D4B68" w:rsidRDefault="002D4B68" w:rsidP="002D4B68">
      <w:pPr>
        <w:tabs>
          <w:tab w:val="left" w:pos="6585"/>
        </w:tabs>
      </w:pPr>
      <w:r>
        <w:tab/>
      </w:r>
    </w:p>
    <w:p w:rsidR="002D4B68" w:rsidRPr="001E1984" w:rsidRDefault="002D4B68" w:rsidP="002D4B68">
      <w:pPr>
        <w:widowControl w:val="0"/>
        <w:tabs>
          <w:tab w:val="left" w:pos="5954"/>
        </w:tabs>
        <w:spacing w:line="280" w:lineRule="exact"/>
        <w:ind w:left="700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</w:t>
      </w:r>
    </w:p>
    <w:p w:rsidR="002D4B68" w:rsidRDefault="002D4B68" w:rsidP="002D4B68">
      <w:pPr>
        <w:jc w:val="right"/>
      </w:pPr>
    </w:p>
    <w:p w:rsidR="002D4B68" w:rsidRDefault="002D4B68" w:rsidP="002D4B68">
      <w:pPr>
        <w:jc w:val="right"/>
      </w:pPr>
    </w:p>
    <w:p w:rsidR="002D4B68" w:rsidRDefault="002D4B68" w:rsidP="002D4B68">
      <w:pPr>
        <w:jc w:val="right"/>
      </w:pPr>
    </w:p>
    <w:p w:rsidR="002D4B68" w:rsidRDefault="002D4B68" w:rsidP="009E52D4">
      <w:pPr>
        <w:pStyle w:val="22"/>
        <w:shd w:val="clear" w:color="auto" w:fill="auto"/>
        <w:spacing w:before="0" w:after="0"/>
        <w:ind w:left="240"/>
      </w:pPr>
      <w:bookmarkStart w:id="0" w:name="bookmark2"/>
      <w:r>
        <w:t>ЖУРНАЛ</w:t>
      </w:r>
      <w:bookmarkEnd w:id="0"/>
    </w:p>
    <w:p w:rsidR="002D4B68" w:rsidRDefault="002D4B68" w:rsidP="009E52D4">
      <w:pPr>
        <w:spacing w:line="0" w:lineRule="atLeast"/>
        <w:jc w:val="center"/>
      </w:pPr>
      <w:bookmarkStart w:id="1" w:name="bookmark3"/>
      <w:r>
        <w:rPr>
          <w:rStyle w:val="3"/>
          <w:rFonts w:eastAsiaTheme="minorHAnsi"/>
        </w:rPr>
        <w:t>регистрации конфликтных ситуаций</w:t>
      </w:r>
      <w:bookmarkEnd w:id="1"/>
    </w:p>
    <w:p w:rsidR="009E52D4" w:rsidRDefault="009E52D4" w:rsidP="009E52D4">
      <w:pPr>
        <w:spacing w:line="0" w:lineRule="atLeast"/>
        <w:jc w:val="center"/>
      </w:pPr>
      <w:r>
        <w:rPr>
          <w:rStyle w:val="5"/>
          <w:rFonts w:eastAsiaTheme="minorHAnsi"/>
        </w:rPr>
        <w:t>в МБОУ «СШ № 16 им. С.Иванова»</w:t>
      </w:r>
    </w:p>
    <w:p w:rsidR="002D4B68" w:rsidRPr="000B34DB" w:rsidRDefault="002D4B68" w:rsidP="009E52D4"/>
    <w:p w:rsidR="002D4B68" w:rsidRDefault="002D4B68" w:rsidP="002D4B68">
      <w:pPr>
        <w:jc w:val="right"/>
      </w:pPr>
    </w:p>
    <w:p w:rsidR="002D4B68" w:rsidRDefault="002D4B68" w:rsidP="002D4B68">
      <w:pPr>
        <w:jc w:val="right"/>
      </w:pPr>
    </w:p>
    <w:p w:rsidR="002D4B68" w:rsidRDefault="002D4B68" w:rsidP="002D4B68">
      <w:pPr>
        <w:jc w:val="right"/>
      </w:pPr>
    </w:p>
    <w:tbl>
      <w:tblPr>
        <w:tblStyle w:val="a5"/>
        <w:tblW w:w="9571" w:type="dxa"/>
        <w:tblLook w:val="04A0"/>
      </w:tblPr>
      <w:tblGrid>
        <w:gridCol w:w="1914"/>
        <w:gridCol w:w="1914"/>
        <w:gridCol w:w="1914"/>
        <w:gridCol w:w="1914"/>
        <w:gridCol w:w="1915"/>
      </w:tblGrid>
      <w:tr w:rsidR="002D4B68" w:rsidTr="005E7E01">
        <w:tc>
          <w:tcPr>
            <w:tcW w:w="1914" w:type="dxa"/>
          </w:tcPr>
          <w:p w:rsidR="002D4B68" w:rsidRDefault="002D4B68" w:rsidP="005E7E01">
            <w:pPr>
              <w:spacing w:after="180" w:line="280" w:lineRule="exact"/>
              <w:ind w:left="200"/>
            </w:pPr>
            <w:r>
              <w:rPr>
                <w:rStyle w:val="2"/>
                <w:rFonts w:eastAsiaTheme="minorHAnsi"/>
              </w:rPr>
              <w:t>№</w:t>
            </w:r>
          </w:p>
          <w:p w:rsidR="002D4B68" w:rsidRDefault="002D4B68" w:rsidP="005E7E01">
            <w:pPr>
              <w:spacing w:line="280" w:lineRule="exact"/>
              <w:ind w:left="200"/>
            </w:pPr>
            <w:proofErr w:type="spellStart"/>
            <w:proofErr w:type="gramStart"/>
            <w:r>
              <w:rPr>
                <w:rStyle w:val="2"/>
                <w:rFonts w:eastAsiaTheme="minorHAnsi"/>
              </w:rPr>
              <w:t>п</w:t>
            </w:r>
            <w:proofErr w:type="spellEnd"/>
            <w:proofErr w:type="gramEnd"/>
            <w:r>
              <w:rPr>
                <w:rStyle w:val="2"/>
                <w:rFonts w:eastAsiaTheme="minorHAnsi"/>
              </w:rPr>
              <w:t>/</w:t>
            </w:r>
            <w:proofErr w:type="spellStart"/>
            <w:r>
              <w:rPr>
                <w:rStyle w:val="2"/>
                <w:rFonts w:eastAsiaTheme="minorHAnsi"/>
              </w:rPr>
              <w:t>п</w:t>
            </w:r>
            <w:proofErr w:type="spellEnd"/>
          </w:p>
        </w:tc>
        <w:tc>
          <w:tcPr>
            <w:tcW w:w="1914" w:type="dxa"/>
          </w:tcPr>
          <w:p w:rsidR="002D4B68" w:rsidRDefault="002D4B68" w:rsidP="005E7E01">
            <w:pPr>
              <w:spacing w:line="280" w:lineRule="exact"/>
            </w:pPr>
            <w:r>
              <w:rPr>
                <w:rStyle w:val="2"/>
                <w:rFonts w:eastAsiaTheme="minorHAnsi"/>
              </w:rPr>
              <w:t>Дата</w:t>
            </w:r>
          </w:p>
        </w:tc>
        <w:tc>
          <w:tcPr>
            <w:tcW w:w="1914" w:type="dxa"/>
            <w:vAlign w:val="bottom"/>
          </w:tcPr>
          <w:p w:rsidR="002D4B68" w:rsidRDefault="002D4B68" w:rsidP="005E7E01">
            <w:pPr>
              <w:spacing w:line="355" w:lineRule="exact"/>
            </w:pPr>
            <w:r>
              <w:rPr>
                <w:rStyle w:val="2"/>
                <w:rFonts w:eastAsiaTheme="minorHAnsi"/>
              </w:rPr>
              <w:t>Участники конфликта (с указанием класса)</w:t>
            </w:r>
          </w:p>
        </w:tc>
        <w:tc>
          <w:tcPr>
            <w:tcW w:w="1914" w:type="dxa"/>
          </w:tcPr>
          <w:p w:rsidR="002D4B68" w:rsidRDefault="002D4B68" w:rsidP="005E7E01">
            <w:pPr>
              <w:spacing w:after="120" w:line="280" w:lineRule="exact"/>
            </w:pPr>
            <w:r>
              <w:rPr>
                <w:rStyle w:val="2"/>
                <w:rFonts w:eastAsiaTheme="minorHAnsi"/>
              </w:rPr>
              <w:t>Суть</w:t>
            </w:r>
          </w:p>
          <w:p w:rsidR="002D4B68" w:rsidRDefault="002D4B68" w:rsidP="005E7E01">
            <w:pPr>
              <w:spacing w:before="120" w:line="280" w:lineRule="exact"/>
            </w:pPr>
            <w:r>
              <w:rPr>
                <w:rStyle w:val="2"/>
                <w:rFonts w:eastAsiaTheme="minorHAnsi"/>
              </w:rPr>
              <w:t>конфликта</w:t>
            </w:r>
          </w:p>
        </w:tc>
        <w:tc>
          <w:tcPr>
            <w:tcW w:w="1915" w:type="dxa"/>
          </w:tcPr>
          <w:p w:rsidR="002D4B68" w:rsidRDefault="002D4B68" w:rsidP="005E7E01">
            <w:pPr>
              <w:spacing w:line="355" w:lineRule="exact"/>
            </w:pPr>
            <w:r>
              <w:rPr>
                <w:rStyle w:val="2"/>
                <w:rFonts w:eastAsiaTheme="minorHAnsi"/>
              </w:rPr>
              <w:t>Краткий анализ результатов работы</w:t>
            </w:r>
          </w:p>
        </w:tc>
      </w:tr>
      <w:tr w:rsidR="002D4B68" w:rsidTr="005E7E01">
        <w:tc>
          <w:tcPr>
            <w:tcW w:w="1914" w:type="dxa"/>
            <w:vAlign w:val="bottom"/>
          </w:tcPr>
          <w:p w:rsidR="002D4B68" w:rsidRPr="000B34DB" w:rsidRDefault="002D4B68" w:rsidP="005E7E01">
            <w:pPr>
              <w:spacing w:line="240" w:lineRule="exact"/>
              <w:ind w:left="340"/>
              <w:rPr>
                <w:sz w:val="24"/>
                <w:szCs w:val="24"/>
              </w:rPr>
            </w:pPr>
            <w:r w:rsidRPr="000B34DB">
              <w:rPr>
                <w:rStyle w:val="2ArialUnicodeMS12pt"/>
              </w:rPr>
              <w:t>1</w:t>
            </w:r>
          </w:p>
        </w:tc>
        <w:tc>
          <w:tcPr>
            <w:tcW w:w="1914" w:type="dxa"/>
            <w:vAlign w:val="bottom"/>
          </w:tcPr>
          <w:p w:rsidR="002D4B68" w:rsidRPr="000B34DB" w:rsidRDefault="002D4B68" w:rsidP="005E7E01">
            <w:pPr>
              <w:spacing w:line="280" w:lineRule="exact"/>
              <w:rPr>
                <w:sz w:val="24"/>
                <w:szCs w:val="24"/>
              </w:rPr>
            </w:pPr>
            <w:r w:rsidRPr="000B34DB"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2D4B68" w:rsidRPr="000B34DB" w:rsidRDefault="002D4B68" w:rsidP="005E7E01">
            <w:pPr>
              <w:spacing w:line="240" w:lineRule="exact"/>
              <w:rPr>
                <w:sz w:val="24"/>
                <w:szCs w:val="24"/>
              </w:rPr>
            </w:pPr>
            <w:r w:rsidRPr="000B34DB">
              <w:rPr>
                <w:rStyle w:val="2Tahoma12pt"/>
              </w:rPr>
              <w:t>3</w:t>
            </w:r>
          </w:p>
        </w:tc>
        <w:tc>
          <w:tcPr>
            <w:tcW w:w="1914" w:type="dxa"/>
          </w:tcPr>
          <w:p w:rsidR="002D4B68" w:rsidRPr="000B34DB" w:rsidRDefault="002D4B68" w:rsidP="005E7E01">
            <w:pPr>
              <w:spacing w:line="280" w:lineRule="exact"/>
              <w:rPr>
                <w:sz w:val="24"/>
                <w:szCs w:val="24"/>
              </w:rPr>
            </w:pPr>
            <w:r w:rsidRPr="000B34DB">
              <w:rPr>
                <w:rStyle w:val="2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2D4B68" w:rsidRPr="000B34DB" w:rsidRDefault="002D4B68" w:rsidP="005E7E01">
            <w:pPr>
              <w:spacing w:line="240" w:lineRule="exact"/>
              <w:rPr>
                <w:sz w:val="24"/>
                <w:szCs w:val="24"/>
              </w:rPr>
            </w:pPr>
            <w:r w:rsidRPr="000B34DB">
              <w:rPr>
                <w:rStyle w:val="2Tahoma12pt"/>
              </w:rPr>
              <w:t>5</w:t>
            </w:r>
          </w:p>
        </w:tc>
      </w:tr>
      <w:tr w:rsidR="002D4B68" w:rsidTr="005E7E01">
        <w:tc>
          <w:tcPr>
            <w:tcW w:w="1914" w:type="dxa"/>
          </w:tcPr>
          <w:p w:rsidR="002D4B68" w:rsidRDefault="002D4B68" w:rsidP="005E7E0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D4B68" w:rsidRDefault="002D4B68" w:rsidP="005E7E0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D4B68" w:rsidRDefault="002D4B68" w:rsidP="005E7E0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D4B68" w:rsidRDefault="002D4B68" w:rsidP="005E7E0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D4B68" w:rsidRDefault="002D4B68" w:rsidP="005E7E01">
            <w:pPr>
              <w:jc w:val="right"/>
              <w:rPr>
                <w:sz w:val="24"/>
                <w:szCs w:val="24"/>
              </w:rPr>
            </w:pPr>
          </w:p>
        </w:tc>
      </w:tr>
      <w:tr w:rsidR="002D4B68" w:rsidTr="005E7E01">
        <w:tc>
          <w:tcPr>
            <w:tcW w:w="1914" w:type="dxa"/>
          </w:tcPr>
          <w:p w:rsidR="002D4B68" w:rsidRDefault="002D4B68" w:rsidP="005E7E0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D4B68" w:rsidRDefault="002D4B68" w:rsidP="005E7E0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D4B68" w:rsidRDefault="002D4B68" w:rsidP="005E7E0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D4B68" w:rsidRDefault="002D4B68" w:rsidP="005E7E0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D4B68" w:rsidRDefault="002D4B68" w:rsidP="005E7E01">
            <w:pPr>
              <w:jc w:val="right"/>
              <w:rPr>
                <w:sz w:val="24"/>
                <w:szCs w:val="24"/>
              </w:rPr>
            </w:pPr>
          </w:p>
        </w:tc>
      </w:tr>
    </w:tbl>
    <w:p w:rsidR="002D4B68" w:rsidRDefault="002D4B68" w:rsidP="002D4B68">
      <w:pPr>
        <w:jc w:val="right"/>
      </w:pPr>
    </w:p>
    <w:p w:rsidR="002D4B68" w:rsidRDefault="002D4B68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2D4B68">
      <w:pPr>
        <w:jc w:val="both"/>
      </w:pPr>
    </w:p>
    <w:p w:rsidR="009E52D4" w:rsidRDefault="009E52D4" w:rsidP="009E52D4">
      <w:pPr>
        <w:jc w:val="right"/>
      </w:pPr>
      <w:r>
        <w:lastRenderedPageBreak/>
        <w:t>ПРИЛОЖЕНИЕ 4</w:t>
      </w:r>
    </w:p>
    <w:p w:rsidR="009E52D4" w:rsidRPr="00D140DF" w:rsidRDefault="009E52D4" w:rsidP="009E52D4">
      <w:pPr>
        <w:pStyle w:val="p1"/>
        <w:jc w:val="center"/>
        <w:rPr>
          <w:b/>
        </w:rPr>
      </w:pPr>
      <w:r>
        <w:rPr>
          <w:rStyle w:val="s1"/>
          <w:b/>
        </w:rPr>
        <w:t>Форма примирительного</w:t>
      </w:r>
      <w:r w:rsidRPr="00D140DF">
        <w:rPr>
          <w:rStyle w:val="s1"/>
          <w:b/>
        </w:rPr>
        <w:t xml:space="preserve"> соглашения</w:t>
      </w:r>
    </w:p>
    <w:p w:rsidR="009E52D4" w:rsidRPr="00D140DF" w:rsidRDefault="009E52D4" w:rsidP="009E52D4">
      <w:pPr>
        <w:pStyle w:val="p3"/>
        <w:spacing w:before="0" w:beforeAutospacing="0" w:after="0" w:afterAutospacing="0"/>
      </w:pPr>
      <w:r w:rsidRPr="00D140DF"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9E52D4" w:rsidRPr="00D140DF" w:rsidRDefault="009E52D4" w:rsidP="009E52D4">
      <w:pPr>
        <w:pStyle w:val="p3"/>
        <w:spacing w:before="0" w:beforeAutospacing="0" w:after="0" w:afterAutospacing="0"/>
      </w:pPr>
      <w:r w:rsidRPr="00D140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52D4" w:rsidRPr="00D140DF" w:rsidRDefault="009E52D4" w:rsidP="009E52D4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D140DF"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9E52D4" w:rsidRPr="00D140DF" w:rsidRDefault="009E52D4" w:rsidP="009E52D4">
      <w:pPr>
        <w:pStyle w:val="p3"/>
        <w:spacing w:before="0" w:beforeAutospacing="0" w:after="0" w:afterAutospacing="0"/>
      </w:pPr>
      <w:r w:rsidRPr="00D140DF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52D4" w:rsidRPr="00D140DF" w:rsidRDefault="009E52D4" w:rsidP="009E52D4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D140DF">
        <w:rPr>
          <w:rStyle w:val="s2"/>
          <w:rFonts w:eastAsia="Calibri"/>
        </w:rPr>
        <w:t>и пришли к следующим выводам (договоренностям):</w:t>
      </w:r>
    </w:p>
    <w:p w:rsidR="009E52D4" w:rsidRPr="00D140DF" w:rsidRDefault="009E52D4" w:rsidP="009E52D4">
      <w:pPr>
        <w:pStyle w:val="p3"/>
        <w:spacing w:before="0" w:beforeAutospacing="0" w:after="0" w:afterAutospacing="0"/>
      </w:pPr>
      <w:r w:rsidRPr="00D140DF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52D4" w:rsidRPr="00D140DF" w:rsidRDefault="009E52D4" w:rsidP="009E52D4">
      <w:pPr>
        <w:pStyle w:val="p3"/>
        <w:spacing w:before="0" w:beforeAutospacing="0" w:after="0" w:afterAutospacing="0"/>
      </w:pPr>
      <w:r w:rsidRPr="00D140DF">
        <w:t>Проверять выполнение условий соглашения и уведомлять медиаторов об их успешном завершении будет _____________________________________________________________________________</w:t>
      </w:r>
    </w:p>
    <w:p w:rsidR="009E52D4" w:rsidRPr="00D140DF" w:rsidRDefault="009E52D4" w:rsidP="009E52D4">
      <w:pPr>
        <w:pStyle w:val="p3"/>
        <w:spacing w:before="0" w:beforeAutospacing="0" w:after="0" w:afterAutospacing="0"/>
      </w:pPr>
      <w:r w:rsidRPr="00D140DF">
        <w:t>_____________________________________________________________________________</w:t>
      </w:r>
    </w:p>
    <w:p w:rsidR="009E52D4" w:rsidRPr="00D140DF" w:rsidRDefault="009E52D4" w:rsidP="009E52D4">
      <w:pPr>
        <w:pStyle w:val="p4"/>
        <w:spacing w:before="0" w:beforeAutospacing="0" w:after="0" w:afterAutospacing="0"/>
      </w:pPr>
      <w:r w:rsidRPr="00D140DF"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9E52D4" w:rsidRPr="00D140DF" w:rsidRDefault="009E52D4" w:rsidP="009E52D4">
      <w:pPr>
        <w:pStyle w:val="p3"/>
        <w:spacing w:before="0" w:beforeAutospacing="0" w:after="0" w:afterAutospacing="0"/>
      </w:pPr>
      <w:r w:rsidRPr="00D140DF">
        <w:t>Чтобы в дальнейшем подобное не повторилось, мы договорились сделать следующее:</w:t>
      </w:r>
    </w:p>
    <w:p w:rsidR="009E52D4" w:rsidRPr="00D140DF" w:rsidRDefault="009E52D4" w:rsidP="009E52D4">
      <w:pPr>
        <w:pStyle w:val="p3"/>
        <w:spacing w:before="0" w:beforeAutospacing="0" w:after="0" w:afterAutospacing="0"/>
      </w:pPr>
      <w:r w:rsidRPr="00D140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52D4" w:rsidRPr="00D140DF" w:rsidRDefault="009E52D4" w:rsidP="009E52D4">
      <w:pPr>
        <w:pStyle w:val="p2"/>
        <w:spacing w:before="0" w:beforeAutospacing="0" w:after="0" w:afterAutospacing="0"/>
      </w:pPr>
      <w:r w:rsidRPr="00D140DF">
        <w:t xml:space="preserve">«Мы понимаем, что копия данного соглашения может быть передана администрации и </w:t>
      </w:r>
      <w:proofErr w:type="gramStart"/>
      <w:r w:rsidRPr="00D140DF">
        <w:t>другим</w:t>
      </w:r>
      <w:proofErr w:type="gramEnd"/>
      <w:r w:rsidRPr="00D140DF"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9E52D4" w:rsidRPr="00D140DF" w:rsidRDefault="009E52D4" w:rsidP="009E52D4">
      <w:pPr>
        <w:pStyle w:val="p2"/>
        <w:spacing w:before="0" w:beforeAutospacing="0" w:after="0" w:afterAutospacing="0"/>
      </w:pPr>
      <w:r w:rsidRPr="00D140DF">
        <w:t>Если это соглашение не будет выполнено и у нас останутся проблемы, мы согласны вернуться на медиацию».</w:t>
      </w:r>
    </w:p>
    <w:p w:rsidR="002A53FB" w:rsidRDefault="002A53FB" w:rsidP="009E52D4">
      <w:pPr>
        <w:pStyle w:val="p2"/>
        <w:spacing w:before="0" w:beforeAutospacing="0" w:after="0" w:afterAutospacing="0"/>
      </w:pPr>
    </w:p>
    <w:p w:rsidR="002A53FB" w:rsidRDefault="002A53FB" w:rsidP="009E52D4">
      <w:pPr>
        <w:pStyle w:val="p2"/>
        <w:spacing w:before="0" w:beforeAutospacing="0" w:after="0" w:afterAutospacing="0"/>
      </w:pPr>
    </w:p>
    <w:p w:rsidR="009E52D4" w:rsidRPr="00D140DF" w:rsidRDefault="009E52D4" w:rsidP="009E52D4">
      <w:pPr>
        <w:pStyle w:val="p2"/>
        <w:spacing w:before="0" w:beforeAutospacing="0" w:after="0" w:afterAutospacing="0"/>
      </w:pPr>
      <w:r w:rsidRPr="00D140DF">
        <w:t>Фамилии, имена и подписи участников встречи</w:t>
      </w:r>
      <w:r w:rsidR="002A53FB">
        <w:t xml:space="preserve">      </w:t>
      </w:r>
      <w:r w:rsidRPr="00D140DF">
        <w:t xml:space="preserve"> Дата </w:t>
      </w:r>
    </w:p>
    <w:p w:rsidR="009E52D4" w:rsidRPr="00D140DF" w:rsidRDefault="009E52D4" w:rsidP="009E52D4">
      <w:pPr>
        <w:pStyle w:val="p2"/>
        <w:spacing w:before="0" w:beforeAutospacing="0" w:after="0" w:afterAutospacing="0"/>
      </w:pPr>
      <w:r w:rsidRPr="00D140DF">
        <w:t>__________________________________________________________________________________________________________________________________________________________</w:t>
      </w:r>
    </w:p>
    <w:p w:rsidR="009E52D4" w:rsidRDefault="009E52D4" w:rsidP="009E52D4">
      <w:pPr>
        <w:jc w:val="right"/>
      </w:pPr>
    </w:p>
    <w:p w:rsidR="009E52D4" w:rsidRDefault="009E52D4" w:rsidP="009E52D4">
      <w:pPr>
        <w:jc w:val="right"/>
      </w:pPr>
    </w:p>
    <w:p w:rsidR="009E52D4" w:rsidRDefault="009E52D4" w:rsidP="009E52D4">
      <w:pPr>
        <w:jc w:val="right"/>
      </w:pPr>
    </w:p>
    <w:p w:rsidR="009E52D4" w:rsidRDefault="009E52D4" w:rsidP="009E52D4">
      <w:pPr>
        <w:jc w:val="right"/>
      </w:pPr>
    </w:p>
    <w:p w:rsidR="009E52D4" w:rsidRDefault="009E52D4" w:rsidP="009E52D4">
      <w:pPr>
        <w:jc w:val="right"/>
      </w:pPr>
    </w:p>
    <w:p w:rsidR="009E52D4" w:rsidRDefault="009E52D4" w:rsidP="009E52D4">
      <w:pPr>
        <w:jc w:val="right"/>
      </w:pPr>
    </w:p>
    <w:p w:rsidR="009E52D4" w:rsidRDefault="009E52D4" w:rsidP="009E52D4">
      <w:pPr>
        <w:jc w:val="right"/>
      </w:pPr>
    </w:p>
    <w:p w:rsidR="009E52D4" w:rsidRPr="002D4B68" w:rsidRDefault="009E52D4" w:rsidP="002D4B68">
      <w:pPr>
        <w:jc w:val="both"/>
      </w:pPr>
    </w:p>
    <w:sectPr w:rsidR="009E52D4" w:rsidRPr="002D4B68" w:rsidSect="00F0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486"/>
    <w:multiLevelType w:val="multilevel"/>
    <w:tmpl w:val="9B103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76EF3"/>
    <w:multiLevelType w:val="hybridMultilevel"/>
    <w:tmpl w:val="A67EBD1A"/>
    <w:lvl w:ilvl="0" w:tplc="995E0F4E">
      <w:start w:val="1"/>
      <w:numFmt w:val="upperRoman"/>
      <w:lvlText w:val="%1."/>
      <w:lvlJc w:val="left"/>
      <w:pPr>
        <w:ind w:left="420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2">
    <w:nsid w:val="25C65D40"/>
    <w:multiLevelType w:val="multilevel"/>
    <w:tmpl w:val="5D6C5AB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610943"/>
    <w:multiLevelType w:val="hybridMultilevel"/>
    <w:tmpl w:val="A836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358BE"/>
    <w:rsid w:val="001212ED"/>
    <w:rsid w:val="00155207"/>
    <w:rsid w:val="00226ADC"/>
    <w:rsid w:val="002A53FB"/>
    <w:rsid w:val="002D4B68"/>
    <w:rsid w:val="002D781B"/>
    <w:rsid w:val="003C7620"/>
    <w:rsid w:val="003F1308"/>
    <w:rsid w:val="004A3992"/>
    <w:rsid w:val="004F7A04"/>
    <w:rsid w:val="005A4BC7"/>
    <w:rsid w:val="007073DA"/>
    <w:rsid w:val="009A70FE"/>
    <w:rsid w:val="009E52D4"/>
    <w:rsid w:val="00A15ED7"/>
    <w:rsid w:val="00A63743"/>
    <w:rsid w:val="00A870E2"/>
    <w:rsid w:val="00B15348"/>
    <w:rsid w:val="00BC6145"/>
    <w:rsid w:val="00D91175"/>
    <w:rsid w:val="00E274D4"/>
    <w:rsid w:val="00E358BE"/>
    <w:rsid w:val="00F0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58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212ED"/>
    <w:pPr>
      <w:ind w:left="720"/>
      <w:contextualSpacing/>
    </w:pPr>
  </w:style>
  <w:style w:type="character" w:customStyle="1" w:styleId="2">
    <w:name w:val="Основной текст (2)"/>
    <w:basedOn w:val="a0"/>
    <w:rsid w:val="002D4B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Подпись к картинке (2)"/>
    <w:basedOn w:val="a0"/>
    <w:rsid w:val="002D4B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2D4B68"/>
    <w:rPr>
      <w:rFonts w:ascii="Times New Roman" w:eastAsia="Times New Roman" w:hAnsi="Times New Roman" w:cs="Times New Roman"/>
      <w:sz w:val="50"/>
      <w:szCs w:val="50"/>
      <w:shd w:val="clear" w:color="auto" w:fill="FFFFFF"/>
    </w:rPr>
  </w:style>
  <w:style w:type="paragraph" w:customStyle="1" w:styleId="22">
    <w:name w:val="Заголовок №2"/>
    <w:basedOn w:val="a"/>
    <w:link w:val="21"/>
    <w:rsid w:val="002D4B68"/>
    <w:pPr>
      <w:widowControl w:val="0"/>
      <w:shd w:val="clear" w:color="auto" w:fill="FFFFFF"/>
      <w:suppressAutoHyphens w:val="0"/>
      <w:spacing w:before="3000" w:after="420" w:line="0" w:lineRule="atLeast"/>
      <w:jc w:val="center"/>
      <w:outlineLvl w:val="1"/>
    </w:pPr>
    <w:rPr>
      <w:sz w:val="50"/>
      <w:szCs w:val="50"/>
      <w:lang w:eastAsia="en-US"/>
    </w:rPr>
  </w:style>
  <w:style w:type="character" w:customStyle="1" w:styleId="3">
    <w:name w:val="Заголовок №3"/>
    <w:basedOn w:val="a0"/>
    <w:rsid w:val="002D4B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5">
    <w:name w:val="Заголовок №5"/>
    <w:basedOn w:val="a0"/>
    <w:rsid w:val="002D4B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table" w:styleId="a5">
    <w:name w:val="Table Grid"/>
    <w:basedOn w:val="a1"/>
    <w:uiPriority w:val="59"/>
    <w:rsid w:val="002D4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rialUnicodeMS12pt">
    <w:name w:val="Основной текст (2) + Arial Unicode MS;12 pt"/>
    <w:basedOn w:val="a0"/>
    <w:rsid w:val="002D4B6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a0"/>
    <w:rsid w:val="002D4B6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p1">
    <w:name w:val="p1"/>
    <w:basedOn w:val="a"/>
    <w:rsid w:val="009E52D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9E52D4"/>
  </w:style>
  <w:style w:type="paragraph" w:customStyle="1" w:styleId="p3">
    <w:name w:val="p3"/>
    <w:basedOn w:val="a"/>
    <w:rsid w:val="009E52D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4">
    <w:name w:val="p4"/>
    <w:basedOn w:val="a"/>
    <w:rsid w:val="009E52D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9E52D4"/>
  </w:style>
  <w:style w:type="paragraph" w:customStyle="1" w:styleId="p2">
    <w:name w:val="p2"/>
    <w:basedOn w:val="a"/>
    <w:rsid w:val="009E52D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2023-10-03T12:05:00Z</cp:lastPrinted>
  <dcterms:created xsi:type="dcterms:W3CDTF">2023-09-27T07:16:00Z</dcterms:created>
  <dcterms:modified xsi:type="dcterms:W3CDTF">2024-09-10T11:53:00Z</dcterms:modified>
</cp:coreProperties>
</file>