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CE" w:rsidRDefault="003B51CE" w:rsidP="003B51CE">
      <w:pPr>
        <w:jc w:val="center"/>
        <w:rPr>
          <w:sz w:val="28"/>
          <w:szCs w:val="28"/>
        </w:rPr>
      </w:pPr>
      <w:r w:rsidRPr="002C5626">
        <w:rPr>
          <w:b/>
          <w:sz w:val="28"/>
          <w:szCs w:val="28"/>
        </w:rPr>
        <w:t>Отчет о проведении пробного экзамена в формате ЕГЭ по русскому языку</w:t>
      </w:r>
      <w:r w:rsidRPr="00B86787">
        <w:rPr>
          <w:sz w:val="28"/>
          <w:szCs w:val="28"/>
        </w:rPr>
        <w:t xml:space="preserve">   </w:t>
      </w:r>
      <w:r>
        <w:rPr>
          <w:sz w:val="28"/>
          <w:szCs w:val="28"/>
        </w:rPr>
        <w:t>от 26.11.2022</w:t>
      </w:r>
      <w:r w:rsidRPr="00B86787">
        <w:rPr>
          <w:sz w:val="28"/>
          <w:szCs w:val="28"/>
        </w:rPr>
        <w:t xml:space="preserve"> </w:t>
      </w:r>
      <w:r w:rsidR="004F490A">
        <w:rPr>
          <w:sz w:val="28"/>
          <w:szCs w:val="28"/>
        </w:rPr>
        <w:t>г.</w:t>
      </w:r>
      <w:r w:rsidRPr="00B86787">
        <w:rPr>
          <w:sz w:val="28"/>
          <w:szCs w:val="28"/>
        </w:rPr>
        <w:t xml:space="preserve">  </w:t>
      </w:r>
    </w:p>
    <w:p w:rsidR="003B51CE" w:rsidRPr="00B86787" w:rsidRDefault="003B51CE" w:rsidP="003B51CE">
      <w:pPr>
        <w:jc w:val="center"/>
        <w:rPr>
          <w:sz w:val="28"/>
          <w:szCs w:val="28"/>
        </w:rPr>
      </w:pPr>
      <w:r w:rsidRPr="00B86787">
        <w:rPr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223"/>
        <w:gridCol w:w="1322"/>
        <w:gridCol w:w="1924"/>
        <w:gridCol w:w="651"/>
        <w:gridCol w:w="1924"/>
        <w:gridCol w:w="651"/>
      </w:tblGrid>
      <w:tr w:rsidR="004F490A" w:rsidRPr="00BA4114" w:rsidTr="004F490A">
        <w:tc>
          <w:tcPr>
            <w:tcW w:w="2052" w:type="dxa"/>
          </w:tcPr>
          <w:p w:rsidR="003B51CE" w:rsidRPr="00BA4114" w:rsidRDefault="003B51CE" w:rsidP="007C00B9">
            <w:pPr>
              <w:pStyle w:val="a3"/>
              <w:jc w:val="both"/>
              <w:rPr>
                <w:lang w:val="ru-RU"/>
              </w:rPr>
            </w:pPr>
            <w:r w:rsidRPr="00BA4114">
              <w:rPr>
                <w:lang w:val="ru-RU"/>
              </w:rPr>
              <w:t>МБОУ</w:t>
            </w:r>
          </w:p>
        </w:tc>
        <w:tc>
          <w:tcPr>
            <w:tcW w:w="1223" w:type="dxa"/>
          </w:tcPr>
          <w:p w:rsidR="003B51CE" w:rsidRPr="00BA4114" w:rsidRDefault="003B51CE" w:rsidP="007C00B9">
            <w:pPr>
              <w:pStyle w:val="a3"/>
              <w:jc w:val="both"/>
              <w:rPr>
                <w:lang w:val="ru-RU"/>
              </w:rPr>
            </w:pPr>
            <w:r w:rsidRPr="00BA4114">
              <w:rPr>
                <w:lang w:val="ru-RU"/>
              </w:rPr>
              <w:t>Кол-во уч-с</w:t>
            </w:r>
            <w:proofErr w:type="gramStart"/>
            <w:r w:rsidRPr="00BA4114">
              <w:rPr>
                <w:lang w:val="ru-RU"/>
              </w:rPr>
              <w:t>я(</w:t>
            </w:r>
            <w:proofErr w:type="gramEnd"/>
            <w:r w:rsidRPr="00BA4114">
              <w:rPr>
                <w:lang w:val="ru-RU"/>
              </w:rPr>
              <w:t>всего)</w:t>
            </w:r>
          </w:p>
        </w:tc>
        <w:tc>
          <w:tcPr>
            <w:tcW w:w="1322" w:type="dxa"/>
          </w:tcPr>
          <w:p w:rsidR="003B51CE" w:rsidRPr="00BA4114" w:rsidRDefault="003B51CE" w:rsidP="007C00B9">
            <w:pPr>
              <w:pStyle w:val="a3"/>
              <w:jc w:val="both"/>
              <w:rPr>
                <w:lang w:val="ru-RU"/>
              </w:rPr>
            </w:pPr>
            <w:r w:rsidRPr="00BA4114">
              <w:rPr>
                <w:lang w:val="ru-RU"/>
              </w:rPr>
              <w:t xml:space="preserve">Кол-во </w:t>
            </w:r>
            <w:proofErr w:type="gramStart"/>
            <w:r w:rsidRPr="00BA4114">
              <w:rPr>
                <w:lang w:val="ru-RU"/>
              </w:rPr>
              <w:t>писавших</w:t>
            </w:r>
            <w:proofErr w:type="gramEnd"/>
          </w:p>
        </w:tc>
        <w:tc>
          <w:tcPr>
            <w:tcW w:w="1924" w:type="dxa"/>
          </w:tcPr>
          <w:p w:rsidR="003B51CE" w:rsidRPr="00BA4114" w:rsidRDefault="003B51CE" w:rsidP="007C00B9">
            <w:pPr>
              <w:pStyle w:val="a3"/>
              <w:jc w:val="both"/>
              <w:rPr>
                <w:lang w:val="ru-RU"/>
              </w:rPr>
            </w:pPr>
            <w:r w:rsidRPr="00BA4114">
              <w:rPr>
                <w:lang w:val="ru-RU"/>
              </w:rPr>
              <w:t xml:space="preserve">Кол-во не </w:t>
            </w:r>
            <w:proofErr w:type="gramStart"/>
            <w:r w:rsidRPr="00BA4114">
              <w:rPr>
                <w:lang w:val="ru-RU"/>
              </w:rPr>
              <w:t>преодолевших</w:t>
            </w:r>
            <w:proofErr w:type="gramEnd"/>
            <w:r w:rsidRPr="00BA4114">
              <w:rPr>
                <w:lang w:val="ru-RU"/>
              </w:rPr>
              <w:t xml:space="preserve"> «минимальный порог»</w:t>
            </w:r>
          </w:p>
        </w:tc>
        <w:tc>
          <w:tcPr>
            <w:tcW w:w="651" w:type="dxa"/>
          </w:tcPr>
          <w:p w:rsidR="003B51CE" w:rsidRPr="00BA4114" w:rsidRDefault="003B51CE" w:rsidP="007C00B9">
            <w:pPr>
              <w:pStyle w:val="a3"/>
              <w:jc w:val="center"/>
              <w:rPr>
                <w:lang w:val="ru-RU"/>
              </w:rPr>
            </w:pPr>
            <w:r w:rsidRPr="00BA4114">
              <w:rPr>
                <w:lang w:val="ru-RU"/>
              </w:rPr>
              <w:t>%</w:t>
            </w:r>
          </w:p>
        </w:tc>
        <w:tc>
          <w:tcPr>
            <w:tcW w:w="1924" w:type="dxa"/>
          </w:tcPr>
          <w:p w:rsidR="003B51CE" w:rsidRPr="00BA4114" w:rsidRDefault="003B51CE" w:rsidP="007C00B9">
            <w:pPr>
              <w:pStyle w:val="a3"/>
              <w:jc w:val="both"/>
              <w:rPr>
                <w:lang w:val="ru-RU"/>
              </w:rPr>
            </w:pPr>
            <w:r w:rsidRPr="00BA4114">
              <w:rPr>
                <w:lang w:val="ru-RU"/>
              </w:rPr>
              <w:t xml:space="preserve">Кол-во </w:t>
            </w:r>
            <w:proofErr w:type="gramStart"/>
            <w:r w:rsidRPr="00BA4114">
              <w:rPr>
                <w:lang w:val="ru-RU"/>
              </w:rPr>
              <w:t>преодолевших</w:t>
            </w:r>
            <w:proofErr w:type="gramEnd"/>
            <w:r w:rsidRPr="00BA4114">
              <w:rPr>
                <w:lang w:val="ru-RU"/>
              </w:rPr>
              <w:t xml:space="preserve"> «минимальный порог»</w:t>
            </w:r>
          </w:p>
        </w:tc>
        <w:tc>
          <w:tcPr>
            <w:tcW w:w="651" w:type="dxa"/>
          </w:tcPr>
          <w:p w:rsidR="003B51CE" w:rsidRPr="00BA4114" w:rsidRDefault="003B51CE" w:rsidP="007C00B9">
            <w:pPr>
              <w:pStyle w:val="a3"/>
              <w:jc w:val="center"/>
              <w:rPr>
                <w:lang w:val="ru-RU"/>
              </w:rPr>
            </w:pPr>
            <w:r w:rsidRPr="00BA4114">
              <w:rPr>
                <w:lang w:val="ru-RU"/>
              </w:rPr>
              <w:t>%</w:t>
            </w:r>
          </w:p>
        </w:tc>
      </w:tr>
      <w:tr w:rsidR="004F490A" w:rsidTr="004F490A">
        <w:tc>
          <w:tcPr>
            <w:tcW w:w="2052" w:type="dxa"/>
          </w:tcPr>
          <w:p w:rsidR="004F490A" w:rsidRPr="004F490A" w:rsidRDefault="004F490A" w:rsidP="003B51CE">
            <w:pPr>
              <w:pStyle w:val="a3"/>
              <w:rPr>
                <w:b w:val="0"/>
                <w:lang w:val="ru-RU"/>
              </w:rPr>
            </w:pPr>
            <w:r w:rsidRPr="004F490A">
              <w:rPr>
                <w:b w:val="0"/>
                <w:lang w:val="ru-RU"/>
              </w:rPr>
              <w:t xml:space="preserve">«СШ №16 </w:t>
            </w:r>
            <w:proofErr w:type="spellStart"/>
            <w:r w:rsidRPr="004F490A">
              <w:rPr>
                <w:b w:val="0"/>
                <w:lang w:val="ru-RU"/>
              </w:rPr>
              <w:t>им.С.Иванова</w:t>
            </w:r>
            <w:proofErr w:type="spellEnd"/>
            <w:r w:rsidRPr="004F490A">
              <w:rPr>
                <w:b w:val="0"/>
                <w:lang w:val="ru-RU"/>
              </w:rPr>
              <w:t>»</w:t>
            </w:r>
          </w:p>
        </w:tc>
        <w:tc>
          <w:tcPr>
            <w:tcW w:w="1223" w:type="dxa"/>
          </w:tcPr>
          <w:p w:rsidR="004F490A" w:rsidRPr="004F490A" w:rsidRDefault="004F490A" w:rsidP="004F490A">
            <w:pPr>
              <w:jc w:val="center"/>
            </w:pPr>
            <w:r w:rsidRPr="004F490A">
              <w:t>69</w:t>
            </w:r>
          </w:p>
        </w:tc>
        <w:tc>
          <w:tcPr>
            <w:tcW w:w="1322" w:type="dxa"/>
          </w:tcPr>
          <w:p w:rsidR="004F490A" w:rsidRPr="004F490A" w:rsidRDefault="004F490A" w:rsidP="004F490A">
            <w:pPr>
              <w:jc w:val="center"/>
            </w:pPr>
            <w:r w:rsidRPr="004F490A">
              <w:t>53</w:t>
            </w:r>
          </w:p>
        </w:tc>
        <w:tc>
          <w:tcPr>
            <w:tcW w:w="1924" w:type="dxa"/>
          </w:tcPr>
          <w:p w:rsidR="004F490A" w:rsidRPr="004F490A" w:rsidRDefault="004F490A" w:rsidP="004F490A">
            <w:pPr>
              <w:pStyle w:val="a3"/>
              <w:jc w:val="center"/>
              <w:rPr>
                <w:b w:val="0"/>
                <w:lang w:val="ru-RU"/>
              </w:rPr>
            </w:pPr>
            <w:r w:rsidRPr="004F490A">
              <w:rPr>
                <w:b w:val="0"/>
                <w:lang w:val="ru-RU"/>
              </w:rPr>
              <w:t>7</w:t>
            </w:r>
          </w:p>
        </w:tc>
        <w:tc>
          <w:tcPr>
            <w:tcW w:w="651" w:type="dxa"/>
          </w:tcPr>
          <w:p w:rsidR="004F490A" w:rsidRPr="004F490A" w:rsidRDefault="004F490A" w:rsidP="004F490A">
            <w:pPr>
              <w:pStyle w:val="a3"/>
              <w:jc w:val="center"/>
              <w:rPr>
                <w:b w:val="0"/>
                <w:lang w:val="ru-RU"/>
              </w:rPr>
            </w:pPr>
            <w:r w:rsidRPr="004F490A">
              <w:rPr>
                <w:b w:val="0"/>
                <w:lang w:val="ru-RU"/>
              </w:rPr>
              <w:t>13</w:t>
            </w:r>
          </w:p>
        </w:tc>
        <w:tc>
          <w:tcPr>
            <w:tcW w:w="1924" w:type="dxa"/>
          </w:tcPr>
          <w:p w:rsidR="004F490A" w:rsidRPr="004F490A" w:rsidRDefault="004F490A" w:rsidP="004F490A">
            <w:pPr>
              <w:pStyle w:val="a3"/>
              <w:jc w:val="center"/>
              <w:rPr>
                <w:b w:val="0"/>
                <w:lang w:val="ru-RU"/>
              </w:rPr>
            </w:pPr>
            <w:r w:rsidRPr="004F490A">
              <w:rPr>
                <w:b w:val="0"/>
                <w:lang w:val="ru-RU"/>
              </w:rPr>
              <w:t>46</w:t>
            </w:r>
          </w:p>
        </w:tc>
        <w:tc>
          <w:tcPr>
            <w:tcW w:w="651" w:type="dxa"/>
          </w:tcPr>
          <w:p w:rsidR="004F490A" w:rsidRPr="004F490A" w:rsidRDefault="004F490A" w:rsidP="004F490A">
            <w:pPr>
              <w:pStyle w:val="a3"/>
              <w:jc w:val="center"/>
              <w:rPr>
                <w:b w:val="0"/>
                <w:lang w:val="ru-RU"/>
              </w:rPr>
            </w:pPr>
            <w:r w:rsidRPr="004F490A">
              <w:rPr>
                <w:b w:val="0"/>
                <w:lang w:val="ru-RU"/>
              </w:rPr>
              <w:t>87</w:t>
            </w:r>
          </w:p>
        </w:tc>
      </w:tr>
      <w:tr w:rsidR="004F490A" w:rsidRPr="00BA4114" w:rsidTr="004F490A">
        <w:tc>
          <w:tcPr>
            <w:tcW w:w="2052" w:type="dxa"/>
          </w:tcPr>
          <w:p w:rsidR="004F490A" w:rsidRPr="00BA4114" w:rsidRDefault="004F490A" w:rsidP="007C00B9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223" w:type="dxa"/>
          </w:tcPr>
          <w:p w:rsidR="004F490A" w:rsidRPr="00BA4114" w:rsidRDefault="004F490A" w:rsidP="007C00B9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322" w:type="dxa"/>
          </w:tcPr>
          <w:p w:rsidR="004F490A" w:rsidRPr="00BA4114" w:rsidRDefault="004F490A" w:rsidP="007C00B9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924" w:type="dxa"/>
          </w:tcPr>
          <w:p w:rsidR="004F490A" w:rsidRPr="00BA4114" w:rsidRDefault="004F490A" w:rsidP="007C00B9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651" w:type="dxa"/>
          </w:tcPr>
          <w:p w:rsidR="004F490A" w:rsidRPr="00BA4114" w:rsidRDefault="004F490A" w:rsidP="007C00B9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924" w:type="dxa"/>
          </w:tcPr>
          <w:p w:rsidR="004F490A" w:rsidRPr="00BA4114" w:rsidRDefault="004F490A" w:rsidP="007C00B9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651" w:type="dxa"/>
          </w:tcPr>
          <w:p w:rsidR="004F490A" w:rsidRPr="00BA4114" w:rsidRDefault="004F490A" w:rsidP="007C00B9">
            <w:pPr>
              <w:pStyle w:val="a3"/>
              <w:jc w:val="center"/>
              <w:rPr>
                <w:lang w:val="ru-RU"/>
              </w:rPr>
            </w:pPr>
          </w:p>
        </w:tc>
      </w:tr>
    </w:tbl>
    <w:p w:rsidR="003B51CE" w:rsidRDefault="003B51CE" w:rsidP="003B51CE">
      <w:pPr>
        <w:pStyle w:val="a3"/>
        <w:ind w:firstLine="708"/>
        <w:jc w:val="both"/>
        <w:rPr>
          <w:lang w:val="ru-RU"/>
        </w:rPr>
      </w:pPr>
    </w:p>
    <w:p w:rsidR="003B51CE" w:rsidRDefault="003B51CE" w:rsidP="003B51CE">
      <w:pPr>
        <w:pStyle w:val="a3"/>
        <w:ind w:firstLine="708"/>
        <w:jc w:val="both"/>
        <w:rPr>
          <w:lang w:val="ru-RU"/>
        </w:rPr>
      </w:pPr>
    </w:p>
    <w:p w:rsidR="003B51CE" w:rsidRDefault="003B51CE" w:rsidP="003B51CE">
      <w:pPr>
        <w:pStyle w:val="a3"/>
        <w:ind w:firstLine="708"/>
        <w:jc w:val="both"/>
        <w:rPr>
          <w:lang w:val="ru-RU"/>
        </w:rPr>
      </w:pPr>
    </w:p>
    <w:p w:rsidR="003B51CE" w:rsidRDefault="003B51CE" w:rsidP="003B51CE">
      <w:pPr>
        <w:jc w:val="center"/>
        <w:rPr>
          <w:b/>
          <w:sz w:val="28"/>
          <w:szCs w:val="28"/>
        </w:rPr>
      </w:pPr>
      <w:r w:rsidRPr="002C5626">
        <w:rPr>
          <w:b/>
          <w:sz w:val="28"/>
          <w:szCs w:val="28"/>
        </w:rPr>
        <w:t>Отчет о проведен</w:t>
      </w:r>
      <w:r>
        <w:rPr>
          <w:b/>
          <w:sz w:val="28"/>
          <w:szCs w:val="28"/>
        </w:rPr>
        <w:t>ии пробного экзамена в формате О</w:t>
      </w:r>
      <w:r w:rsidRPr="002C5626">
        <w:rPr>
          <w:b/>
          <w:sz w:val="28"/>
          <w:szCs w:val="28"/>
        </w:rPr>
        <w:t>ГЭ по русскому языку</w:t>
      </w:r>
      <w:r>
        <w:rPr>
          <w:b/>
          <w:sz w:val="28"/>
          <w:szCs w:val="28"/>
        </w:rPr>
        <w:t xml:space="preserve"> от 26.11.2022</w:t>
      </w:r>
      <w:r w:rsidR="004F490A">
        <w:rPr>
          <w:b/>
          <w:sz w:val="28"/>
          <w:szCs w:val="28"/>
        </w:rPr>
        <w:t xml:space="preserve"> г.</w:t>
      </w:r>
      <w:bookmarkStart w:id="0" w:name="_GoBack"/>
      <w:bookmarkEnd w:id="0"/>
    </w:p>
    <w:p w:rsidR="003B51CE" w:rsidRPr="002C5626" w:rsidRDefault="003B51CE" w:rsidP="003B51CE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234"/>
        <w:gridCol w:w="1325"/>
        <w:gridCol w:w="1924"/>
        <w:gridCol w:w="703"/>
        <w:gridCol w:w="1924"/>
        <w:gridCol w:w="703"/>
      </w:tblGrid>
      <w:tr w:rsidR="003B51CE" w:rsidTr="004F490A">
        <w:tc>
          <w:tcPr>
            <w:tcW w:w="1934" w:type="dxa"/>
          </w:tcPr>
          <w:p w:rsidR="003B51CE" w:rsidRPr="00BA4114" w:rsidRDefault="003B51CE" w:rsidP="007C00B9">
            <w:pPr>
              <w:pStyle w:val="a3"/>
              <w:jc w:val="both"/>
              <w:rPr>
                <w:lang w:val="ru-RU"/>
              </w:rPr>
            </w:pPr>
            <w:r w:rsidRPr="00BA4114">
              <w:rPr>
                <w:lang w:val="ru-RU"/>
              </w:rPr>
              <w:t>МБОУ</w:t>
            </w:r>
          </w:p>
        </w:tc>
        <w:tc>
          <w:tcPr>
            <w:tcW w:w="1234" w:type="dxa"/>
          </w:tcPr>
          <w:p w:rsidR="003B51CE" w:rsidRPr="00BA4114" w:rsidRDefault="003B51CE" w:rsidP="007C00B9">
            <w:pPr>
              <w:pStyle w:val="a3"/>
              <w:jc w:val="both"/>
              <w:rPr>
                <w:lang w:val="ru-RU"/>
              </w:rPr>
            </w:pPr>
            <w:r w:rsidRPr="00BA4114">
              <w:rPr>
                <w:lang w:val="ru-RU"/>
              </w:rPr>
              <w:t>Кол-во уч-с</w:t>
            </w:r>
            <w:proofErr w:type="gramStart"/>
            <w:r w:rsidRPr="00BA4114">
              <w:rPr>
                <w:lang w:val="ru-RU"/>
              </w:rPr>
              <w:t>я(</w:t>
            </w:r>
            <w:proofErr w:type="gramEnd"/>
            <w:r w:rsidRPr="00BA4114">
              <w:rPr>
                <w:lang w:val="ru-RU"/>
              </w:rPr>
              <w:t>всего)</w:t>
            </w:r>
          </w:p>
        </w:tc>
        <w:tc>
          <w:tcPr>
            <w:tcW w:w="1325" w:type="dxa"/>
          </w:tcPr>
          <w:p w:rsidR="003B51CE" w:rsidRPr="00BA4114" w:rsidRDefault="003B51CE" w:rsidP="007C00B9">
            <w:pPr>
              <w:pStyle w:val="a3"/>
              <w:jc w:val="both"/>
              <w:rPr>
                <w:lang w:val="ru-RU"/>
              </w:rPr>
            </w:pPr>
            <w:r w:rsidRPr="00BA4114">
              <w:rPr>
                <w:lang w:val="ru-RU"/>
              </w:rPr>
              <w:t xml:space="preserve">Кол-во </w:t>
            </w:r>
            <w:proofErr w:type="gramStart"/>
            <w:r w:rsidRPr="00BA4114">
              <w:rPr>
                <w:lang w:val="ru-RU"/>
              </w:rPr>
              <w:t>писавших</w:t>
            </w:r>
            <w:proofErr w:type="gramEnd"/>
          </w:p>
        </w:tc>
        <w:tc>
          <w:tcPr>
            <w:tcW w:w="1924" w:type="dxa"/>
          </w:tcPr>
          <w:p w:rsidR="003B51CE" w:rsidRPr="00BA4114" w:rsidRDefault="003B51CE" w:rsidP="007C00B9">
            <w:pPr>
              <w:pStyle w:val="a3"/>
              <w:jc w:val="both"/>
              <w:rPr>
                <w:lang w:val="ru-RU"/>
              </w:rPr>
            </w:pPr>
            <w:r w:rsidRPr="00BA4114">
              <w:rPr>
                <w:lang w:val="ru-RU"/>
              </w:rPr>
              <w:t xml:space="preserve">Кол-во не </w:t>
            </w:r>
            <w:proofErr w:type="gramStart"/>
            <w:r w:rsidRPr="00BA4114">
              <w:rPr>
                <w:lang w:val="ru-RU"/>
              </w:rPr>
              <w:t>преодолевших</w:t>
            </w:r>
            <w:proofErr w:type="gramEnd"/>
            <w:r w:rsidRPr="00BA4114">
              <w:rPr>
                <w:lang w:val="ru-RU"/>
              </w:rPr>
              <w:t xml:space="preserve"> «минимальный порог»</w:t>
            </w:r>
          </w:p>
        </w:tc>
        <w:tc>
          <w:tcPr>
            <w:tcW w:w="703" w:type="dxa"/>
          </w:tcPr>
          <w:p w:rsidR="003B51CE" w:rsidRPr="00BA4114" w:rsidRDefault="003B51CE" w:rsidP="007C00B9">
            <w:pPr>
              <w:pStyle w:val="a3"/>
              <w:jc w:val="center"/>
              <w:rPr>
                <w:lang w:val="ru-RU"/>
              </w:rPr>
            </w:pPr>
            <w:r w:rsidRPr="00BA4114">
              <w:rPr>
                <w:lang w:val="ru-RU"/>
              </w:rPr>
              <w:t>%</w:t>
            </w:r>
          </w:p>
        </w:tc>
        <w:tc>
          <w:tcPr>
            <w:tcW w:w="1924" w:type="dxa"/>
          </w:tcPr>
          <w:p w:rsidR="003B51CE" w:rsidRPr="00BA4114" w:rsidRDefault="003B51CE" w:rsidP="007C00B9">
            <w:pPr>
              <w:pStyle w:val="a3"/>
              <w:jc w:val="both"/>
              <w:rPr>
                <w:lang w:val="ru-RU"/>
              </w:rPr>
            </w:pPr>
            <w:r w:rsidRPr="00BA4114">
              <w:rPr>
                <w:lang w:val="ru-RU"/>
              </w:rPr>
              <w:t xml:space="preserve">Кол-во </w:t>
            </w:r>
            <w:proofErr w:type="gramStart"/>
            <w:r w:rsidRPr="00BA4114">
              <w:rPr>
                <w:lang w:val="ru-RU"/>
              </w:rPr>
              <w:t>преодолевших</w:t>
            </w:r>
            <w:proofErr w:type="gramEnd"/>
            <w:r w:rsidRPr="00BA4114">
              <w:rPr>
                <w:lang w:val="ru-RU"/>
              </w:rPr>
              <w:t xml:space="preserve"> «минимальный порог»</w:t>
            </w:r>
          </w:p>
        </w:tc>
        <w:tc>
          <w:tcPr>
            <w:tcW w:w="703" w:type="dxa"/>
          </w:tcPr>
          <w:p w:rsidR="003B51CE" w:rsidRPr="00BA4114" w:rsidRDefault="003B51CE" w:rsidP="007C00B9">
            <w:pPr>
              <w:pStyle w:val="a3"/>
              <w:jc w:val="center"/>
              <w:rPr>
                <w:lang w:val="ru-RU"/>
              </w:rPr>
            </w:pPr>
            <w:r w:rsidRPr="00BA4114">
              <w:rPr>
                <w:lang w:val="ru-RU"/>
              </w:rPr>
              <w:t>%</w:t>
            </w:r>
          </w:p>
        </w:tc>
      </w:tr>
      <w:tr w:rsidR="003B51CE" w:rsidRPr="003B51CE" w:rsidTr="004F490A">
        <w:tc>
          <w:tcPr>
            <w:tcW w:w="1934" w:type="dxa"/>
          </w:tcPr>
          <w:p w:rsidR="003B51CE" w:rsidRPr="003B51CE" w:rsidRDefault="003B51CE" w:rsidP="003B51CE">
            <w:pPr>
              <w:pStyle w:val="a3"/>
              <w:rPr>
                <w:b w:val="0"/>
                <w:lang w:val="ru-RU"/>
              </w:rPr>
            </w:pPr>
            <w:r w:rsidRPr="003B51CE">
              <w:rPr>
                <w:b w:val="0"/>
                <w:lang w:val="ru-RU"/>
              </w:rPr>
              <w:t xml:space="preserve">«СШ №16 </w:t>
            </w:r>
            <w:proofErr w:type="spellStart"/>
            <w:r w:rsidRPr="003B51CE">
              <w:rPr>
                <w:b w:val="0"/>
                <w:lang w:val="ru-RU"/>
              </w:rPr>
              <w:t>им.С.Иванова</w:t>
            </w:r>
            <w:proofErr w:type="spellEnd"/>
            <w:r w:rsidRPr="003B51CE">
              <w:rPr>
                <w:b w:val="0"/>
                <w:lang w:val="ru-RU"/>
              </w:rPr>
              <w:t>»</w:t>
            </w:r>
          </w:p>
        </w:tc>
        <w:tc>
          <w:tcPr>
            <w:tcW w:w="1234" w:type="dxa"/>
          </w:tcPr>
          <w:p w:rsidR="003B51CE" w:rsidRPr="003B51CE" w:rsidRDefault="003B51CE" w:rsidP="003B51CE">
            <w:pPr>
              <w:pStyle w:val="a3"/>
              <w:jc w:val="center"/>
              <w:rPr>
                <w:b w:val="0"/>
                <w:lang w:val="ru-RU"/>
              </w:rPr>
            </w:pPr>
            <w:r w:rsidRPr="003B51CE">
              <w:rPr>
                <w:b w:val="0"/>
                <w:lang w:val="ru-RU"/>
              </w:rPr>
              <w:t>118</w:t>
            </w:r>
          </w:p>
        </w:tc>
        <w:tc>
          <w:tcPr>
            <w:tcW w:w="1325" w:type="dxa"/>
          </w:tcPr>
          <w:p w:rsidR="003B51CE" w:rsidRPr="003B51CE" w:rsidRDefault="003B51CE" w:rsidP="003B51CE">
            <w:pPr>
              <w:pStyle w:val="a3"/>
              <w:jc w:val="center"/>
              <w:rPr>
                <w:b w:val="0"/>
                <w:lang w:val="ru-RU"/>
              </w:rPr>
            </w:pPr>
            <w:r w:rsidRPr="003B51CE">
              <w:rPr>
                <w:b w:val="0"/>
                <w:lang w:val="ru-RU"/>
              </w:rPr>
              <w:t>114</w:t>
            </w:r>
          </w:p>
        </w:tc>
        <w:tc>
          <w:tcPr>
            <w:tcW w:w="1924" w:type="dxa"/>
          </w:tcPr>
          <w:p w:rsidR="003B51CE" w:rsidRPr="003B51CE" w:rsidRDefault="003B51CE" w:rsidP="003B51CE">
            <w:pPr>
              <w:pStyle w:val="a3"/>
              <w:jc w:val="center"/>
              <w:rPr>
                <w:b w:val="0"/>
                <w:lang w:val="ru-RU"/>
              </w:rPr>
            </w:pPr>
            <w:r w:rsidRPr="003B51CE">
              <w:rPr>
                <w:b w:val="0"/>
                <w:lang w:val="ru-RU"/>
              </w:rPr>
              <w:t>41</w:t>
            </w:r>
          </w:p>
        </w:tc>
        <w:tc>
          <w:tcPr>
            <w:tcW w:w="703" w:type="dxa"/>
          </w:tcPr>
          <w:p w:rsidR="003B51CE" w:rsidRPr="003B51CE" w:rsidRDefault="003B51CE" w:rsidP="003B51CE">
            <w:pPr>
              <w:pStyle w:val="a3"/>
              <w:jc w:val="center"/>
              <w:rPr>
                <w:b w:val="0"/>
                <w:lang w:val="ru-RU"/>
              </w:rPr>
            </w:pPr>
            <w:r w:rsidRPr="003B51CE">
              <w:rPr>
                <w:b w:val="0"/>
                <w:lang w:val="ru-RU"/>
              </w:rPr>
              <w:t>36</w:t>
            </w:r>
          </w:p>
        </w:tc>
        <w:tc>
          <w:tcPr>
            <w:tcW w:w="1924" w:type="dxa"/>
          </w:tcPr>
          <w:p w:rsidR="003B51CE" w:rsidRPr="003B51CE" w:rsidRDefault="003B51CE" w:rsidP="003B51CE">
            <w:pPr>
              <w:pStyle w:val="a3"/>
              <w:jc w:val="center"/>
              <w:rPr>
                <w:b w:val="0"/>
                <w:lang w:val="ru-RU"/>
              </w:rPr>
            </w:pPr>
            <w:r w:rsidRPr="003B51CE">
              <w:rPr>
                <w:b w:val="0"/>
                <w:lang w:val="ru-RU"/>
              </w:rPr>
              <w:t>73</w:t>
            </w:r>
          </w:p>
        </w:tc>
        <w:tc>
          <w:tcPr>
            <w:tcW w:w="703" w:type="dxa"/>
          </w:tcPr>
          <w:p w:rsidR="003B51CE" w:rsidRPr="003B51CE" w:rsidRDefault="003B51CE" w:rsidP="007C00B9">
            <w:pPr>
              <w:pStyle w:val="a3"/>
              <w:jc w:val="center"/>
              <w:rPr>
                <w:b w:val="0"/>
                <w:lang w:val="ru-RU"/>
              </w:rPr>
            </w:pPr>
            <w:r w:rsidRPr="003B51CE">
              <w:rPr>
                <w:b w:val="0"/>
                <w:lang w:val="ru-RU"/>
              </w:rPr>
              <w:t>64</w:t>
            </w:r>
          </w:p>
        </w:tc>
      </w:tr>
    </w:tbl>
    <w:p w:rsidR="003B51CE" w:rsidRPr="003B51CE" w:rsidRDefault="003B51CE" w:rsidP="003B51CE">
      <w:pPr>
        <w:pStyle w:val="a3"/>
        <w:ind w:firstLine="708"/>
        <w:jc w:val="both"/>
        <w:rPr>
          <w:b w:val="0"/>
          <w:lang w:val="ru-RU"/>
        </w:rPr>
      </w:pPr>
    </w:p>
    <w:p w:rsidR="00581544" w:rsidRDefault="00581544"/>
    <w:sectPr w:rsidR="00581544" w:rsidSect="00955BC8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CE"/>
    <w:rsid w:val="003B51CE"/>
    <w:rsid w:val="004F490A"/>
    <w:rsid w:val="0058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51CE"/>
    <w:rPr>
      <w:b/>
      <w:bCs/>
      <w:lang w:val="x-none" w:eastAsia="x-none"/>
    </w:rPr>
  </w:style>
  <w:style w:type="character" w:customStyle="1" w:styleId="a4">
    <w:name w:val="Основной текст Знак"/>
    <w:basedOn w:val="a0"/>
    <w:link w:val="a3"/>
    <w:rsid w:val="003B51C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51CE"/>
    <w:rPr>
      <w:b/>
      <w:bCs/>
      <w:lang w:val="x-none" w:eastAsia="x-none"/>
    </w:rPr>
  </w:style>
  <w:style w:type="character" w:customStyle="1" w:styleId="a4">
    <w:name w:val="Основной текст Знак"/>
    <w:basedOn w:val="a0"/>
    <w:link w:val="a3"/>
    <w:rsid w:val="003B51C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2022-12-01T12:09:00Z</dcterms:created>
  <dcterms:modified xsi:type="dcterms:W3CDTF">2022-12-01T12:22:00Z</dcterms:modified>
</cp:coreProperties>
</file>